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tabs>
          <w:tab w:val="left" w:leader="none" w:pos="6090"/>
        </w:tabs>
        <w:jc w:val="center"/>
        <w:rPr>
          <w:rFonts w:hint="default" w:ascii="ＭＳ ゴシック" w:hAnsi="ＭＳ ゴシック" w:eastAsia="ＭＳ ゴシック"/>
          <w:b w:val="1"/>
          <w:sz w:val="28"/>
        </w:rPr>
      </w:pPr>
      <w:r>
        <w:rPr>
          <w:rFonts w:hint="default" w:asciiTheme="majorEastAsia" w:hAnsiTheme="majorEastAsia" w:eastAsiaTheme="majorEastAsia"/>
          <w:sz w:val="18"/>
        </w:rPr>
        <mc:AlternateContent>
          <mc:Choice Requires="wps">
            <w:drawing>
              <wp:anchor distT="0" distB="0" distL="114300" distR="114300" simplePos="0" relativeHeight="2" behindDoc="0" locked="0" layoutInCell="1" hidden="0" allowOverlap="1">
                <wp:simplePos x="0" y="0"/>
                <wp:positionH relativeFrom="rightMargin">
                  <wp:align>left</wp:align>
                </wp:positionH>
                <wp:positionV relativeFrom="paragraph">
                  <wp:posOffset>6658610</wp:posOffset>
                </wp:positionV>
                <wp:extent cx="184785" cy="2197735"/>
                <wp:effectExtent l="0" t="0" r="635" b="635"/>
                <wp:wrapNone/>
                <wp:docPr id="1026" name="Rectangle 79"/>
                <a:graphic xmlns:a="http://schemas.openxmlformats.org/drawingml/2006/main">
                  <a:graphicData uri="http://schemas.microsoft.com/office/word/2010/wordprocessingShape">
                    <wps:wsp>
                      <wps:cNvPr id="1026" name="Rectangle 79"/>
                      <wps:cNvSpPr>
                        <a:spLocks noChangeArrowheads="1"/>
                      </wps:cNvSpPr>
                      <wps:spPr>
                        <a:xfrm>
                          <a:off x="0" y="0"/>
                          <a:ext cx="184785" cy="2197735"/>
                        </a:xfrm>
                        <a:prstGeom prst="rect">
                          <a:avLst/>
                        </a:prstGeom>
                        <a:noFill/>
                        <a:ln>
                          <a:noFill/>
                        </a:ln>
                      </wps:spPr>
                      <wps:txbx>
                        <w:txbxContent>
                          <w:p>
                            <w:pPr>
                              <w:pStyle w:val="0"/>
                              <w:wordWrap w:val="0"/>
                              <w:ind w:right="400"/>
                              <w:rPr>
                                <w:rFonts w:hint="default"/>
                              </w:rPr>
                            </w:pPr>
                            <w:r>
                              <w:rPr>
                                <w:rFonts w:hint="eastAsia"/>
                              </w:rPr>
                              <w:t>（平成三十年一月改正）</w:t>
                            </w:r>
                          </w:p>
                        </w:txbxContent>
                      </wps:txbx>
                      <wps:bodyPr rot="0" vertOverflow="overflow" horzOverflow="overflow" vert="eaVert" wrap="square" lIns="0" tIns="0" rIns="0" bIns="0" anchor="t" anchorCtr="0" upright="1"/>
                    </wps:wsp>
                  </a:graphicData>
                </a:graphic>
              </wp:anchor>
            </w:drawing>
          </mc:Choice>
          <mc:Fallback>
            <w:pict>
              <v:rect id="Rectangle 79" style="v-text-anchor:top;mso-wrap-distance-top:0pt;mso-wrap-distance-right:9pt;margin-top:524.29pt;mso-wrap-distance-left:9pt;mso-wrap-distance-bottom:0pt;mso-position-horizontal:left;mso-position-horizontal-relative:right-margin-area;mso-position-vertical-relative:text;position:absolute;height:173.05pt;width:14.55pt;z-index:2;" o:spid="_x0000_s1026" o:allowincell="t" o:allowoverlap="t" filled="f" stroked="f" o:spt="1">
                <v:fill/>
                <v:textbox style="layout-flow:vertical-ideographic;" inset="0mm,0mm,0mm,0mm">
                  <w:txbxContent>
                    <w:p>
                      <w:pPr>
                        <w:pStyle w:val="0"/>
                        <w:wordWrap w:val="0"/>
                        <w:ind w:right="400"/>
                        <w:rPr>
                          <w:rFonts w:hint="default"/>
                        </w:rPr>
                      </w:pPr>
                      <w:r>
                        <w:rPr>
                          <w:rFonts w:hint="eastAsia"/>
                        </w:rPr>
                        <w:t>（平成三十年一月改正）</w:t>
                      </w:r>
                    </w:p>
                  </w:txbxContent>
                </v:textbox>
                <v:imagedata o:title=""/>
                <w10:wrap type="none" anchory="text"/>
              </v:rect>
            </w:pict>
          </mc:Fallback>
        </mc:AlternateContent>
      </w:r>
      <w:r>
        <w:rPr>
          <w:rFonts w:hint="eastAsia" w:asciiTheme="majorEastAsia" w:hAnsiTheme="majorEastAsia" w:eastAsiaTheme="majorEastAsia"/>
          <w:b w:val="1"/>
          <w:sz w:val="28"/>
        </w:rPr>
        <w:t>806</w:t>
      </w:r>
      <w:r>
        <w:rPr>
          <w:rFonts w:hint="eastAsia" w:asciiTheme="majorEastAsia" w:hAnsiTheme="majorEastAsia" w:eastAsiaTheme="majorEastAsia"/>
          <w:b w:val="1"/>
          <w:sz w:val="28"/>
        </w:rPr>
        <w:t>．</w:t>
      </w:r>
      <w:r>
        <w:rPr>
          <w:rFonts w:hint="eastAsia" w:eastAsia="ＭＳ ゴシック"/>
          <w:b w:val="1"/>
          <w:sz w:val="28"/>
        </w:rPr>
        <w:t>突発性難聴臨床調査個人票</w:t>
      </w:r>
      <w:r>
        <w:rPr>
          <w:rFonts w:hint="eastAsia" w:eastAsia="ＭＳ ゴシック"/>
          <w:b w:val="1"/>
          <w:sz w:val="24"/>
        </w:rPr>
        <w:t>（新規）</w:t>
      </w:r>
    </w:p>
    <w:tbl>
      <w:tblPr>
        <w:tblStyle w:val="11"/>
        <w:tblW w:w="10148" w:type="dxa"/>
        <w:tblInd w:w="43" w:type="dxa"/>
        <w:tblLayout w:type="fixed"/>
        <w:tblCellMar>
          <w:left w:w="11" w:type="dxa"/>
          <w:right w:w="11" w:type="dxa"/>
        </w:tblCellMar>
        <w:tblLook w:firstRow="0" w:lastRow="0" w:firstColumn="0" w:lastColumn="0" w:noHBand="0" w:noVBand="0" w:val="0000"/>
      </w:tblPr>
      <w:tblGrid>
        <w:gridCol w:w="406"/>
        <w:gridCol w:w="700"/>
        <w:gridCol w:w="392"/>
        <w:gridCol w:w="98"/>
        <w:gridCol w:w="308"/>
        <w:gridCol w:w="322"/>
        <w:gridCol w:w="815"/>
        <w:gridCol w:w="417"/>
        <w:gridCol w:w="200"/>
        <w:gridCol w:w="318"/>
        <w:gridCol w:w="70"/>
        <w:gridCol w:w="495"/>
        <w:gridCol w:w="285"/>
        <w:gridCol w:w="93"/>
        <w:gridCol w:w="179"/>
        <w:gridCol w:w="209"/>
        <w:gridCol w:w="97"/>
        <w:gridCol w:w="485"/>
        <w:gridCol w:w="582"/>
        <w:gridCol w:w="14"/>
        <w:gridCol w:w="277"/>
        <w:gridCol w:w="241"/>
        <w:gridCol w:w="335"/>
        <w:gridCol w:w="6"/>
        <w:gridCol w:w="485"/>
        <w:gridCol w:w="970"/>
        <w:gridCol w:w="1349"/>
      </w:tblGrid>
      <w:tr>
        <w:trPr>
          <w:cantSplit/>
          <w:trHeight w:val="256" w:hRule="atLeast"/>
        </w:trPr>
        <w:tc>
          <w:tcPr>
            <w:tcW w:w="1106" w:type="dxa"/>
            <w:gridSpan w:val="2"/>
            <w:tcBorders>
              <w:top w:val="single" w:color="000000" w:sz="12" w:space="0"/>
              <w:left w:val="single" w:color="000000" w:sz="12"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pacing w:val="6"/>
                <w:w w:val="70"/>
                <w:sz w:val="18"/>
              </w:rPr>
              <w:t>ふりがな</w:t>
            </w:r>
          </w:p>
        </w:tc>
        <w:tc>
          <w:tcPr>
            <w:tcW w:w="3813" w:type="dxa"/>
            <w:gridSpan w:val="12"/>
            <w:tcBorders>
              <w:top w:val="single" w:color="000000" w:sz="12" w:space="0"/>
              <w:left w:val="single" w:color="000000" w:sz="4" w:space="0"/>
              <w:bottom w:val="dotted" w:color="auto" w:sz="4" w:space="0"/>
              <w:right w:val="single" w:color="000000" w:sz="4" w:space="0"/>
              <w:tl2br w:val="none" w:color="auto" w:sz="0" w:space="0"/>
              <w:tr2bl w:val="none" w:color="auto" w:sz="0" w:space="0"/>
            </w:tcBorders>
            <w:vAlign w:val="top"/>
          </w:tcPr>
          <w:p>
            <w:pPr>
              <w:pStyle w:val="0"/>
              <w:rPr>
                <w:rFonts w:hint="default"/>
                <w:color w:val="000000" w:themeColor="text1"/>
                <w:sz w:val="18"/>
              </w:rPr>
            </w:pPr>
          </w:p>
        </w:tc>
        <w:tc>
          <w:tcPr>
            <w:tcW w:w="485" w:type="dxa"/>
            <w:gridSpan w:val="3"/>
            <w:vMerge w:val="restart"/>
            <w:tcBorders>
              <w:top w:val="single" w:color="000000" w:sz="12"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性別</w:t>
            </w:r>
          </w:p>
        </w:tc>
        <w:tc>
          <w:tcPr>
            <w:tcW w:w="485" w:type="dxa"/>
            <w:vMerge w:val="restart"/>
            <w:tcBorders>
              <w:top w:val="single" w:color="000000" w:sz="12"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1.</w:t>
            </w:r>
            <w:r>
              <w:rPr>
                <w:rFonts w:hint="eastAsia"/>
                <w:color w:val="000000" w:themeColor="text1"/>
                <w:sz w:val="18"/>
              </w:rPr>
              <w:t>男</w:t>
            </w:r>
          </w:p>
          <w:p>
            <w:pPr>
              <w:pStyle w:val="0"/>
              <w:jc w:val="center"/>
              <w:rPr>
                <w:rFonts w:hint="default"/>
                <w:color w:val="000000" w:themeColor="text1"/>
                <w:sz w:val="18"/>
              </w:rPr>
            </w:pPr>
            <w:r>
              <w:rPr>
                <w:rFonts w:hint="eastAsia"/>
                <w:color w:val="000000" w:themeColor="text1"/>
                <w:sz w:val="18"/>
              </w:rPr>
              <w:t>2.</w:t>
            </w:r>
            <w:r>
              <w:rPr>
                <w:rFonts w:hint="eastAsia"/>
                <w:color w:val="000000" w:themeColor="text1"/>
                <w:sz w:val="18"/>
              </w:rPr>
              <w:t>女</w:t>
            </w:r>
          </w:p>
        </w:tc>
        <w:tc>
          <w:tcPr>
            <w:tcW w:w="582" w:type="dxa"/>
            <w:vMerge w:val="restart"/>
            <w:tcBorders>
              <w:top w:val="single" w:color="000000" w:sz="12"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生年</w:t>
            </w:r>
          </w:p>
          <w:p>
            <w:pPr>
              <w:pStyle w:val="0"/>
              <w:jc w:val="center"/>
              <w:rPr>
                <w:rFonts w:hint="default"/>
                <w:color w:val="000000" w:themeColor="text1"/>
                <w:sz w:val="18"/>
              </w:rPr>
            </w:pPr>
            <w:r>
              <w:rPr>
                <w:rFonts w:hint="eastAsia"/>
                <w:color w:val="000000" w:themeColor="text1"/>
                <w:sz w:val="18"/>
              </w:rPr>
              <w:t>月日</w:t>
            </w:r>
          </w:p>
        </w:tc>
        <w:tc>
          <w:tcPr>
            <w:tcW w:w="873" w:type="dxa"/>
            <w:gridSpan w:val="5"/>
            <w:vMerge w:val="restart"/>
            <w:tcBorders>
              <w:top w:val="single" w:color="000000" w:sz="12" w:space="0"/>
              <w:left w:val="none" w:color="auto" w:sz="0" w:space="0"/>
              <w:bottom w:val="none" w:color="auto" w:sz="0" w:space="0"/>
              <w:right w:val="single" w:color="FFFFFF" w:sz="6" w:space="0"/>
              <w:tl2br w:val="none" w:color="auto" w:sz="0" w:space="0"/>
              <w:tr2bl w:val="none" w:color="auto" w:sz="0" w:space="0"/>
            </w:tcBorders>
            <w:vAlign w:val="center"/>
          </w:tcPr>
          <w:p>
            <w:pPr>
              <w:pStyle w:val="0"/>
              <w:rPr>
                <w:rFonts w:hint="default"/>
                <w:color w:val="000000" w:themeColor="text1"/>
                <w:sz w:val="18"/>
              </w:rPr>
            </w:pPr>
            <w:r>
              <w:rPr>
                <w:rFonts w:hint="eastAsia"/>
                <w:color w:val="000000" w:themeColor="text1"/>
                <w:sz w:val="18"/>
              </w:rPr>
              <w:t>1.</w:t>
            </w:r>
            <w:r>
              <w:rPr>
                <w:rFonts w:hint="eastAsia"/>
                <w:color w:val="000000" w:themeColor="text1"/>
                <w:sz w:val="18"/>
              </w:rPr>
              <w:t>明</w:t>
            </w:r>
            <w:r>
              <w:rPr>
                <w:rFonts w:hint="eastAsia"/>
                <w:color w:val="000000" w:themeColor="text1"/>
                <w:spacing w:val="4"/>
                <w:sz w:val="18"/>
              </w:rPr>
              <w:t xml:space="preserve"> </w:t>
            </w:r>
            <w:r>
              <w:rPr>
                <w:rFonts w:hint="eastAsia"/>
                <w:color w:val="000000" w:themeColor="text1"/>
                <w:sz w:val="18"/>
              </w:rPr>
              <w:t>2.</w:t>
            </w:r>
            <w:r>
              <w:rPr>
                <w:rFonts w:hint="eastAsia"/>
                <w:color w:val="000000" w:themeColor="text1"/>
                <w:sz w:val="18"/>
              </w:rPr>
              <w:t>大</w:t>
            </w:r>
          </w:p>
          <w:p>
            <w:pPr>
              <w:pStyle w:val="0"/>
              <w:rPr>
                <w:rFonts w:hint="default"/>
                <w:color w:val="000000" w:themeColor="text1"/>
                <w:sz w:val="18"/>
              </w:rPr>
            </w:pPr>
            <w:r>
              <w:rPr>
                <w:rFonts w:hint="eastAsia"/>
                <w:color w:val="000000" w:themeColor="text1"/>
                <w:sz w:val="18"/>
              </w:rPr>
              <w:t>3.</w:t>
            </w:r>
            <w:r>
              <w:rPr>
                <w:rFonts w:hint="eastAsia"/>
                <w:color w:val="000000" w:themeColor="text1"/>
                <w:sz w:val="18"/>
              </w:rPr>
              <w:t>昭</w:t>
            </w:r>
            <w:r>
              <w:rPr>
                <w:rFonts w:hint="eastAsia"/>
                <w:color w:val="000000" w:themeColor="text1"/>
                <w:spacing w:val="4"/>
                <w:sz w:val="18"/>
              </w:rPr>
              <w:t xml:space="preserve"> </w:t>
            </w:r>
            <w:r>
              <w:rPr>
                <w:rFonts w:hint="eastAsia"/>
                <w:color w:val="000000" w:themeColor="text1"/>
                <w:sz w:val="18"/>
              </w:rPr>
              <w:t>4.</w:t>
            </w:r>
            <w:r>
              <w:rPr>
                <w:rFonts w:hint="eastAsia"/>
                <w:color w:val="000000" w:themeColor="text1"/>
                <w:sz w:val="18"/>
              </w:rPr>
              <w:t>平</w:t>
            </w:r>
          </w:p>
        </w:tc>
        <w:tc>
          <w:tcPr>
            <w:tcW w:w="2804" w:type="dxa"/>
            <w:gridSpan w:val="3"/>
            <w:vMerge w:val="restart"/>
            <w:tcBorders>
              <w:top w:val="single" w:color="000000" w:sz="12" w:space="0"/>
              <w:left w:val="single" w:color="FFFFFF" w:sz="6"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color w:val="000000" w:themeColor="text1"/>
                <w:sz w:val="18"/>
              </w:rPr>
            </w:pPr>
          </w:p>
          <w:p>
            <w:pPr>
              <w:pStyle w:val="0"/>
              <w:ind w:left="26" w:leftChars="13" w:firstLine="540" w:firstLineChars="300"/>
              <w:rPr>
                <w:rFonts w:hint="default"/>
                <w:color w:val="000000" w:themeColor="text1"/>
                <w:sz w:val="18"/>
              </w:rPr>
            </w:pPr>
            <w:r>
              <w:rPr>
                <w:rFonts w:hint="eastAsia"/>
                <w:color w:val="000000" w:themeColor="text1"/>
                <w:sz w:val="18"/>
              </w:rPr>
              <w:t>年　</w:t>
            </w:r>
            <w:r>
              <w:rPr>
                <w:rFonts w:hint="eastAsia"/>
                <w:color w:val="000000" w:themeColor="text1"/>
                <w:spacing w:val="4"/>
                <w:sz w:val="18"/>
              </w:rPr>
              <w:t xml:space="preserve"> </w:t>
            </w:r>
            <w:r>
              <w:rPr>
                <w:rFonts w:hint="eastAsia"/>
                <w:color w:val="000000" w:themeColor="text1"/>
                <w:sz w:val="18"/>
              </w:rPr>
              <w:t>　月　</w:t>
            </w:r>
            <w:r>
              <w:rPr>
                <w:rFonts w:hint="eastAsia"/>
                <w:color w:val="000000" w:themeColor="text1"/>
                <w:spacing w:val="4"/>
                <w:sz w:val="18"/>
              </w:rPr>
              <w:t xml:space="preserve"> </w:t>
            </w:r>
            <w:r>
              <w:rPr>
                <w:rFonts w:hint="eastAsia"/>
                <w:color w:val="000000" w:themeColor="text1"/>
                <w:sz w:val="18"/>
              </w:rPr>
              <w:t>　日生</w:t>
            </w:r>
          </w:p>
          <w:p>
            <w:pPr>
              <w:pStyle w:val="0"/>
              <w:jc w:val="right"/>
              <w:rPr>
                <w:rFonts w:hint="default"/>
                <w:color w:val="000000" w:themeColor="text1"/>
                <w:sz w:val="18"/>
              </w:rPr>
            </w:pPr>
            <w:r>
              <w:rPr>
                <w:rFonts w:hint="eastAsia"/>
                <w:color w:val="000000" w:themeColor="text1"/>
                <w:sz w:val="18"/>
              </w:rPr>
              <w:t>（満　　　歳）</w:t>
            </w:r>
          </w:p>
        </w:tc>
      </w:tr>
      <w:tr>
        <w:trPr>
          <w:cantSplit/>
          <w:trHeight w:val="445" w:hRule="atLeast"/>
        </w:trPr>
        <w:tc>
          <w:tcPr>
            <w:tcW w:w="1106" w:type="dxa"/>
            <w:gridSpan w:val="2"/>
            <w:tcBorders>
              <w:top w:val="dotted" w:color="auto" w:sz="4" w:space="0"/>
              <w:left w:val="single" w:color="000000" w:sz="12" w:space="0"/>
              <w:bottom w:val="single" w:color="auto" w:sz="6" w:space="0"/>
              <w:right w:val="none" w:color="auto" w:sz="0"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氏</w:t>
            </w:r>
            <w:r>
              <w:rPr>
                <w:rFonts w:hint="eastAsia"/>
                <w:color w:val="000000" w:themeColor="text1"/>
                <w:spacing w:val="4"/>
                <w:sz w:val="18"/>
              </w:rPr>
              <w:t xml:space="preserve">  </w:t>
            </w:r>
            <w:r>
              <w:rPr>
                <w:rFonts w:hint="eastAsia"/>
                <w:color w:val="000000" w:themeColor="text1"/>
                <w:spacing w:val="4"/>
                <w:sz w:val="18"/>
              </w:rPr>
              <w:t>　</w:t>
            </w:r>
            <w:r>
              <w:rPr>
                <w:rFonts w:hint="eastAsia"/>
                <w:color w:val="000000" w:themeColor="text1"/>
                <w:sz w:val="18"/>
              </w:rPr>
              <w:t>名</w:t>
            </w:r>
          </w:p>
        </w:tc>
        <w:tc>
          <w:tcPr>
            <w:tcW w:w="3813" w:type="dxa"/>
            <w:gridSpan w:val="12"/>
            <w:tcBorders>
              <w:top w:val="dotted" w:color="auto" w:sz="4" w:space="0"/>
              <w:left w:val="single" w:color="000000" w:sz="4" w:space="0"/>
              <w:bottom w:val="single" w:color="auto" w:sz="6" w:space="0"/>
              <w:right w:val="single" w:color="000000" w:sz="4" w:space="0"/>
              <w:tl2br w:val="none" w:color="auto" w:sz="0" w:space="0"/>
              <w:tr2bl w:val="none" w:color="auto" w:sz="0" w:space="0"/>
            </w:tcBorders>
            <w:vAlign w:val="top"/>
          </w:tcPr>
          <w:p>
            <w:pPr>
              <w:pStyle w:val="0"/>
              <w:rPr>
                <w:rFonts w:hint="default"/>
                <w:color w:val="000000" w:themeColor="text1"/>
                <w:sz w:val="18"/>
              </w:rPr>
            </w:pPr>
          </w:p>
        </w:tc>
        <w:tc>
          <w:tcPr>
            <w:tcW w:w="485" w:type="dxa"/>
            <w:gridSpan w:val="3"/>
            <w:vMerge w:val="continue"/>
            <w:tcBorders>
              <w:top w:val="none" w:color="auto" w:sz="0" w:space="0"/>
              <w:left w:val="none" w:color="auto" w:sz="0" w:space="0"/>
              <w:bottom w:val="single" w:color="auto" w:sz="6" w:space="0"/>
              <w:right w:val="single" w:color="000000" w:sz="4" w:space="0"/>
              <w:tl2br w:val="none" w:color="auto" w:sz="0" w:space="0"/>
              <w:tr2bl w:val="none" w:color="auto" w:sz="0" w:space="0"/>
            </w:tcBorders>
            <w:vAlign w:val="top"/>
          </w:tcPr>
          <w:p>
            <w:pPr>
              <w:pStyle w:val="0"/>
              <w:rPr>
                <w:rFonts w:hint="default"/>
                <w:sz w:val="18"/>
              </w:rPr>
            </w:pPr>
          </w:p>
        </w:tc>
        <w:tc>
          <w:tcPr>
            <w:tcW w:w="485" w:type="dxa"/>
            <w:vMerge w:val="continue"/>
            <w:tcBorders>
              <w:top w:val="none" w:color="auto" w:sz="0" w:space="0"/>
              <w:left w:val="none" w:color="auto" w:sz="0" w:space="0"/>
              <w:bottom w:val="single" w:color="auto" w:sz="6" w:space="0"/>
              <w:right w:val="single" w:color="000000" w:sz="4" w:space="0"/>
              <w:tl2br w:val="none" w:color="auto" w:sz="0" w:space="0"/>
              <w:tr2bl w:val="none" w:color="auto" w:sz="0" w:space="0"/>
            </w:tcBorders>
            <w:vAlign w:val="top"/>
          </w:tcPr>
          <w:p>
            <w:pPr>
              <w:pStyle w:val="0"/>
              <w:rPr>
                <w:rFonts w:hint="default"/>
                <w:sz w:val="18"/>
              </w:rPr>
            </w:pPr>
          </w:p>
        </w:tc>
        <w:tc>
          <w:tcPr>
            <w:tcW w:w="582" w:type="dxa"/>
            <w:vMerge w:val="continue"/>
            <w:tcBorders>
              <w:top w:val="none" w:color="auto" w:sz="0" w:space="0"/>
              <w:left w:val="none" w:color="auto" w:sz="0" w:space="0"/>
              <w:bottom w:val="single" w:color="auto" w:sz="6" w:space="0"/>
              <w:right w:val="single" w:color="000000" w:sz="4" w:space="0"/>
              <w:tl2br w:val="none" w:color="auto" w:sz="0" w:space="0"/>
              <w:tr2bl w:val="none" w:color="auto" w:sz="0" w:space="0"/>
            </w:tcBorders>
            <w:vAlign w:val="top"/>
          </w:tcPr>
          <w:p>
            <w:pPr>
              <w:pStyle w:val="0"/>
              <w:rPr>
                <w:rFonts w:hint="default"/>
                <w:sz w:val="18"/>
              </w:rPr>
            </w:pPr>
          </w:p>
        </w:tc>
        <w:tc>
          <w:tcPr>
            <w:tcW w:w="873" w:type="dxa"/>
            <w:gridSpan w:val="5"/>
            <w:vMerge w:val="continue"/>
            <w:tcBorders>
              <w:top w:val="none" w:color="auto" w:sz="0" w:space="0"/>
              <w:left w:val="none" w:color="auto" w:sz="0" w:space="0"/>
              <w:bottom w:val="single" w:color="auto" w:sz="6" w:space="0"/>
              <w:right w:val="single" w:color="FFFFFF" w:sz="6" w:space="0"/>
              <w:tl2br w:val="none" w:color="auto" w:sz="0" w:space="0"/>
              <w:tr2bl w:val="none" w:color="auto" w:sz="0" w:space="0"/>
            </w:tcBorders>
            <w:vAlign w:val="top"/>
          </w:tcPr>
          <w:p>
            <w:pPr>
              <w:pStyle w:val="0"/>
              <w:rPr>
                <w:rFonts w:hint="default"/>
                <w:sz w:val="18"/>
              </w:rPr>
            </w:pPr>
          </w:p>
        </w:tc>
        <w:tc>
          <w:tcPr>
            <w:tcW w:w="2804" w:type="dxa"/>
            <w:gridSpan w:val="3"/>
            <w:vMerge w:val="continue"/>
            <w:tcBorders>
              <w:top w:val="none" w:color="auto" w:sz="0" w:space="0"/>
              <w:left w:val="single" w:color="FFFFFF" w:sz="6" w:space="0"/>
              <w:bottom w:val="single" w:color="auto" w:sz="6" w:space="0"/>
              <w:right w:val="single" w:color="auto" w:sz="12" w:space="0"/>
              <w:tl2br w:val="none" w:color="auto" w:sz="0" w:space="0"/>
              <w:tr2bl w:val="none" w:color="auto" w:sz="0" w:space="0"/>
            </w:tcBorders>
            <w:vAlign w:val="top"/>
          </w:tcPr>
          <w:p>
            <w:pPr>
              <w:pStyle w:val="0"/>
              <w:rPr>
                <w:rFonts w:hint="default"/>
                <w:sz w:val="18"/>
              </w:rPr>
            </w:pPr>
          </w:p>
        </w:tc>
      </w:tr>
      <w:tr>
        <w:trPr>
          <w:trHeight w:val="667" w:hRule="atLeast"/>
        </w:trPr>
        <w:tc>
          <w:tcPr>
            <w:tcW w:w="1106" w:type="dxa"/>
            <w:gridSpan w:val="2"/>
            <w:tcBorders>
              <w:top w:val="single" w:color="auto" w:sz="6" w:space="0"/>
              <w:left w:val="single" w:color="000000" w:sz="12" w:space="0"/>
              <w:bottom w:val="single" w:color="000000" w:sz="4" w:space="0"/>
              <w:right w:val="none" w:color="auto" w:sz="0"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住　　所</w:t>
            </w:r>
          </w:p>
        </w:tc>
        <w:tc>
          <w:tcPr>
            <w:tcW w:w="4783" w:type="dxa"/>
            <w:gridSpan w:val="16"/>
            <w:tcBorders>
              <w:top w:val="single" w:color="auto" w:sz="6" w:space="0"/>
              <w:left w:val="single" w:color="000000" w:sz="4" w:space="0"/>
              <w:bottom w:val="none" w:color="auto" w:sz="0" w:space="0"/>
              <w:right w:val="none" w:color="auto" w:sz="0" w:space="0"/>
              <w:tl2br w:val="none" w:color="auto" w:sz="0" w:space="0"/>
              <w:tr2bl w:val="none" w:color="auto" w:sz="0" w:space="0"/>
            </w:tcBorders>
            <w:vAlign w:val="top"/>
          </w:tcPr>
          <w:p>
            <w:pPr>
              <w:pStyle w:val="0"/>
              <w:ind w:left="180"/>
              <w:rPr>
                <w:rFonts w:hint="default"/>
                <w:color w:val="000000" w:themeColor="text1"/>
                <w:sz w:val="18"/>
              </w:rPr>
            </w:pPr>
            <w:r>
              <w:rPr>
                <w:rFonts w:hint="eastAsia"/>
                <w:color w:val="000000" w:themeColor="text1"/>
                <w:sz w:val="18"/>
              </w:rPr>
              <w:t>〒</w:t>
            </w:r>
          </w:p>
          <w:p>
            <w:pPr>
              <w:pStyle w:val="0"/>
              <w:spacing w:line="288" w:lineRule="auto"/>
              <w:rPr>
                <w:rFonts w:hint="default"/>
                <w:color w:val="000000" w:themeColor="text1"/>
                <w:sz w:val="18"/>
              </w:rPr>
            </w:pPr>
          </w:p>
          <w:p>
            <w:pPr>
              <w:pStyle w:val="0"/>
              <w:ind w:left="2074"/>
              <w:rPr>
                <w:rFonts w:hint="default"/>
                <w:color w:val="000000" w:themeColor="text1"/>
                <w:sz w:val="18"/>
              </w:rPr>
            </w:pPr>
            <w:r>
              <w:rPr>
                <w:rFonts w:hint="eastAsia"/>
                <w:color w:val="000000" w:themeColor="text1"/>
                <w:sz w:val="18"/>
              </w:rPr>
              <w:t>TEL</w:t>
            </w:r>
            <w:r>
              <w:rPr>
                <w:rFonts w:hint="eastAsia"/>
                <w:color w:val="000000" w:themeColor="text1"/>
                <w:spacing w:val="4"/>
                <w:sz w:val="18"/>
              </w:rPr>
              <w:t xml:space="preserve">       </w:t>
            </w:r>
            <w:r>
              <w:rPr>
                <w:rFonts w:hint="eastAsia"/>
                <w:color w:val="000000" w:themeColor="text1"/>
                <w:sz w:val="18"/>
              </w:rPr>
              <w:t>(</w:t>
            </w:r>
            <w:r>
              <w:rPr>
                <w:rFonts w:hint="eastAsia"/>
                <w:color w:val="000000" w:themeColor="text1"/>
                <w:spacing w:val="4"/>
                <w:sz w:val="18"/>
              </w:rPr>
              <w:t xml:space="preserve">       </w:t>
            </w:r>
            <w:r>
              <w:rPr>
                <w:rFonts w:hint="eastAsia"/>
                <w:color w:val="000000" w:themeColor="text1"/>
                <w:sz w:val="18"/>
              </w:rPr>
              <w:t>)</w:t>
            </w:r>
          </w:p>
        </w:tc>
        <w:tc>
          <w:tcPr>
            <w:tcW w:w="873" w:type="dxa"/>
            <w:gridSpan w:val="3"/>
            <w:tcBorders>
              <w:top w:val="single" w:color="auto" w:sz="6"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出　　生</w:t>
            </w:r>
          </w:p>
          <w:p>
            <w:pPr>
              <w:pStyle w:val="0"/>
              <w:jc w:val="center"/>
              <w:rPr>
                <w:rFonts w:hint="default"/>
                <w:color w:val="000000" w:themeColor="text1"/>
                <w:sz w:val="18"/>
              </w:rPr>
            </w:pPr>
            <w:r>
              <w:rPr>
                <w:rFonts w:hint="eastAsia"/>
                <w:color w:val="000000" w:themeColor="text1"/>
                <w:sz w:val="18"/>
              </w:rPr>
              <w:t>都道府県</w:t>
            </w:r>
          </w:p>
        </w:tc>
        <w:tc>
          <w:tcPr>
            <w:tcW w:w="1067" w:type="dxa"/>
            <w:gridSpan w:val="4"/>
            <w:tcBorders>
              <w:top w:val="single" w:color="auto" w:sz="6"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sz w:val="18"/>
              </w:rPr>
            </w:pPr>
          </w:p>
        </w:tc>
        <w:tc>
          <w:tcPr>
            <w:tcW w:w="970" w:type="dxa"/>
            <w:tcBorders>
              <w:top w:val="single" w:color="auto" w:sz="6"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180" w:lineRule="exact"/>
              <w:jc w:val="center"/>
              <w:rPr>
                <w:rFonts w:hint="default"/>
                <w:color w:val="000000" w:themeColor="text1"/>
                <w:sz w:val="16"/>
              </w:rPr>
            </w:pPr>
            <w:r>
              <w:rPr>
                <w:rFonts w:hint="eastAsia"/>
                <w:color w:val="000000" w:themeColor="text1"/>
                <w:sz w:val="16"/>
              </w:rPr>
              <w:t>発病時在住</w:t>
            </w:r>
          </w:p>
          <w:p>
            <w:pPr>
              <w:pStyle w:val="0"/>
              <w:jc w:val="center"/>
              <w:rPr>
                <w:rFonts w:hint="default"/>
                <w:color w:val="000000" w:themeColor="text1"/>
                <w:sz w:val="18"/>
              </w:rPr>
            </w:pPr>
            <w:r>
              <w:rPr>
                <w:rFonts w:hint="eastAsia"/>
                <w:color w:val="000000" w:themeColor="text1"/>
                <w:spacing w:val="26"/>
                <w:kern w:val="0"/>
                <w:sz w:val="16"/>
                <w:fitText w:val="800" w:id="1"/>
              </w:rPr>
              <w:t>都道府</w:t>
            </w:r>
            <w:r>
              <w:rPr>
                <w:rFonts w:hint="eastAsia"/>
                <w:color w:val="000000" w:themeColor="text1"/>
                <w:spacing w:val="2"/>
                <w:kern w:val="0"/>
                <w:sz w:val="16"/>
                <w:fitText w:val="800" w:id="1"/>
              </w:rPr>
              <w:t>県</w:t>
            </w:r>
          </w:p>
        </w:tc>
        <w:tc>
          <w:tcPr>
            <w:tcW w:w="1349" w:type="dxa"/>
            <w:tcBorders>
              <w:top w:val="single" w:color="auto" w:sz="6"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color w:val="000000" w:themeColor="text1"/>
                <w:sz w:val="18"/>
              </w:rPr>
            </w:pPr>
          </w:p>
        </w:tc>
      </w:tr>
      <w:tr>
        <w:trPr>
          <w:trHeight w:val="507" w:hRule="atLeast"/>
        </w:trPr>
        <w:tc>
          <w:tcPr>
            <w:tcW w:w="1106" w:type="dxa"/>
            <w:gridSpan w:val="2"/>
            <w:tcBorders>
              <w:top w:val="none" w:color="auto" w:sz="0" w:space="0"/>
              <w:left w:val="single" w:color="000000" w:sz="12" w:space="0"/>
              <w:bottom w:val="single" w:color="000000" w:sz="6" w:space="0"/>
              <w:right w:val="none" w:color="auto" w:sz="0" w:space="0"/>
              <w:tl2br w:val="none" w:color="auto" w:sz="0" w:space="0"/>
              <w:tr2bl w:val="none" w:color="auto" w:sz="0" w:space="0"/>
            </w:tcBorders>
            <w:vAlign w:val="center"/>
          </w:tcPr>
          <w:p>
            <w:pPr>
              <w:pStyle w:val="0"/>
              <w:spacing w:line="160" w:lineRule="exact"/>
              <w:jc w:val="center"/>
              <w:rPr>
                <w:rFonts w:hint="default"/>
                <w:color w:val="000000" w:themeColor="text1"/>
                <w:sz w:val="16"/>
              </w:rPr>
            </w:pPr>
            <w:r>
              <w:rPr>
                <w:rFonts w:hint="eastAsia"/>
                <w:color w:val="000000" w:themeColor="text1"/>
                <w:sz w:val="16"/>
              </w:rPr>
              <w:t>発病年月</w:t>
            </w:r>
          </w:p>
        </w:tc>
        <w:tc>
          <w:tcPr>
            <w:tcW w:w="1935" w:type="dxa"/>
            <w:gridSpan w:val="5"/>
            <w:tcBorders>
              <w:top w:val="single" w:color="000000" w:sz="4" w:space="0"/>
              <w:left w:val="single" w:color="000000" w:sz="4" w:space="0"/>
              <w:bottom w:val="single" w:color="000000" w:sz="6" w:space="0"/>
              <w:right w:val="single" w:color="000000" w:sz="4" w:space="0"/>
              <w:tl2br w:val="none" w:color="auto" w:sz="0" w:space="0"/>
              <w:tr2bl w:val="none" w:color="auto" w:sz="0" w:space="0"/>
            </w:tcBorders>
            <w:vAlign w:val="center"/>
          </w:tcPr>
          <w:p>
            <w:pPr>
              <w:pStyle w:val="0"/>
              <w:ind w:firstLine="320" w:firstLineChars="200"/>
              <w:rPr>
                <w:rFonts w:hint="default"/>
                <w:color w:val="000000" w:themeColor="text1"/>
                <w:sz w:val="16"/>
              </w:rPr>
            </w:pPr>
            <w:r>
              <w:rPr>
                <w:rFonts w:hint="eastAsia"/>
                <w:color w:val="000000" w:themeColor="text1"/>
                <w:sz w:val="16"/>
              </w:rPr>
              <w:t>　　年　　月　　日</w:t>
            </w:r>
          </w:p>
          <w:p>
            <w:pPr>
              <w:pStyle w:val="0"/>
              <w:rPr>
                <w:rFonts w:hint="default"/>
                <w:color w:val="000000" w:themeColor="text1"/>
                <w:sz w:val="16"/>
              </w:rPr>
            </w:pPr>
            <w:r>
              <w:rPr>
                <w:rFonts w:hint="eastAsia"/>
                <w:color w:val="000000" w:themeColor="text1"/>
                <w:sz w:val="18"/>
              </w:rPr>
              <w:t>　　　　　　　　</w:t>
            </w:r>
            <w:r>
              <w:rPr>
                <w:rFonts w:hint="eastAsia"/>
                <w:color w:val="000000" w:themeColor="text1"/>
                <w:sz w:val="16"/>
              </w:rPr>
              <w:t>時頃</w:t>
            </w:r>
          </w:p>
        </w:tc>
        <w:tc>
          <w:tcPr>
            <w:tcW w:w="1005" w:type="dxa"/>
            <w:gridSpan w:val="4"/>
            <w:tcBorders>
              <w:top w:val="single" w:color="000000" w:sz="4" w:space="0"/>
              <w:left w:val="none" w:color="auto" w:sz="0" w:space="0"/>
              <w:bottom w:val="single" w:color="000000" w:sz="6" w:space="0"/>
              <w:right w:val="single" w:color="auto" w:sz="4" w:space="0"/>
              <w:tl2br w:val="none" w:color="auto" w:sz="0" w:space="0"/>
              <w:tr2bl w:val="none" w:color="auto" w:sz="0" w:space="0"/>
            </w:tcBorders>
            <w:vAlign w:val="center"/>
          </w:tcPr>
          <w:p>
            <w:pPr>
              <w:pStyle w:val="0"/>
              <w:jc w:val="center"/>
              <w:rPr>
                <w:rFonts w:hint="default"/>
                <w:color w:val="000000" w:themeColor="text1"/>
                <w:sz w:val="16"/>
              </w:rPr>
            </w:pPr>
            <w:r>
              <w:rPr>
                <w:rFonts w:hint="eastAsia"/>
                <w:color w:val="000000" w:themeColor="text1"/>
                <w:sz w:val="16"/>
              </w:rPr>
              <w:t>初診年月日</w:t>
            </w:r>
          </w:p>
        </w:tc>
        <w:tc>
          <w:tcPr>
            <w:tcW w:w="780" w:type="dxa"/>
            <w:gridSpan w:val="2"/>
            <w:tcBorders>
              <w:top w:val="single" w:color="000000" w:sz="4" w:space="0"/>
              <w:left w:val="single" w:color="auto" w:sz="4" w:space="0"/>
              <w:bottom w:val="single" w:color="000000" w:sz="6" w:space="0"/>
              <w:right w:val="single" w:color="FFFFFF" w:sz="6" w:space="0"/>
              <w:tl2br w:val="none" w:color="auto" w:sz="0" w:space="0"/>
              <w:tr2bl w:val="none" w:color="auto" w:sz="0" w:space="0"/>
            </w:tcBorders>
            <w:vAlign w:val="center"/>
          </w:tcPr>
          <w:p>
            <w:pPr>
              <w:pStyle w:val="0"/>
              <w:rPr>
                <w:rFonts w:hint="default"/>
                <w:color w:val="000000" w:themeColor="text1"/>
                <w:sz w:val="16"/>
              </w:rPr>
            </w:pPr>
            <w:bookmarkStart w:id="0" w:name="_GoBack"/>
            <w:bookmarkEnd w:id="0"/>
          </w:p>
        </w:tc>
        <w:tc>
          <w:tcPr>
            <w:tcW w:w="1936" w:type="dxa"/>
            <w:gridSpan w:val="8"/>
            <w:tcBorders>
              <w:top w:val="single" w:color="000000" w:sz="4" w:space="0"/>
              <w:left w:val="single" w:color="FFFFFF" w:sz="6" w:space="0"/>
              <w:bottom w:val="single" w:color="000000" w:sz="6" w:space="0"/>
              <w:right w:val="single" w:color="000000" w:sz="4" w:space="0"/>
              <w:tl2br w:val="none" w:color="auto" w:sz="0" w:space="0"/>
              <w:tr2bl w:val="none" w:color="auto" w:sz="0" w:space="0"/>
            </w:tcBorders>
            <w:vAlign w:val="center"/>
          </w:tcPr>
          <w:p>
            <w:pPr>
              <w:pStyle w:val="0"/>
              <w:widowControl w:val="1"/>
              <w:ind w:firstLine="320" w:firstLineChars="200"/>
              <w:jc w:val="left"/>
              <w:rPr>
                <w:rFonts w:hint="default"/>
                <w:color w:val="000000" w:themeColor="text1"/>
                <w:sz w:val="16"/>
              </w:rPr>
            </w:pPr>
            <w:r>
              <w:rPr>
                <w:rFonts w:hint="eastAsia"/>
                <w:color w:val="000000" w:themeColor="text1"/>
                <w:sz w:val="16"/>
              </w:rPr>
              <w:t>年　　月　　日</w:t>
            </w:r>
          </w:p>
        </w:tc>
        <w:tc>
          <w:tcPr>
            <w:tcW w:w="576" w:type="dxa"/>
            <w:gridSpan w:val="2"/>
            <w:tcBorders>
              <w:top w:val="single" w:color="auto" w:sz="4" w:space="0"/>
              <w:left w:val="none" w:color="auto" w:sz="0" w:space="0"/>
              <w:bottom w:val="single" w:color="000000" w:sz="6" w:space="0"/>
              <w:right w:val="single" w:color="000000" w:sz="4" w:space="0"/>
              <w:tl2br w:val="none" w:color="auto" w:sz="0" w:space="0"/>
              <w:tr2bl w:val="none" w:color="auto" w:sz="0" w:space="0"/>
            </w:tcBorders>
            <w:vAlign w:val="center"/>
          </w:tcPr>
          <w:p>
            <w:pPr>
              <w:pStyle w:val="0"/>
              <w:jc w:val="center"/>
              <w:rPr>
                <w:rFonts w:hint="default"/>
                <w:color w:val="000000" w:themeColor="text1"/>
                <w:sz w:val="16"/>
              </w:rPr>
            </w:pPr>
            <w:r>
              <w:rPr>
                <w:rFonts w:hint="eastAsia"/>
                <w:color w:val="000000" w:themeColor="text1"/>
                <w:sz w:val="16"/>
              </w:rPr>
              <w:t>保険</w:t>
            </w:r>
          </w:p>
          <w:p>
            <w:pPr>
              <w:pStyle w:val="0"/>
              <w:jc w:val="center"/>
              <w:rPr>
                <w:rFonts w:hint="default"/>
                <w:color w:val="000000" w:themeColor="text1"/>
                <w:sz w:val="16"/>
              </w:rPr>
            </w:pPr>
            <w:r>
              <w:rPr>
                <w:rFonts w:hint="eastAsia"/>
                <w:color w:val="000000" w:themeColor="text1"/>
                <w:sz w:val="16"/>
              </w:rPr>
              <w:t>種別</w:t>
            </w:r>
          </w:p>
        </w:tc>
        <w:tc>
          <w:tcPr>
            <w:tcW w:w="2810" w:type="dxa"/>
            <w:gridSpan w:val="4"/>
            <w:tcBorders>
              <w:top w:val="single" w:color="auto" w:sz="4" w:space="0"/>
              <w:left w:val="none" w:color="auto" w:sz="0" w:space="0"/>
              <w:bottom w:val="single" w:color="000000" w:sz="6" w:space="0"/>
              <w:right w:val="single" w:color="auto" w:sz="12" w:space="0"/>
              <w:tl2br w:val="none" w:color="auto" w:sz="0" w:space="0"/>
              <w:tr2bl w:val="none" w:color="auto" w:sz="0" w:space="0"/>
            </w:tcBorders>
            <w:vAlign w:val="center"/>
          </w:tcPr>
          <w:p>
            <w:pPr>
              <w:pStyle w:val="0"/>
              <w:ind w:left="100"/>
              <w:rPr>
                <w:rFonts w:hint="default"/>
                <w:color w:val="000000" w:themeColor="text1"/>
                <w:sz w:val="16"/>
              </w:rPr>
            </w:pPr>
            <w:r>
              <w:rPr>
                <w:rFonts w:hint="eastAsia"/>
                <w:color w:val="000000" w:themeColor="text1"/>
                <w:sz w:val="16"/>
              </w:rPr>
              <w:t>1.</w:t>
            </w:r>
            <w:r>
              <w:rPr>
                <w:rFonts w:hint="eastAsia"/>
                <w:color w:val="000000" w:themeColor="text1"/>
                <w:sz w:val="16"/>
                <w:u w:val="single" w:color="auto"/>
              </w:rPr>
              <w:t>協</w:t>
            </w:r>
            <w:r>
              <w:rPr>
                <w:rFonts w:hint="eastAsia"/>
                <w:color w:val="000000" w:themeColor="text1"/>
                <w:spacing w:val="4"/>
                <w:sz w:val="16"/>
              </w:rPr>
              <w:t xml:space="preserve">  </w:t>
            </w:r>
            <w:r>
              <w:rPr>
                <w:rFonts w:hint="eastAsia"/>
                <w:color w:val="000000" w:themeColor="text1"/>
                <w:sz w:val="16"/>
              </w:rPr>
              <w:t>2.</w:t>
            </w:r>
            <w:r>
              <w:rPr>
                <w:rFonts w:hint="eastAsia"/>
                <w:color w:val="000000" w:themeColor="text1"/>
                <w:sz w:val="16"/>
              </w:rPr>
              <w:t>組</w:t>
            </w:r>
            <w:r>
              <w:rPr>
                <w:rFonts w:hint="eastAsia"/>
                <w:color w:val="000000" w:themeColor="text1"/>
                <w:spacing w:val="4"/>
                <w:sz w:val="16"/>
              </w:rPr>
              <w:t xml:space="preserve">  </w:t>
            </w:r>
            <w:r>
              <w:rPr>
                <w:rFonts w:hint="eastAsia"/>
                <w:color w:val="000000" w:themeColor="text1"/>
                <w:sz w:val="16"/>
              </w:rPr>
              <w:t>3.</w:t>
            </w:r>
            <w:r>
              <w:rPr>
                <w:rFonts w:hint="eastAsia"/>
                <w:color w:val="000000" w:themeColor="text1"/>
                <w:sz w:val="16"/>
              </w:rPr>
              <w:t>船</w:t>
            </w:r>
          </w:p>
          <w:p>
            <w:pPr>
              <w:pStyle w:val="0"/>
              <w:ind w:left="100"/>
              <w:rPr>
                <w:rFonts w:hint="default"/>
                <w:color w:val="000000" w:themeColor="text1"/>
                <w:sz w:val="16"/>
              </w:rPr>
            </w:pPr>
            <w:r>
              <w:rPr>
                <w:rFonts w:hint="eastAsia"/>
                <w:color w:val="000000" w:themeColor="text1"/>
                <w:sz w:val="16"/>
              </w:rPr>
              <w:t>4.</w:t>
            </w:r>
            <w:r>
              <w:rPr>
                <w:rFonts w:hint="eastAsia"/>
                <w:color w:val="000000" w:themeColor="text1"/>
                <w:sz w:val="16"/>
              </w:rPr>
              <w:t>共　</w:t>
            </w:r>
            <w:r>
              <w:rPr>
                <w:rFonts w:hint="eastAsia"/>
                <w:color w:val="000000" w:themeColor="text1"/>
                <w:sz w:val="16"/>
              </w:rPr>
              <w:t>5</w:t>
            </w:r>
            <w:r>
              <w:rPr>
                <w:rFonts w:hint="eastAsia"/>
                <w:color w:val="000000" w:themeColor="text1"/>
                <w:sz w:val="16"/>
              </w:rPr>
              <w:t>国　</w:t>
            </w:r>
            <w:r>
              <w:rPr>
                <w:rFonts w:hint="eastAsia"/>
                <w:color w:val="000000" w:themeColor="text1"/>
                <w:sz w:val="16"/>
              </w:rPr>
              <w:t xml:space="preserve">6 </w:t>
            </w:r>
            <w:r>
              <w:rPr>
                <w:rFonts w:hint="eastAsia"/>
                <w:color w:val="000000" w:themeColor="text1"/>
                <w:sz w:val="16"/>
              </w:rPr>
              <w:t>後</w:t>
            </w:r>
          </w:p>
        </w:tc>
      </w:tr>
      <w:tr>
        <w:tblPrEx>
          <w:tblCellMar>
            <w:left w:w="10" w:type="dxa"/>
            <w:right w:w="10" w:type="dxa"/>
          </w:tblCellMar>
        </w:tblPrEx>
        <w:trPr>
          <w:cantSplit/>
          <w:trHeight w:val="461" w:hRule="atLeast"/>
        </w:trPr>
        <w:tc>
          <w:tcPr>
            <w:tcW w:w="1106" w:type="dxa"/>
            <w:gridSpan w:val="2"/>
            <w:tcBorders>
              <w:top w:val="single" w:color="000000" w:sz="6" w:space="0"/>
              <w:left w:val="single" w:color="000000" w:sz="12" w:space="0"/>
              <w:bottom w:val="single" w:color="000000" w:sz="6" w:space="0"/>
              <w:right w:val="none" w:color="auto" w:sz="0" w:space="0"/>
              <w:tl2br w:val="none" w:color="auto" w:sz="0" w:space="0"/>
              <w:tr2bl w:val="none" w:color="auto" w:sz="0" w:space="0"/>
            </w:tcBorders>
            <w:vAlign w:val="center"/>
          </w:tcPr>
          <w:p>
            <w:pPr>
              <w:pStyle w:val="0"/>
              <w:ind w:left="34" w:right="-11"/>
              <w:jc w:val="center"/>
              <w:rPr>
                <w:rFonts w:hint="default"/>
                <w:color w:val="000000" w:themeColor="text1"/>
                <w:w w:val="90"/>
                <w:sz w:val="16"/>
              </w:rPr>
            </w:pPr>
            <w:r>
              <w:rPr>
                <w:rFonts w:hint="eastAsia"/>
                <w:color w:val="000000" w:themeColor="text1"/>
                <w:sz w:val="18"/>
              </w:rPr>
              <w:t>生活状況</w:t>
            </w:r>
          </w:p>
        </w:tc>
        <w:tc>
          <w:tcPr>
            <w:tcW w:w="9042" w:type="dxa"/>
            <w:gridSpan w:val="25"/>
            <w:tcBorders>
              <w:top w:val="single" w:color="000000" w:sz="6" w:space="0"/>
              <w:left w:val="single" w:color="000000" w:sz="4" w:space="0"/>
              <w:bottom w:val="single" w:color="000000" w:sz="6" w:space="0"/>
              <w:right w:val="single" w:color="auto" w:sz="12" w:space="0"/>
              <w:tl2br w:val="none" w:color="auto" w:sz="0" w:space="0"/>
              <w:tr2bl w:val="none" w:color="auto" w:sz="0" w:space="0"/>
            </w:tcBorders>
            <w:vAlign w:val="center"/>
          </w:tcPr>
          <w:p>
            <w:pPr>
              <w:pStyle w:val="0"/>
              <w:ind w:right="113" w:firstLine="180" w:firstLineChars="100"/>
              <w:rPr>
                <w:rFonts w:hint="default"/>
                <w:color w:val="000000" w:themeColor="text1"/>
                <w:sz w:val="18"/>
              </w:rPr>
            </w:pPr>
            <w:r>
              <w:rPr>
                <w:rFonts w:hint="eastAsia"/>
                <w:color w:val="000000" w:themeColor="text1"/>
                <w:sz w:val="18"/>
              </w:rPr>
              <w:t>社会活動（</w:t>
            </w:r>
            <w:r>
              <w:rPr>
                <w:rFonts w:hint="eastAsia"/>
                <w:color w:val="000000" w:themeColor="text1"/>
                <w:sz w:val="18"/>
              </w:rPr>
              <w:t>1.</w:t>
            </w:r>
            <w:r>
              <w:rPr>
                <w:rFonts w:hint="eastAsia"/>
                <w:color w:val="000000" w:themeColor="text1"/>
                <w:sz w:val="18"/>
              </w:rPr>
              <w:t>就労　</w:t>
            </w:r>
            <w:r>
              <w:rPr>
                <w:rFonts w:hint="eastAsia"/>
                <w:color w:val="000000" w:themeColor="text1"/>
                <w:sz w:val="18"/>
              </w:rPr>
              <w:t>2.</w:t>
            </w:r>
            <w:r>
              <w:rPr>
                <w:rFonts w:hint="eastAsia"/>
                <w:color w:val="000000" w:themeColor="text1"/>
                <w:sz w:val="18"/>
              </w:rPr>
              <w:t>就学　</w:t>
            </w:r>
            <w:r>
              <w:rPr>
                <w:rFonts w:hint="eastAsia"/>
                <w:color w:val="000000" w:themeColor="text1"/>
                <w:sz w:val="18"/>
              </w:rPr>
              <w:t>3.</w:t>
            </w:r>
            <w:r>
              <w:rPr>
                <w:rFonts w:hint="eastAsia"/>
                <w:color w:val="000000" w:themeColor="text1"/>
                <w:sz w:val="18"/>
              </w:rPr>
              <w:t>家事労働　</w:t>
            </w:r>
            <w:r>
              <w:rPr>
                <w:rFonts w:hint="eastAsia"/>
                <w:color w:val="000000" w:themeColor="text1"/>
                <w:sz w:val="18"/>
              </w:rPr>
              <w:t>4.</w:t>
            </w:r>
            <w:r>
              <w:rPr>
                <w:rFonts w:hint="eastAsia"/>
                <w:color w:val="000000" w:themeColor="text1"/>
                <w:sz w:val="18"/>
              </w:rPr>
              <w:t>在宅療養　</w:t>
            </w:r>
            <w:r>
              <w:rPr>
                <w:rFonts w:hint="eastAsia"/>
                <w:color w:val="000000" w:themeColor="text1"/>
                <w:sz w:val="18"/>
              </w:rPr>
              <w:t>5.</w:t>
            </w:r>
            <w:r>
              <w:rPr>
                <w:rFonts w:hint="eastAsia"/>
                <w:color w:val="000000" w:themeColor="text1"/>
                <w:sz w:val="18"/>
              </w:rPr>
              <w:t>入院　</w:t>
            </w:r>
            <w:r>
              <w:rPr>
                <w:rFonts w:hint="eastAsia"/>
                <w:color w:val="000000" w:themeColor="text1"/>
                <w:sz w:val="18"/>
              </w:rPr>
              <w:t>6.</w:t>
            </w:r>
            <w:r>
              <w:rPr>
                <w:rFonts w:hint="eastAsia"/>
                <w:color w:val="000000" w:themeColor="text1"/>
                <w:sz w:val="18"/>
              </w:rPr>
              <w:t>入所　</w:t>
            </w:r>
            <w:r>
              <w:rPr>
                <w:rFonts w:hint="eastAsia"/>
                <w:color w:val="000000" w:themeColor="text1"/>
                <w:sz w:val="18"/>
              </w:rPr>
              <w:t>7.</w:t>
            </w:r>
            <w:r>
              <w:rPr>
                <w:rFonts w:hint="eastAsia"/>
                <w:color w:val="000000" w:themeColor="text1"/>
                <w:sz w:val="18"/>
              </w:rPr>
              <w:t>その他（　　　））</w:t>
            </w:r>
          </w:p>
          <w:p>
            <w:pPr>
              <w:pStyle w:val="0"/>
              <w:tabs>
                <w:tab w:val="left" w:leader="none" w:pos="1068"/>
                <w:tab w:val="left" w:leader="none" w:pos="2524"/>
              </w:tabs>
              <w:ind w:right="-11" w:firstLine="180" w:firstLineChars="100"/>
              <w:rPr>
                <w:rFonts w:hint="default"/>
                <w:color w:val="000000" w:themeColor="text1"/>
                <w:sz w:val="18"/>
              </w:rPr>
            </w:pPr>
            <w:r>
              <w:rPr>
                <w:rFonts w:hint="eastAsia"/>
                <w:color w:val="000000" w:themeColor="text1"/>
                <w:sz w:val="18"/>
              </w:rPr>
              <w:t>日常生活（</w:t>
            </w:r>
            <w:r>
              <w:rPr>
                <w:rFonts w:hint="eastAsia"/>
                <w:color w:val="000000" w:themeColor="text1"/>
                <w:sz w:val="18"/>
              </w:rPr>
              <w:t>1.</w:t>
            </w:r>
            <w:r>
              <w:rPr>
                <w:rFonts w:hint="eastAsia"/>
                <w:color w:val="000000" w:themeColor="text1"/>
                <w:sz w:val="18"/>
              </w:rPr>
              <w:t>正常　</w:t>
            </w:r>
            <w:r>
              <w:rPr>
                <w:rFonts w:hint="eastAsia"/>
                <w:color w:val="000000" w:themeColor="text1"/>
                <w:sz w:val="18"/>
              </w:rPr>
              <w:t>2.</w:t>
            </w:r>
            <w:r>
              <w:rPr>
                <w:rFonts w:hint="eastAsia"/>
                <w:color w:val="000000" w:themeColor="text1"/>
                <w:sz w:val="18"/>
              </w:rPr>
              <w:t>やや不自由であるが独力で可能　</w:t>
            </w:r>
            <w:r>
              <w:rPr>
                <w:rFonts w:hint="eastAsia"/>
                <w:color w:val="000000" w:themeColor="text1"/>
                <w:sz w:val="18"/>
              </w:rPr>
              <w:t>3.</w:t>
            </w:r>
            <w:r>
              <w:rPr>
                <w:rFonts w:hint="eastAsia"/>
                <w:color w:val="000000" w:themeColor="text1"/>
                <w:sz w:val="18"/>
              </w:rPr>
              <w:t>制限があり部分介助　</w:t>
            </w:r>
            <w:r>
              <w:rPr>
                <w:rFonts w:hint="eastAsia"/>
                <w:color w:val="000000" w:themeColor="text1"/>
                <w:sz w:val="18"/>
              </w:rPr>
              <w:t>4.</w:t>
            </w:r>
            <w:r>
              <w:rPr>
                <w:rFonts w:hint="eastAsia"/>
                <w:color w:val="000000" w:themeColor="text1"/>
                <w:sz w:val="18"/>
              </w:rPr>
              <w:t>全面介助）</w:t>
            </w:r>
          </w:p>
        </w:tc>
      </w:tr>
      <w:tr>
        <w:tblPrEx>
          <w:tblCellMar>
            <w:left w:w="10" w:type="dxa"/>
            <w:right w:w="10" w:type="dxa"/>
          </w:tblCellMar>
        </w:tblPrEx>
        <w:trPr>
          <w:cantSplit/>
          <w:trHeight w:val="315" w:hRule="atLeast"/>
        </w:trPr>
        <w:tc>
          <w:tcPr>
            <w:tcW w:w="1106" w:type="dxa"/>
            <w:gridSpan w:val="2"/>
            <w:tcBorders>
              <w:top w:val="single" w:color="000000" w:sz="6" w:space="0"/>
              <w:left w:val="single" w:color="000000" w:sz="12" w:space="0"/>
              <w:bottom w:val="single" w:color="000000" w:sz="12" w:space="0"/>
              <w:right w:val="none" w:color="auto" w:sz="0" w:space="0"/>
              <w:tl2br w:val="none" w:color="auto" w:sz="0" w:space="0"/>
              <w:tr2bl w:val="none" w:color="auto" w:sz="0" w:space="0"/>
            </w:tcBorders>
            <w:vAlign w:val="center"/>
          </w:tcPr>
          <w:p>
            <w:pPr>
              <w:pStyle w:val="0"/>
              <w:ind w:left="34" w:right="-11"/>
              <w:jc w:val="center"/>
              <w:rPr>
                <w:rFonts w:hint="default"/>
                <w:color w:val="000000" w:themeColor="text1"/>
                <w:sz w:val="18"/>
              </w:rPr>
            </w:pPr>
            <w:r>
              <w:rPr>
                <w:rFonts w:hint="eastAsia"/>
                <w:color w:val="000000" w:themeColor="text1"/>
                <w:sz w:val="18"/>
              </w:rPr>
              <w:t>家族歴</w:t>
            </w:r>
          </w:p>
        </w:tc>
        <w:tc>
          <w:tcPr>
            <w:tcW w:w="2940" w:type="dxa"/>
            <w:gridSpan w:val="9"/>
            <w:tcBorders>
              <w:top w:val="single" w:color="000000" w:sz="6" w:space="0"/>
              <w:left w:val="single" w:color="000000" w:sz="4" w:space="0"/>
              <w:bottom w:val="single" w:color="000000" w:sz="12" w:space="0"/>
              <w:right w:val="single" w:color="auto" w:sz="4" w:space="0"/>
              <w:tl2br w:val="none" w:color="auto" w:sz="0" w:space="0"/>
              <w:tr2bl w:val="none" w:color="auto" w:sz="0" w:space="0"/>
            </w:tcBorders>
            <w:vAlign w:val="center"/>
          </w:tcPr>
          <w:p>
            <w:pPr>
              <w:pStyle w:val="0"/>
              <w:numPr>
                <w:ilvl w:val="0"/>
                <w:numId w:val="1"/>
              </w:numPr>
              <w:ind w:right="-11"/>
              <w:rPr>
                <w:rFonts w:hint="default"/>
                <w:color w:val="000000" w:themeColor="text1"/>
                <w:sz w:val="18"/>
              </w:rPr>
            </w:pPr>
            <w:r>
              <w:rPr>
                <w:rFonts w:hint="eastAsia"/>
                <w:color w:val="000000" w:themeColor="text1"/>
                <w:sz w:val="18"/>
              </w:rPr>
              <w:t>あり　２．なし　３．不明</w:t>
            </w:r>
          </w:p>
          <w:p>
            <w:pPr>
              <w:pStyle w:val="0"/>
              <w:ind w:left="74" w:leftChars="37" w:right="-11" w:firstLine="160" w:firstLineChars="100"/>
              <w:rPr>
                <w:rFonts w:hint="default"/>
                <w:color w:val="000000" w:themeColor="text1"/>
                <w:sz w:val="16"/>
              </w:rPr>
            </w:pPr>
            <w:r>
              <w:rPr>
                <w:rFonts w:hint="eastAsia"/>
                <w:color w:val="000000" w:themeColor="text1"/>
                <w:sz w:val="16"/>
              </w:rPr>
              <w:t>ありの場合（続柄　　　　　　）</w:t>
            </w:r>
          </w:p>
        </w:tc>
        <w:tc>
          <w:tcPr>
            <w:tcW w:w="1261" w:type="dxa"/>
            <w:gridSpan w:val="5"/>
            <w:tcBorders>
              <w:top w:val="single" w:color="000000" w:sz="6" w:space="0"/>
              <w:left w:val="nil"/>
              <w:bottom w:val="single" w:color="000000" w:sz="12" w:space="0"/>
              <w:right w:val="single" w:color="auto" w:sz="4" w:space="0"/>
              <w:tl2br w:val="none" w:color="auto" w:sz="0" w:space="0"/>
              <w:tr2bl w:val="none" w:color="auto" w:sz="0" w:space="0"/>
            </w:tcBorders>
            <w:vAlign w:val="center"/>
          </w:tcPr>
          <w:p>
            <w:pPr>
              <w:pStyle w:val="0"/>
              <w:ind w:left="34" w:right="-11"/>
              <w:jc w:val="center"/>
              <w:rPr>
                <w:rFonts w:hint="default"/>
                <w:color w:val="000000" w:themeColor="text1"/>
                <w:sz w:val="18"/>
              </w:rPr>
            </w:pPr>
            <w:r>
              <w:rPr>
                <w:rFonts w:hint="eastAsia"/>
                <w:color w:val="000000" w:themeColor="text1"/>
                <w:spacing w:val="30"/>
                <w:sz w:val="18"/>
                <w:fitText w:val="900" w:id="2"/>
              </w:rPr>
              <w:t>受療動</w:t>
            </w:r>
            <w:r>
              <w:rPr>
                <w:rFonts w:hint="eastAsia"/>
                <w:color w:val="000000" w:themeColor="text1"/>
                <w:sz w:val="18"/>
                <w:fitText w:val="900" w:id="2"/>
              </w:rPr>
              <w:t>向</w:t>
            </w:r>
          </w:p>
          <w:p>
            <w:pPr>
              <w:pStyle w:val="0"/>
              <w:ind w:left="-10" w:right="-11"/>
              <w:jc w:val="center"/>
              <w:rPr>
                <w:rFonts w:hint="default"/>
                <w:color w:val="000000" w:themeColor="text1"/>
                <w:sz w:val="18"/>
              </w:rPr>
            </w:pPr>
            <w:r>
              <w:rPr>
                <w:rFonts w:hint="eastAsia"/>
                <w:color w:val="000000" w:themeColor="text1"/>
                <w:w w:val="85"/>
                <w:sz w:val="18"/>
              </w:rPr>
              <w:t>（</w:t>
            </w:r>
            <w:r>
              <w:rPr>
                <w:rFonts w:hint="eastAsia"/>
                <w:color w:val="000000" w:themeColor="text1"/>
                <w:sz w:val="18"/>
              </w:rPr>
              <w:t>最近６か月）</w:t>
            </w:r>
          </w:p>
        </w:tc>
        <w:tc>
          <w:tcPr>
            <w:tcW w:w="4841" w:type="dxa"/>
            <w:gridSpan w:val="11"/>
            <w:tcBorders>
              <w:top w:val="single" w:color="000000" w:sz="6" w:space="0"/>
              <w:left w:val="nil"/>
              <w:bottom w:val="single" w:color="000000" w:sz="12" w:space="0"/>
              <w:right w:val="single" w:color="auto" w:sz="12" w:space="0"/>
              <w:tl2br w:val="none" w:color="auto" w:sz="0" w:space="0"/>
              <w:tr2bl w:val="none" w:color="auto" w:sz="0" w:space="0"/>
            </w:tcBorders>
            <w:vAlign w:val="center"/>
          </w:tcPr>
          <w:p>
            <w:pPr>
              <w:pStyle w:val="0"/>
              <w:ind w:right="-11"/>
              <w:rPr>
                <w:rFonts w:hint="default"/>
                <w:color w:val="000000" w:themeColor="text1"/>
                <w:sz w:val="18"/>
              </w:rPr>
            </w:pPr>
            <w:r>
              <w:rPr>
                <w:rFonts w:hint="eastAsia"/>
                <w:color w:val="000000" w:themeColor="text1"/>
                <w:sz w:val="18"/>
              </w:rPr>
              <w:t>1.</w:t>
            </w:r>
            <w:r>
              <w:rPr>
                <w:rFonts w:hint="eastAsia"/>
                <w:color w:val="000000" w:themeColor="text1"/>
                <w:sz w:val="18"/>
              </w:rPr>
              <w:t>主に入院　</w:t>
            </w:r>
            <w:r>
              <w:rPr>
                <w:rFonts w:hint="eastAsia"/>
                <w:color w:val="000000" w:themeColor="text1"/>
                <w:sz w:val="18"/>
              </w:rPr>
              <w:t>2.</w:t>
            </w:r>
            <w:r>
              <w:rPr>
                <w:rFonts w:hint="eastAsia"/>
                <w:color w:val="000000" w:themeColor="text1"/>
                <w:sz w:val="18"/>
              </w:rPr>
              <w:t>入院と通院半々　</w:t>
            </w:r>
            <w:r>
              <w:rPr>
                <w:rFonts w:hint="eastAsia"/>
                <w:color w:val="000000" w:themeColor="text1"/>
                <w:sz w:val="18"/>
              </w:rPr>
              <w:t>3.</w:t>
            </w:r>
            <w:r>
              <w:rPr>
                <w:rFonts w:hint="eastAsia"/>
                <w:color w:val="000000" w:themeColor="text1"/>
                <w:sz w:val="18"/>
              </w:rPr>
              <w:t>主に通院（　　／月）</w:t>
            </w:r>
          </w:p>
          <w:p>
            <w:pPr>
              <w:pStyle w:val="0"/>
              <w:tabs>
                <w:tab w:val="left" w:leader="none" w:pos="1068"/>
                <w:tab w:val="left" w:leader="none" w:pos="2524"/>
              </w:tabs>
              <w:ind w:right="-11"/>
              <w:rPr>
                <w:rFonts w:hint="default"/>
                <w:color w:val="000000" w:themeColor="text1"/>
                <w:sz w:val="18"/>
              </w:rPr>
            </w:pPr>
            <w:r>
              <w:rPr>
                <w:rFonts w:hint="eastAsia"/>
                <w:color w:val="000000" w:themeColor="text1"/>
                <w:sz w:val="18"/>
              </w:rPr>
              <w:t>4.</w:t>
            </w:r>
            <w:r>
              <w:rPr>
                <w:rFonts w:hint="eastAsia"/>
                <w:color w:val="000000" w:themeColor="text1"/>
                <w:sz w:val="18"/>
              </w:rPr>
              <w:t>往診あり　</w:t>
            </w:r>
            <w:r>
              <w:rPr>
                <w:rFonts w:hint="eastAsia"/>
                <w:color w:val="000000" w:themeColor="text1"/>
                <w:sz w:val="18"/>
              </w:rPr>
              <w:t>5.</w:t>
            </w:r>
            <w:r>
              <w:rPr>
                <w:rFonts w:hint="eastAsia"/>
                <w:color w:val="000000" w:themeColor="text1"/>
                <w:sz w:val="18"/>
              </w:rPr>
              <w:t>入通院なし　　　</w:t>
            </w:r>
            <w:r>
              <w:rPr>
                <w:rFonts w:hint="eastAsia"/>
                <w:color w:val="000000" w:themeColor="text1"/>
                <w:sz w:val="18"/>
              </w:rPr>
              <w:t>6.</w:t>
            </w:r>
            <w:r>
              <w:rPr>
                <w:rFonts w:hint="eastAsia"/>
                <w:color w:val="000000" w:themeColor="text1"/>
                <w:sz w:val="18"/>
              </w:rPr>
              <w:t>その他（　　　　</w:t>
            </w:r>
            <w:r>
              <w:rPr>
                <w:rFonts w:hint="eastAsia"/>
                <w:color w:val="000000" w:themeColor="text1"/>
                <w:sz w:val="18"/>
              </w:rPr>
              <w:t xml:space="preserve"> </w:t>
            </w:r>
            <w:r>
              <w:rPr>
                <w:rFonts w:hint="eastAsia"/>
                <w:color w:val="000000" w:themeColor="text1"/>
                <w:sz w:val="18"/>
              </w:rPr>
              <w:t>）</w:t>
            </w:r>
          </w:p>
        </w:tc>
      </w:tr>
      <w:tr>
        <w:tblPrEx>
          <w:tblCellMar>
            <w:left w:w="10" w:type="dxa"/>
            <w:right w:w="10" w:type="dxa"/>
          </w:tblCellMar>
        </w:tblPrEx>
        <w:trPr>
          <w:cantSplit/>
          <w:trHeight w:val="348" w:hRule="atLeast"/>
        </w:trPr>
        <w:tc>
          <w:tcPr>
            <w:tcW w:w="1106" w:type="dxa"/>
            <w:gridSpan w:val="2"/>
            <w:tcBorders>
              <w:top w:val="none" w:color="auto" w:sz="0" w:space="0"/>
              <w:left w:val="single" w:color="000000" w:sz="12" w:space="0"/>
              <w:bottom w:val="single" w:color="000000" w:sz="4" w:space="0"/>
              <w:right w:val="none" w:color="auto" w:sz="0" w:space="0"/>
              <w:tl2br w:val="none" w:color="auto" w:sz="0" w:space="0"/>
              <w:tr2bl w:val="none" w:color="auto" w:sz="0" w:space="0"/>
            </w:tcBorders>
            <w:vAlign w:val="center"/>
          </w:tcPr>
          <w:p>
            <w:pPr>
              <w:pStyle w:val="0"/>
              <w:spacing w:line="192" w:lineRule="auto"/>
              <w:ind w:right="-11"/>
              <w:jc w:val="center"/>
              <w:rPr>
                <w:rFonts w:hint="default"/>
                <w:color w:val="000000" w:themeColor="text1"/>
                <w:w w:val="85"/>
                <w:sz w:val="18"/>
              </w:rPr>
            </w:pPr>
            <w:r>
              <w:rPr>
                <w:rFonts w:hint="eastAsia"/>
                <w:color w:val="000000" w:themeColor="text1"/>
                <w:sz w:val="18"/>
              </w:rPr>
              <w:t>患　側</w:t>
            </w:r>
          </w:p>
        </w:tc>
        <w:tc>
          <w:tcPr>
            <w:tcW w:w="2552" w:type="dxa"/>
            <w:gridSpan w:val="7"/>
            <w:tcBorders>
              <w:top w:val="none" w:color="auto" w:sz="0" w:space="0"/>
              <w:left w:val="single" w:color="000000" w:sz="4" w:space="0"/>
              <w:bottom w:val="single" w:color="000000" w:sz="4" w:space="0"/>
              <w:right w:val="single" w:color="auto" w:sz="6" w:space="0"/>
              <w:tl2br w:val="none" w:color="auto" w:sz="0" w:space="0"/>
              <w:tr2bl w:val="none" w:color="auto" w:sz="0" w:space="0"/>
            </w:tcBorders>
            <w:vAlign w:val="center"/>
          </w:tcPr>
          <w:p>
            <w:pPr>
              <w:pStyle w:val="0"/>
              <w:spacing w:line="192" w:lineRule="auto"/>
              <w:ind w:right="113" w:firstLine="180" w:firstLineChars="100"/>
              <w:rPr>
                <w:rFonts w:hint="default"/>
                <w:color w:val="000000" w:themeColor="text1"/>
                <w:sz w:val="18"/>
              </w:rPr>
            </w:pPr>
            <w:r>
              <w:rPr>
                <w:rFonts w:hint="eastAsia"/>
                <w:color w:val="000000" w:themeColor="text1"/>
                <w:sz w:val="18"/>
              </w:rPr>
              <w:t>１．右　２．左　３．両側</w:t>
            </w:r>
          </w:p>
        </w:tc>
        <w:tc>
          <w:tcPr>
            <w:tcW w:w="883" w:type="dxa"/>
            <w:gridSpan w:val="3"/>
            <w:tcBorders>
              <w:top w:val="none" w:color="auto" w:sz="0" w:space="0"/>
              <w:left w:val="single" w:color="auto" w:sz="6" w:space="0"/>
              <w:bottom w:val="single" w:color="000000" w:sz="4" w:space="0"/>
              <w:right w:val="single" w:color="auto" w:sz="4" w:space="0"/>
              <w:tl2br w:val="none" w:color="auto" w:sz="0" w:space="0"/>
              <w:tr2bl w:val="none" w:color="auto" w:sz="0" w:space="0"/>
            </w:tcBorders>
            <w:vAlign w:val="center"/>
          </w:tcPr>
          <w:p>
            <w:pPr>
              <w:pStyle w:val="0"/>
              <w:spacing w:line="192" w:lineRule="auto"/>
              <w:ind w:right="113"/>
              <w:jc w:val="center"/>
              <w:rPr>
                <w:rFonts w:hint="default"/>
                <w:color w:val="000000" w:themeColor="text1"/>
                <w:sz w:val="18"/>
              </w:rPr>
            </w:pPr>
            <w:r>
              <w:rPr>
                <w:rFonts w:hint="eastAsia"/>
                <w:color w:val="000000" w:themeColor="text1"/>
                <w:sz w:val="18"/>
              </w:rPr>
              <w:t>健　側</w:t>
            </w:r>
          </w:p>
        </w:tc>
        <w:tc>
          <w:tcPr>
            <w:tcW w:w="5607" w:type="dxa"/>
            <w:gridSpan w:val="15"/>
            <w:tcBorders>
              <w:top w:val="none" w:color="auto" w:sz="0" w:space="0"/>
              <w:left w:val="single" w:color="auto" w:sz="6" w:space="0"/>
              <w:bottom w:val="single" w:color="000000" w:sz="4" w:space="0"/>
              <w:right w:val="single" w:color="000000" w:sz="12" w:space="0"/>
              <w:tl2br w:val="none" w:color="auto" w:sz="0" w:space="0"/>
              <w:tr2bl w:val="none" w:color="auto" w:sz="0" w:space="0"/>
            </w:tcBorders>
            <w:vAlign w:val="center"/>
          </w:tcPr>
          <w:p>
            <w:pPr>
              <w:pStyle w:val="0"/>
              <w:spacing w:line="192" w:lineRule="auto"/>
              <w:ind w:left="-24" w:leftChars="-12" w:right="48" w:firstLine="180" w:firstLineChars="100"/>
              <w:rPr>
                <w:rFonts w:hint="default"/>
                <w:color w:val="000000" w:themeColor="text1"/>
                <w:sz w:val="18"/>
              </w:rPr>
            </w:pPr>
            <w:r>
              <w:rPr>
                <w:rFonts w:hint="eastAsia"/>
                <w:color w:val="000000" w:themeColor="text1"/>
                <w:sz w:val="18"/>
              </w:rPr>
              <w:t>１．正常　２．感音難聴　３．伝音難聴</w:t>
            </w:r>
          </w:p>
        </w:tc>
      </w:tr>
      <w:tr>
        <w:tblPrEx>
          <w:tblCellMar>
            <w:left w:w="10" w:type="dxa"/>
            <w:right w:w="10" w:type="dxa"/>
          </w:tblCellMar>
        </w:tblPrEx>
        <w:trPr>
          <w:cantSplit/>
          <w:trHeight w:val="485" w:hRule="atLeast"/>
        </w:trPr>
        <w:tc>
          <w:tcPr>
            <w:tcW w:w="406" w:type="dxa"/>
            <w:vMerge w:val="restart"/>
            <w:tcBorders>
              <w:top w:val="single" w:color="auto" w:sz="4" w:space="0"/>
              <w:left w:val="single" w:color="000000" w:sz="12" w:space="0"/>
              <w:bottom w:val="nil"/>
              <w:right w:val="single" w:color="auto" w:sz="4" w:space="0"/>
              <w:tl2br w:val="none" w:color="auto" w:sz="0" w:space="0"/>
              <w:tr2bl w:val="none" w:color="auto" w:sz="0" w:space="0"/>
            </w:tcBorders>
            <w:vAlign w:val="top"/>
          </w:tcPr>
          <w:p>
            <w:pPr>
              <w:pStyle w:val="0"/>
              <w:tabs>
                <w:tab w:val="left" w:leader="none" w:pos="1781"/>
              </w:tabs>
              <w:ind w:left="-10" w:right="-10"/>
              <w:jc w:val="center"/>
              <w:rPr>
                <w:rFonts w:hint="default"/>
                <w:color w:val="000000" w:themeColor="text1"/>
                <w:sz w:val="18"/>
              </w:rPr>
            </w:pPr>
            <w:r>
              <w:rPr>
                <w:rFonts w:hint="eastAsia"/>
              </w:rPr>
              <w:fldChar w:fldCharType="begin"/>
            </w:r>
            <w:r>
              <w:rPr>
                <w:rFonts w:hint="default"/>
                <w:sz w:val="18"/>
              </w:rPr>
              <w:instrText>eq \o(\s\do 3(</w:instrText>
            </w:r>
            <w:r>
              <w:rPr>
                <w:rFonts w:hint="eastAsia"/>
                <w:sz w:val="18"/>
              </w:rPr>
              <w:instrText>A</w:instrText>
            </w:r>
            <w:r>
              <w:rPr>
                <w:rFonts w:hint="default"/>
                <w:sz w:val="18"/>
              </w:rPr>
              <w:instrText>),\s\do-3(</w:instrText>
            </w:r>
            <w:r>
              <w:rPr>
                <w:rFonts w:hint="eastAsia"/>
                <w:sz w:val="18"/>
              </w:rPr>
              <w:instrText>　</w:instrText>
            </w:r>
            <w:r>
              <w:rPr>
                <w:rFonts w:hint="default"/>
                <w:sz w:val="18"/>
              </w:rPr>
              <w:instrText>))</w:instrText>
            </w:r>
            <w:r>
              <w:rPr>
                <w:rFonts w:hint="eastAsia"/>
              </w:rPr>
              <w:fldChar w:fldCharType="end"/>
            </w:r>
          </w:p>
          <w:p>
            <w:pPr>
              <w:pStyle w:val="0"/>
              <w:tabs>
                <w:tab w:val="left" w:leader="none" w:pos="1781"/>
              </w:tabs>
              <w:ind w:left="-10" w:right="-10"/>
              <w:jc w:val="distribute"/>
              <w:rPr>
                <w:rFonts w:hint="default"/>
                <w:color w:val="000000" w:themeColor="text1"/>
                <w:sz w:val="18"/>
              </w:rPr>
            </w:pPr>
          </w:p>
          <w:p>
            <w:pPr>
              <w:pStyle w:val="0"/>
              <w:tabs>
                <w:tab w:val="left" w:leader="none" w:pos="1781"/>
              </w:tabs>
              <w:ind w:left="-10" w:right="-10"/>
              <w:jc w:val="distribute"/>
              <w:rPr>
                <w:rFonts w:hint="default"/>
                <w:color w:val="000000" w:themeColor="text1"/>
                <w:sz w:val="18"/>
                <w:u w:val="single" w:color="auto"/>
              </w:rPr>
            </w:pPr>
            <w:r>
              <w:rPr>
                <w:rFonts w:hint="eastAsia"/>
                <w:color w:val="000000" w:themeColor="text1"/>
                <w:sz w:val="18"/>
                <w:u w:val="single" w:color="auto"/>
              </w:rPr>
              <w:t>症</w:t>
            </w:r>
          </w:p>
          <w:p>
            <w:pPr>
              <w:pStyle w:val="0"/>
              <w:tabs>
                <w:tab w:val="left" w:leader="none" w:pos="1781"/>
              </w:tabs>
              <w:ind w:left="-10" w:right="-10"/>
              <w:jc w:val="distribute"/>
              <w:rPr>
                <w:rFonts w:hint="default"/>
                <w:color w:val="000000" w:themeColor="text1"/>
                <w:sz w:val="18"/>
                <w:u w:val="single" w:color="auto"/>
              </w:rPr>
            </w:pPr>
            <w:r>
              <w:rPr>
                <w:rFonts w:hint="eastAsia"/>
                <w:color w:val="000000" w:themeColor="text1"/>
                <w:sz w:val="18"/>
                <w:u w:val="single" w:color="auto"/>
              </w:rPr>
              <w:t>状</w:t>
            </w:r>
          </w:p>
          <w:p>
            <w:pPr>
              <w:pStyle w:val="0"/>
              <w:tabs>
                <w:tab w:val="left" w:leader="none" w:pos="1781"/>
              </w:tabs>
              <w:ind w:left="-10" w:right="-10"/>
              <w:jc w:val="distribute"/>
              <w:rPr>
                <w:rFonts w:hint="default"/>
                <w:color w:val="000000" w:themeColor="text1"/>
                <w:sz w:val="18"/>
                <w:u w:val="single" w:color="auto"/>
              </w:rPr>
            </w:pPr>
            <w:r>
              <w:rPr>
                <w:rFonts w:hint="eastAsia"/>
                <w:color w:val="000000" w:themeColor="text1"/>
                <w:sz w:val="18"/>
                <w:u w:val="single" w:color="auto"/>
              </w:rPr>
              <w:t>・</w:t>
            </w:r>
          </w:p>
          <w:p>
            <w:pPr>
              <w:pStyle w:val="0"/>
              <w:tabs>
                <w:tab w:val="left" w:leader="none" w:pos="1781"/>
              </w:tabs>
              <w:ind w:left="-10" w:right="-10"/>
              <w:jc w:val="distribute"/>
              <w:rPr>
                <w:rFonts w:hint="default"/>
                <w:color w:val="000000" w:themeColor="text1"/>
                <w:sz w:val="18"/>
                <w:u w:val="single" w:color="auto"/>
              </w:rPr>
            </w:pPr>
            <w:r>
              <w:rPr>
                <w:rFonts w:hint="eastAsia"/>
                <w:color w:val="000000" w:themeColor="text1"/>
                <w:sz w:val="18"/>
                <w:u w:val="single" w:color="auto"/>
              </w:rPr>
              <w:t>既</w:t>
            </w:r>
          </w:p>
          <w:p>
            <w:pPr>
              <w:pStyle w:val="0"/>
              <w:tabs>
                <w:tab w:val="left" w:leader="none" w:pos="1781"/>
              </w:tabs>
              <w:ind w:left="-10" w:right="-10"/>
              <w:jc w:val="distribute"/>
              <w:rPr>
                <w:rFonts w:hint="default"/>
                <w:color w:val="000000" w:themeColor="text1"/>
                <w:sz w:val="18"/>
                <w:u w:val="single" w:color="auto"/>
              </w:rPr>
            </w:pPr>
            <w:r>
              <w:rPr>
                <w:rFonts w:hint="eastAsia"/>
                <w:color w:val="000000" w:themeColor="text1"/>
                <w:sz w:val="18"/>
                <w:u w:val="single" w:color="auto"/>
              </w:rPr>
              <w:t>往</w:t>
            </w:r>
          </w:p>
          <w:p>
            <w:pPr>
              <w:pStyle w:val="0"/>
              <w:tabs>
                <w:tab w:val="left" w:leader="none" w:pos="1781"/>
              </w:tabs>
              <w:ind w:left="-10" w:right="-10"/>
              <w:jc w:val="distribute"/>
              <w:rPr>
                <w:rFonts w:hint="default"/>
                <w:color w:val="000000" w:themeColor="text1"/>
                <w:sz w:val="18"/>
              </w:rPr>
            </w:pPr>
            <w:r>
              <w:rPr>
                <w:rFonts w:hint="eastAsia"/>
                <w:color w:val="000000" w:themeColor="text1"/>
                <w:sz w:val="18"/>
                <w:u w:val="single" w:color="auto"/>
              </w:rPr>
              <w:t>歴</w:t>
            </w:r>
          </w:p>
        </w:tc>
        <w:tc>
          <w:tcPr>
            <w:tcW w:w="1498"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 w:right="-10"/>
              <w:jc w:val="center"/>
              <w:rPr>
                <w:rFonts w:hint="default"/>
                <w:color w:val="000000" w:themeColor="text1"/>
                <w:sz w:val="16"/>
              </w:rPr>
            </w:pPr>
            <w:r>
              <w:rPr>
                <w:rFonts w:hint="eastAsia"/>
                <w:color w:val="000000" w:themeColor="text1"/>
                <w:spacing w:val="32"/>
                <w:sz w:val="16"/>
                <w:fitText w:val="1280" w:id="3"/>
              </w:rPr>
              <w:t>＊発症時状</w:t>
            </w:r>
            <w:r>
              <w:rPr>
                <w:rFonts w:hint="eastAsia"/>
                <w:color w:val="000000" w:themeColor="text1"/>
                <w:sz w:val="16"/>
                <w:fitText w:val="1280" w:id="3"/>
              </w:rPr>
              <w:t>況</w:t>
            </w:r>
          </w:p>
          <w:p>
            <w:pPr>
              <w:pStyle w:val="0"/>
              <w:ind w:left="-10" w:right="-10"/>
              <w:jc w:val="center"/>
              <w:rPr>
                <w:rFonts w:hint="default"/>
                <w:color w:val="000000" w:themeColor="text1"/>
                <w:sz w:val="16"/>
              </w:rPr>
            </w:pPr>
            <w:r>
              <w:rPr>
                <w:rFonts w:hint="eastAsia"/>
                <w:color w:val="000000" w:themeColor="text1"/>
                <w:spacing w:val="0"/>
                <w:w w:val="57"/>
                <w:sz w:val="16"/>
                <w:fitText w:val="1280" w:id="4"/>
              </w:rPr>
              <w:t>（気付いたとき何をしていた</w:t>
            </w:r>
            <w:r>
              <w:rPr>
                <w:rFonts w:hint="eastAsia"/>
                <w:color w:val="000000" w:themeColor="text1"/>
                <w:spacing w:val="10"/>
                <w:w w:val="57"/>
                <w:sz w:val="16"/>
                <w:fitText w:val="1280" w:id="4"/>
              </w:rPr>
              <w:t>）</w:t>
            </w:r>
          </w:p>
        </w:tc>
        <w:tc>
          <w:tcPr>
            <w:tcW w:w="8244" w:type="dxa"/>
            <w:gridSpan w:val="2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34" w:right="-11"/>
              <w:rPr>
                <w:rFonts w:hint="default"/>
                <w:color w:val="000000" w:themeColor="text1"/>
                <w:sz w:val="16"/>
              </w:rPr>
            </w:pPr>
            <w:r>
              <w:rPr>
                <w:rFonts w:hint="eastAsia"/>
                <w:color w:val="000000" w:themeColor="text1"/>
                <w:sz w:val="16"/>
              </w:rPr>
              <w:t>１</w:t>
            </w:r>
            <w:r>
              <w:rPr>
                <w:rFonts w:hint="eastAsia"/>
                <w:color w:val="000000" w:themeColor="text1"/>
                <w:sz w:val="16"/>
              </w:rPr>
              <w:t xml:space="preserve">. </w:t>
            </w:r>
            <w:r>
              <w:rPr>
                <w:rFonts w:hint="eastAsia"/>
                <w:color w:val="000000" w:themeColor="text1"/>
                <w:sz w:val="16"/>
              </w:rPr>
              <w:t>頭脳労働</w:t>
            </w:r>
            <w:r>
              <w:rPr>
                <w:rFonts w:hint="eastAsia"/>
                <w:color w:val="000000" w:themeColor="text1"/>
                <w:sz w:val="16"/>
              </w:rPr>
              <w:t xml:space="preserve"> </w:t>
            </w:r>
            <w:r>
              <w:rPr>
                <w:rFonts w:hint="eastAsia"/>
                <w:color w:val="000000" w:themeColor="text1"/>
                <w:sz w:val="16"/>
              </w:rPr>
              <w:t>２</w:t>
            </w:r>
            <w:r>
              <w:rPr>
                <w:rFonts w:hint="eastAsia"/>
                <w:color w:val="000000" w:themeColor="text1"/>
                <w:sz w:val="16"/>
              </w:rPr>
              <w:t xml:space="preserve">. </w:t>
            </w:r>
            <w:r>
              <w:rPr>
                <w:rFonts w:hint="eastAsia"/>
                <w:color w:val="000000" w:themeColor="text1"/>
                <w:sz w:val="16"/>
              </w:rPr>
              <w:t>肉体労働</w:t>
            </w:r>
            <w:r>
              <w:rPr>
                <w:rFonts w:hint="eastAsia"/>
                <w:color w:val="000000" w:themeColor="text1"/>
                <w:sz w:val="16"/>
              </w:rPr>
              <w:t xml:space="preserve"> </w:t>
            </w:r>
            <w:r>
              <w:rPr>
                <w:rFonts w:hint="eastAsia"/>
                <w:color w:val="000000" w:themeColor="text1"/>
                <w:sz w:val="16"/>
              </w:rPr>
              <w:t>３</w:t>
            </w:r>
            <w:r>
              <w:rPr>
                <w:rFonts w:hint="eastAsia"/>
                <w:color w:val="000000" w:themeColor="text1"/>
                <w:sz w:val="16"/>
              </w:rPr>
              <w:t xml:space="preserve">. </w:t>
            </w:r>
            <w:r>
              <w:rPr>
                <w:rFonts w:hint="eastAsia"/>
                <w:color w:val="000000" w:themeColor="text1"/>
                <w:sz w:val="16"/>
              </w:rPr>
              <w:t>家事</w:t>
            </w:r>
            <w:r>
              <w:rPr>
                <w:rFonts w:hint="eastAsia"/>
                <w:color w:val="000000" w:themeColor="text1"/>
                <w:sz w:val="16"/>
              </w:rPr>
              <w:t xml:space="preserve"> </w:t>
            </w:r>
            <w:r>
              <w:rPr>
                <w:rFonts w:hint="eastAsia"/>
                <w:color w:val="000000" w:themeColor="text1"/>
                <w:sz w:val="16"/>
              </w:rPr>
              <w:t>４</w:t>
            </w:r>
            <w:r>
              <w:rPr>
                <w:rFonts w:hint="eastAsia"/>
                <w:color w:val="000000" w:themeColor="text1"/>
                <w:sz w:val="16"/>
              </w:rPr>
              <w:t xml:space="preserve">. </w:t>
            </w:r>
            <w:r>
              <w:rPr>
                <w:rFonts w:hint="eastAsia"/>
                <w:color w:val="000000" w:themeColor="text1"/>
                <w:sz w:val="16"/>
              </w:rPr>
              <w:t>入浴</w:t>
            </w:r>
            <w:r>
              <w:rPr>
                <w:rFonts w:hint="eastAsia"/>
                <w:color w:val="000000" w:themeColor="text1"/>
                <w:sz w:val="16"/>
              </w:rPr>
              <w:t xml:space="preserve"> </w:t>
            </w:r>
            <w:r>
              <w:rPr>
                <w:rFonts w:hint="eastAsia"/>
                <w:color w:val="000000" w:themeColor="text1"/>
                <w:sz w:val="16"/>
              </w:rPr>
              <w:t>５</w:t>
            </w:r>
            <w:r>
              <w:rPr>
                <w:rFonts w:hint="eastAsia"/>
                <w:color w:val="000000" w:themeColor="text1"/>
                <w:sz w:val="16"/>
              </w:rPr>
              <w:t xml:space="preserve">. </w:t>
            </w:r>
            <w:r>
              <w:rPr>
                <w:rFonts w:hint="eastAsia"/>
                <w:color w:val="000000" w:themeColor="text1"/>
                <w:sz w:val="16"/>
              </w:rPr>
              <w:t>食事</w:t>
            </w:r>
            <w:r>
              <w:rPr>
                <w:rFonts w:hint="eastAsia"/>
                <w:color w:val="000000" w:themeColor="text1"/>
                <w:sz w:val="16"/>
              </w:rPr>
              <w:t xml:space="preserve"> </w:t>
            </w:r>
            <w:r>
              <w:rPr>
                <w:rFonts w:hint="eastAsia"/>
                <w:color w:val="000000" w:themeColor="text1"/>
                <w:sz w:val="16"/>
              </w:rPr>
              <w:t>６</w:t>
            </w:r>
            <w:r>
              <w:rPr>
                <w:rFonts w:hint="eastAsia"/>
                <w:color w:val="000000" w:themeColor="text1"/>
                <w:sz w:val="16"/>
              </w:rPr>
              <w:t xml:space="preserve">. </w:t>
            </w:r>
            <w:r>
              <w:rPr>
                <w:rFonts w:hint="eastAsia"/>
                <w:color w:val="000000" w:themeColor="text1"/>
                <w:sz w:val="16"/>
              </w:rPr>
              <w:t>飲酒</w:t>
            </w:r>
            <w:r>
              <w:rPr>
                <w:rFonts w:hint="eastAsia"/>
                <w:color w:val="000000" w:themeColor="text1"/>
                <w:sz w:val="16"/>
              </w:rPr>
              <w:t xml:space="preserve"> </w:t>
            </w:r>
            <w:r>
              <w:rPr>
                <w:rFonts w:hint="eastAsia"/>
                <w:color w:val="000000" w:themeColor="text1"/>
                <w:sz w:val="16"/>
              </w:rPr>
              <w:t>７</w:t>
            </w:r>
            <w:r>
              <w:rPr>
                <w:rFonts w:hint="eastAsia"/>
                <w:color w:val="000000" w:themeColor="text1"/>
                <w:sz w:val="16"/>
              </w:rPr>
              <w:t xml:space="preserve">. </w:t>
            </w:r>
            <w:r>
              <w:rPr>
                <w:rFonts w:hint="eastAsia"/>
                <w:color w:val="000000" w:themeColor="text1"/>
                <w:sz w:val="16"/>
              </w:rPr>
              <w:t>用便</w:t>
            </w:r>
            <w:r>
              <w:rPr>
                <w:rFonts w:hint="eastAsia"/>
                <w:color w:val="000000" w:themeColor="text1"/>
                <w:sz w:val="16"/>
              </w:rPr>
              <w:t xml:space="preserve"> </w:t>
            </w:r>
            <w:r>
              <w:rPr>
                <w:rFonts w:hint="eastAsia"/>
                <w:color w:val="000000" w:themeColor="text1"/>
                <w:sz w:val="16"/>
              </w:rPr>
              <w:t>８</w:t>
            </w:r>
            <w:r>
              <w:rPr>
                <w:rFonts w:hint="eastAsia"/>
                <w:color w:val="000000" w:themeColor="text1"/>
                <w:sz w:val="16"/>
              </w:rPr>
              <w:t xml:space="preserve">. </w:t>
            </w:r>
            <w:r>
              <w:rPr>
                <w:rFonts w:hint="eastAsia"/>
                <w:color w:val="000000" w:themeColor="text1"/>
                <w:sz w:val="16"/>
              </w:rPr>
              <w:t>睡眠</w:t>
            </w:r>
            <w:r>
              <w:rPr>
                <w:rFonts w:hint="eastAsia"/>
                <w:color w:val="000000" w:themeColor="text1"/>
                <w:sz w:val="16"/>
              </w:rPr>
              <w:t xml:space="preserve"> </w:t>
            </w:r>
            <w:r>
              <w:rPr>
                <w:rFonts w:hint="eastAsia"/>
                <w:color w:val="000000" w:themeColor="text1"/>
                <w:sz w:val="16"/>
              </w:rPr>
              <w:t>９</w:t>
            </w:r>
            <w:r>
              <w:rPr>
                <w:rFonts w:hint="eastAsia"/>
                <w:color w:val="000000" w:themeColor="text1"/>
                <w:sz w:val="16"/>
              </w:rPr>
              <w:t xml:space="preserve">. </w:t>
            </w:r>
            <w:r>
              <w:rPr>
                <w:rFonts w:hint="eastAsia"/>
                <w:color w:val="000000" w:themeColor="text1"/>
                <w:sz w:val="16"/>
              </w:rPr>
              <w:t>起床時</w:t>
            </w:r>
            <w:r>
              <w:rPr>
                <w:rFonts w:hint="eastAsia"/>
                <w:color w:val="000000" w:themeColor="text1"/>
                <w:sz w:val="16"/>
              </w:rPr>
              <w:t xml:space="preserve"> 10. </w:t>
            </w:r>
            <w:r>
              <w:rPr>
                <w:rFonts w:hint="eastAsia"/>
                <w:color w:val="000000" w:themeColor="text1"/>
                <w:sz w:val="16"/>
              </w:rPr>
              <w:t>談話</w:t>
            </w:r>
          </w:p>
          <w:p>
            <w:pPr>
              <w:pStyle w:val="0"/>
              <w:ind w:left="34" w:right="-11"/>
              <w:rPr>
                <w:rFonts w:hint="default"/>
                <w:color w:val="000000" w:themeColor="text1"/>
                <w:sz w:val="16"/>
              </w:rPr>
            </w:pPr>
            <w:r>
              <w:rPr>
                <w:rFonts w:hint="eastAsia"/>
                <w:color w:val="000000" w:themeColor="text1"/>
                <w:sz w:val="16"/>
              </w:rPr>
              <w:t xml:space="preserve">11. </w:t>
            </w:r>
            <w:r>
              <w:rPr>
                <w:rFonts w:hint="eastAsia"/>
                <w:color w:val="000000" w:themeColor="text1"/>
                <w:sz w:val="16"/>
              </w:rPr>
              <w:t>休憩</w:t>
            </w:r>
            <w:r>
              <w:rPr>
                <w:rFonts w:hint="eastAsia"/>
                <w:color w:val="000000" w:themeColor="text1"/>
                <w:sz w:val="16"/>
              </w:rPr>
              <w:t xml:space="preserve"> 12. </w:t>
            </w:r>
            <w:r>
              <w:rPr>
                <w:rFonts w:hint="eastAsia"/>
                <w:color w:val="000000" w:themeColor="text1"/>
                <w:sz w:val="16"/>
              </w:rPr>
              <w:t>ドライブ</w:t>
            </w:r>
            <w:r>
              <w:rPr>
                <w:rFonts w:hint="eastAsia"/>
                <w:color w:val="000000" w:themeColor="text1"/>
                <w:sz w:val="16"/>
              </w:rPr>
              <w:t xml:space="preserve"> 13. </w:t>
            </w:r>
            <w:r>
              <w:rPr>
                <w:rFonts w:hint="eastAsia"/>
                <w:color w:val="000000" w:themeColor="text1"/>
                <w:sz w:val="16"/>
              </w:rPr>
              <w:t>スポーツ</w:t>
            </w:r>
            <w:r>
              <w:rPr>
                <w:rFonts w:hint="eastAsia"/>
                <w:color w:val="000000" w:themeColor="text1"/>
                <w:sz w:val="16"/>
              </w:rPr>
              <w:t xml:space="preserve"> 14. </w:t>
            </w:r>
            <w:r>
              <w:rPr>
                <w:rFonts w:hint="eastAsia"/>
                <w:color w:val="000000" w:themeColor="text1"/>
                <w:sz w:val="16"/>
              </w:rPr>
              <w:t>歩行</w:t>
            </w:r>
            <w:r>
              <w:rPr>
                <w:rFonts w:hint="eastAsia"/>
                <w:color w:val="000000" w:themeColor="text1"/>
                <w:sz w:val="16"/>
              </w:rPr>
              <w:t xml:space="preserve"> 15. </w:t>
            </w:r>
            <w:r>
              <w:rPr>
                <w:rFonts w:hint="eastAsia"/>
                <w:color w:val="000000" w:themeColor="text1"/>
                <w:sz w:val="16"/>
              </w:rPr>
              <w:t>階段の昇降</w:t>
            </w:r>
            <w:r>
              <w:rPr>
                <w:rFonts w:hint="eastAsia"/>
                <w:color w:val="000000" w:themeColor="text1"/>
                <w:sz w:val="16"/>
              </w:rPr>
              <w:t xml:space="preserve"> 16. </w:t>
            </w:r>
            <w:r>
              <w:rPr>
                <w:rFonts w:hint="eastAsia"/>
                <w:color w:val="000000" w:themeColor="text1"/>
                <w:sz w:val="16"/>
              </w:rPr>
              <w:t>不明</w:t>
            </w:r>
            <w:r>
              <w:rPr>
                <w:rFonts w:hint="eastAsia"/>
                <w:color w:val="000000" w:themeColor="text1"/>
                <w:sz w:val="16"/>
              </w:rPr>
              <w:t xml:space="preserve"> 17. </w:t>
            </w:r>
            <w:r>
              <w:rPr>
                <w:rFonts w:hint="eastAsia"/>
                <w:color w:val="000000" w:themeColor="text1"/>
                <w:sz w:val="16"/>
              </w:rPr>
              <w:t>その他（　　　　　　　　）</w:t>
            </w:r>
          </w:p>
        </w:tc>
      </w:tr>
      <w:tr>
        <w:tblPrEx>
          <w:tblCellMar>
            <w:left w:w="10" w:type="dxa"/>
            <w:right w:w="10" w:type="dxa"/>
          </w:tblCellMar>
        </w:tblPrEx>
        <w:trPr>
          <w:cantSplit/>
          <w:trHeight w:val="485" w:hRule="atLeast"/>
        </w:trPr>
        <w:tc>
          <w:tcPr>
            <w:tcW w:w="406" w:type="dxa"/>
            <w:vMerge w:val="continue"/>
            <w:tcBorders>
              <w:top w:val="nil"/>
              <w:left w:val="single" w:color="000000" w:sz="12" w:space="0"/>
              <w:bottom w:val="nil"/>
              <w:right w:val="single" w:color="auto" w:sz="4" w:space="0"/>
              <w:tl2br w:val="none" w:color="auto" w:sz="0" w:space="0"/>
              <w:tr2bl w:val="none" w:color="auto" w:sz="0" w:space="0"/>
            </w:tcBorders>
            <w:textDirection w:val="tbRlV"/>
            <w:vAlign w:val="center"/>
          </w:tcPr>
          <w:p>
            <w:pPr>
              <w:pStyle w:val="0"/>
              <w:tabs>
                <w:tab w:val="left" w:leader="none" w:pos="1781"/>
              </w:tabs>
              <w:ind w:left="113" w:right="-10"/>
              <w:jc w:val="center"/>
              <w:rPr>
                <w:rFonts w:hint="default"/>
                <w:sz w:val="18"/>
              </w:rPr>
            </w:pPr>
          </w:p>
        </w:tc>
        <w:tc>
          <w:tcPr>
            <w:tcW w:w="1498"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 w:right="-10"/>
              <w:jc w:val="center"/>
              <w:rPr>
                <w:rFonts w:hint="default"/>
                <w:color w:val="000000" w:themeColor="text1"/>
                <w:sz w:val="16"/>
              </w:rPr>
            </w:pPr>
            <w:r>
              <w:rPr>
                <w:rFonts w:hint="eastAsia"/>
                <w:color w:val="000000" w:themeColor="text1"/>
                <w:spacing w:val="106"/>
                <w:sz w:val="16"/>
                <w:fitText w:val="1280" w:id="5"/>
              </w:rPr>
              <w:t>前駆症</w:t>
            </w:r>
            <w:r>
              <w:rPr>
                <w:rFonts w:hint="eastAsia"/>
                <w:color w:val="000000" w:themeColor="text1"/>
                <w:spacing w:val="2"/>
                <w:sz w:val="16"/>
                <w:fitText w:val="1280" w:id="5"/>
              </w:rPr>
              <w:t>状</w:t>
            </w:r>
          </w:p>
          <w:p>
            <w:pPr>
              <w:pStyle w:val="0"/>
              <w:ind w:left="-10" w:right="-10"/>
              <w:jc w:val="center"/>
              <w:rPr>
                <w:rFonts w:hint="default"/>
                <w:color w:val="000000" w:themeColor="text1"/>
                <w:sz w:val="16"/>
              </w:rPr>
            </w:pPr>
            <w:r>
              <w:rPr>
                <w:rFonts w:hint="eastAsia"/>
                <w:color w:val="000000" w:themeColor="text1"/>
                <w:sz w:val="16"/>
              </w:rPr>
              <w:t>（難聴となる前）</w:t>
            </w:r>
          </w:p>
        </w:tc>
        <w:tc>
          <w:tcPr>
            <w:tcW w:w="8244" w:type="dxa"/>
            <w:gridSpan w:val="2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34" w:right="-11"/>
              <w:rPr>
                <w:rFonts w:hint="default"/>
                <w:color w:val="000000" w:themeColor="text1"/>
                <w:sz w:val="16"/>
              </w:rPr>
            </w:pPr>
            <w:r>
              <w:rPr>
                <w:rFonts w:hint="eastAsia"/>
                <w:color w:val="000000" w:themeColor="text1"/>
                <w:sz w:val="16"/>
              </w:rPr>
              <w:t>１</w:t>
            </w:r>
            <w:r>
              <w:rPr>
                <w:rFonts w:hint="eastAsia"/>
                <w:color w:val="000000" w:themeColor="text1"/>
                <w:sz w:val="16"/>
              </w:rPr>
              <w:t xml:space="preserve">. </w:t>
            </w:r>
            <w:r>
              <w:rPr>
                <w:rFonts w:hint="eastAsia"/>
                <w:color w:val="000000" w:themeColor="text1"/>
                <w:sz w:val="16"/>
              </w:rPr>
              <w:t>頭痛</w:t>
            </w:r>
            <w:r>
              <w:rPr>
                <w:rFonts w:hint="eastAsia"/>
                <w:color w:val="000000" w:themeColor="text1"/>
                <w:sz w:val="16"/>
              </w:rPr>
              <w:t xml:space="preserve"> </w:t>
            </w:r>
            <w:r>
              <w:rPr>
                <w:rFonts w:hint="eastAsia"/>
                <w:color w:val="000000" w:themeColor="text1"/>
                <w:sz w:val="16"/>
              </w:rPr>
              <w:t>２</w:t>
            </w:r>
            <w:r>
              <w:rPr>
                <w:rFonts w:hint="eastAsia"/>
                <w:color w:val="000000" w:themeColor="text1"/>
                <w:sz w:val="16"/>
              </w:rPr>
              <w:t xml:space="preserve">. </w:t>
            </w:r>
            <w:r>
              <w:rPr>
                <w:rFonts w:hint="eastAsia"/>
                <w:color w:val="000000" w:themeColor="text1"/>
                <w:sz w:val="16"/>
              </w:rPr>
              <w:t>耳痛</w:t>
            </w:r>
            <w:r>
              <w:rPr>
                <w:rFonts w:hint="eastAsia"/>
                <w:color w:val="000000" w:themeColor="text1"/>
                <w:sz w:val="16"/>
              </w:rPr>
              <w:t xml:space="preserve"> </w:t>
            </w:r>
            <w:r>
              <w:rPr>
                <w:rFonts w:hint="eastAsia"/>
                <w:color w:val="000000" w:themeColor="text1"/>
                <w:sz w:val="16"/>
              </w:rPr>
              <w:t>３</w:t>
            </w:r>
            <w:r>
              <w:rPr>
                <w:rFonts w:hint="eastAsia"/>
                <w:color w:val="000000" w:themeColor="text1"/>
                <w:sz w:val="16"/>
              </w:rPr>
              <w:t xml:space="preserve">. </w:t>
            </w:r>
            <w:r>
              <w:rPr>
                <w:rFonts w:hint="eastAsia"/>
                <w:color w:val="000000" w:themeColor="text1"/>
                <w:sz w:val="16"/>
              </w:rPr>
              <w:t>耳鳴</w:t>
            </w:r>
            <w:r>
              <w:rPr>
                <w:rFonts w:hint="eastAsia"/>
                <w:color w:val="000000" w:themeColor="text1"/>
                <w:sz w:val="16"/>
              </w:rPr>
              <w:t xml:space="preserve"> </w:t>
            </w:r>
            <w:r>
              <w:rPr>
                <w:rFonts w:hint="eastAsia"/>
                <w:color w:val="000000" w:themeColor="text1"/>
                <w:sz w:val="16"/>
              </w:rPr>
              <w:t>４</w:t>
            </w:r>
            <w:r>
              <w:rPr>
                <w:rFonts w:hint="eastAsia"/>
                <w:color w:val="000000" w:themeColor="text1"/>
                <w:sz w:val="16"/>
              </w:rPr>
              <w:t xml:space="preserve">. </w:t>
            </w:r>
            <w:r>
              <w:rPr>
                <w:rFonts w:hint="eastAsia"/>
                <w:color w:val="000000" w:themeColor="text1"/>
                <w:sz w:val="16"/>
              </w:rPr>
              <w:t>耳閉感</w:t>
            </w:r>
            <w:r>
              <w:rPr>
                <w:rFonts w:hint="eastAsia"/>
                <w:color w:val="000000" w:themeColor="text1"/>
                <w:sz w:val="16"/>
              </w:rPr>
              <w:t xml:space="preserve"> </w:t>
            </w:r>
            <w:r>
              <w:rPr>
                <w:rFonts w:hint="eastAsia"/>
                <w:color w:val="000000" w:themeColor="text1"/>
                <w:sz w:val="16"/>
              </w:rPr>
              <w:t>５</w:t>
            </w:r>
            <w:r>
              <w:rPr>
                <w:rFonts w:hint="eastAsia"/>
                <w:color w:val="000000" w:themeColor="text1"/>
                <w:sz w:val="16"/>
              </w:rPr>
              <w:t xml:space="preserve">. </w:t>
            </w:r>
            <w:r>
              <w:rPr>
                <w:rFonts w:hint="eastAsia"/>
                <w:color w:val="000000" w:themeColor="text1"/>
                <w:sz w:val="16"/>
              </w:rPr>
              <w:t>聞こえのゆがみ</w:t>
            </w:r>
            <w:r>
              <w:rPr>
                <w:rFonts w:hint="eastAsia"/>
                <w:color w:val="000000" w:themeColor="text1"/>
                <w:sz w:val="16"/>
              </w:rPr>
              <w:t xml:space="preserve"> </w:t>
            </w:r>
            <w:r>
              <w:rPr>
                <w:rFonts w:hint="eastAsia"/>
                <w:color w:val="000000" w:themeColor="text1"/>
                <w:sz w:val="16"/>
              </w:rPr>
              <w:t>６</w:t>
            </w:r>
            <w:r>
              <w:rPr>
                <w:rFonts w:hint="eastAsia"/>
                <w:color w:val="000000" w:themeColor="text1"/>
                <w:sz w:val="16"/>
              </w:rPr>
              <w:t xml:space="preserve">. </w:t>
            </w:r>
            <w:r>
              <w:rPr>
                <w:rFonts w:hint="eastAsia"/>
                <w:color w:val="000000" w:themeColor="text1"/>
                <w:sz w:val="16"/>
              </w:rPr>
              <w:t>肩こり</w:t>
            </w:r>
            <w:r>
              <w:rPr>
                <w:rFonts w:hint="eastAsia"/>
                <w:color w:val="000000" w:themeColor="text1"/>
                <w:sz w:val="16"/>
              </w:rPr>
              <w:t xml:space="preserve"> </w:t>
            </w:r>
            <w:r>
              <w:rPr>
                <w:rFonts w:hint="eastAsia"/>
                <w:color w:val="000000" w:themeColor="text1"/>
                <w:sz w:val="16"/>
              </w:rPr>
              <w:t>７</w:t>
            </w:r>
            <w:r>
              <w:rPr>
                <w:rFonts w:hint="eastAsia"/>
                <w:color w:val="000000" w:themeColor="text1"/>
                <w:sz w:val="16"/>
              </w:rPr>
              <w:t xml:space="preserve">. </w:t>
            </w:r>
            <w:r>
              <w:rPr>
                <w:rFonts w:hint="eastAsia"/>
                <w:color w:val="000000" w:themeColor="text1"/>
                <w:sz w:val="16"/>
              </w:rPr>
              <w:t>首こり</w:t>
            </w:r>
            <w:r>
              <w:rPr>
                <w:rFonts w:hint="eastAsia"/>
                <w:color w:val="000000" w:themeColor="text1"/>
                <w:sz w:val="16"/>
              </w:rPr>
              <w:t xml:space="preserve"> </w:t>
            </w:r>
            <w:r>
              <w:rPr>
                <w:rFonts w:hint="eastAsia"/>
                <w:color w:val="000000" w:themeColor="text1"/>
                <w:sz w:val="16"/>
              </w:rPr>
              <w:t>８</w:t>
            </w:r>
            <w:r>
              <w:rPr>
                <w:rFonts w:hint="eastAsia"/>
                <w:color w:val="000000" w:themeColor="text1"/>
                <w:sz w:val="16"/>
              </w:rPr>
              <w:t xml:space="preserve">. </w:t>
            </w:r>
            <w:r>
              <w:rPr>
                <w:rFonts w:hint="eastAsia"/>
                <w:color w:val="000000" w:themeColor="text1"/>
                <w:sz w:val="16"/>
              </w:rPr>
              <w:t>のぼせ感</w:t>
            </w:r>
            <w:r>
              <w:rPr>
                <w:rFonts w:hint="eastAsia"/>
                <w:color w:val="000000" w:themeColor="text1"/>
                <w:sz w:val="16"/>
              </w:rPr>
              <w:t xml:space="preserve"> </w:t>
            </w:r>
            <w:r>
              <w:rPr>
                <w:rFonts w:hint="eastAsia"/>
                <w:color w:val="000000" w:themeColor="text1"/>
                <w:sz w:val="16"/>
              </w:rPr>
              <w:t>９</w:t>
            </w:r>
            <w:r>
              <w:rPr>
                <w:rFonts w:hint="eastAsia"/>
                <w:color w:val="000000" w:themeColor="text1"/>
                <w:sz w:val="16"/>
              </w:rPr>
              <w:t xml:space="preserve">. </w:t>
            </w:r>
            <w:r>
              <w:rPr>
                <w:rFonts w:hint="eastAsia"/>
                <w:color w:val="000000" w:themeColor="text1"/>
                <w:sz w:val="16"/>
              </w:rPr>
              <w:t>倦怠感</w:t>
            </w:r>
          </w:p>
          <w:p>
            <w:pPr>
              <w:pStyle w:val="0"/>
              <w:ind w:left="34" w:right="-11"/>
              <w:rPr>
                <w:rFonts w:hint="default"/>
                <w:color w:val="000000" w:themeColor="text1"/>
                <w:sz w:val="16"/>
              </w:rPr>
            </w:pPr>
            <w:r>
              <w:rPr>
                <w:rFonts w:hint="eastAsia"/>
                <w:color w:val="000000" w:themeColor="text1"/>
                <w:sz w:val="16"/>
              </w:rPr>
              <w:t xml:space="preserve">10. </w:t>
            </w:r>
            <w:r>
              <w:rPr>
                <w:rFonts w:hint="eastAsia"/>
                <w:color w:val="000000" w:themeColor="text1"/>
                <w:sz w:val="16"/>
              </w:rPr>
              <w:t>めまい感</w:t>
            </w:r>
            <w:r>
              <w:rPr>
                <w:rFonts w:hint="eastAsia"/>
                <w:color w:val="000000" w:themeColor="text1"/>
                <w:sz w:val="16"/>
              </w:rPr>
              <w:t xml:space="preserve"> 11. </w:t>
            </w:r>
            <w:r>
              <w:rPr>
                <w:rFonts w:hint="eastAsia"/>
                <w:color w:val="000000" w:themeColor="text1"/>
                <w:sz w:val="16"/>
              </w:rPr>
              <w:t>嘔気</w:t>
            </w:r>
            <w:r>
              <w:rPr>
                <w:rFonts w:hint="eastAsia"/>
                <w:color w:val="000000" w:themeColor="text1"/>
                <w:sz w:val="16"/>
              </w:rPr>
              <w:t xml:space="preserve"> 12. </w:t>
            </w:r>
            <w:r>
              <w:rPr>
                <w:rFonts w:hint="eastAsia"/>
                <w:color w:val="000000" w:themeColor="text1"/>
                <w:sz w:val="16"/>
              </w:rPr>
              <w:t>発熱</w:t>
            </w:r>
            <w:r>
              <w:rPr>
                <w:rFonts w:hint="eastAsia"/>
                <w:color w:val="000000" w:themeColor="text1"/>
                <w:sz w:val="16"/>
              </w:rPr>
              <w:t xml:space="preserve"> 13. </w:t>
            </w:r>
            <w:r>
              <w:rPr>
                <w:rFonts w:hint="eastAsia"/>
                <w:color w:val="000000" w:themeColor="text1"/>
                <w:sz w:val="16"/>
              </w:rPr>
              <w:t>咽頭痛</w:t>
            </w:r>
            <w:r>
              <w:rPr>
                <w:rFonts w:hint="eastAsia"/>
                <w:color w:val="000000" w:themeColor="text1"/>
                <w:sz w:val="16"/>
              </w:rPr>
              <w:t xml:space="preserve"> 14. </w:t>
            </w:r>
            <w:r>
              <w:rPr>
                <w:rFonts w:hint="eastAsia"/>
                <w:color w:val="000000" w:themeColor="text1"/>
                <w:sz w:val="16"/>
              </w:rPr>
              <w:t>風邪様症状</w:t>
            </w:r>
            <w:r>
              <w:rPr>
                <w:rFonts w:hint="eastAsia"/>
                <w:color w:val="000000" w:themeColor="text1"/>
                <w:sz w:val="16"/>
              </w:rPr>
              <w:t xml:space="preserve"> 15. </w:t>
            </w:r>
            <w:r>
              <w:rPr>
                <w:rFonts w:hint="eastAsia"/>
                <w:color w:val="000000" w:themeColor="text1"/>
                <w:sz w:val="16"/>
              </w:rPr>
              <w:t>なし</w:t>
            </w:r>
            <w:r>
              <w:rPr>
                <w:rFonts w:hint="eastAsia"/>
                <w:color w:val="000000" w:themeColor="text1"/>
                <w:sz w:val="16"/>
              </w:rPr>
              <w:t xml:space="preserve"> 16. </w:t>
            </w:r>
            <w:r>
              <w:rPr>
                <w:rFonts w:hint="eastAsia"/>
                <w:color w:val="000000" w:themeColor="text1"/>
                <w:sz w:val="16"/>
              </w:rPr>
              <w:t>その他（　　　　　　）</w:t>
            </w:r>
            <w:r>
              <w:rPr>
                <w:rFonts w:hint="eastAsia"/>
                <w:color w:val="000000" w:themeColor="text1"/>
                <w:sz w:val="16"/>
              </w:rPr>
              <w:t xml:space="preserve">17. </w:t>
            </w:r>
            <w:r>
              <w:rPr>
                <w:rFonts w:hint="eastAsia"/>
                <w:color w:val="000000" w:themeColor="text1"/>
                <w:sz w:val="16"/>
              </w:rPr>
              <w:t>不明</w:t>
            </w:r>
          </w:p>
        </w:tc>
      </w:tr>
      <w:tr>
        <w:tblPrEx>
          <w:tblCellMar>
            <w:left w:w="10" w:type="dxa"/>
            <w:right w:w="10" w:type="dxa"/>
          </w:tblCellMar>
        </w:tblPrEx>
        <w:trPr>
          <w:cantSplit/>
          <w:trHeight w:val="485" w:hRule="atLeast"/>
        </w:trPr>
        <w:tc>
          <w:tcPr>
            <w:tcW w:w="406" w:type="dxa"/>
            <w:vMerge w:val="continue"/>
            <w:tcBorders>
              <w:top w:val="nil"/>
              <w:left w:val="single" w:color="000000" w:sz="12" w:space="0"/>
              <w:bottom w:val="nil"/>
              <w:right w:val="single" w:color="auto" w:sz="4" w:space="0"/>
              <w:tl2br w:val="none" w:color="auto" w:sz="0" w:space="0"/>
              <w:tr2bl w:val="none" w:color="auto" w:sz="0" w:space="0"/>
            </w:tcBorders>
            <w:textDirection w:val="tbRlV"/>
            <w:vAlign w:val="center"/>
          </w:tcPr>
          <w:p>
            <w:pPr>
              <w:pStyle w:val="0"/>
              <w:tabs>
                <w:tab w:val="left" w:leader="none" w:pos="1781"/>
              </w:tabs>
              <w:ind w:left="113" w:right="-10"/>
              <w:jc w:val="center"/>
              <w:rPr>
                <w:rFonts w:hint="default"/>
                <w:sz w:val="18"/>
              </w:rPr>
            </w:pPr>
          </w:p>
        </w:tc>
        <w:tc>
          <w:tcPr>
            <w:tcW w:w="1498"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 w:right="-10"/>
              <w:jc w:val="center"/>
              <w:rPr>
                <w:rFonts w:hint="default"/>
                <w:color w:val="000000" w:themeColor="text1"/>
                <w:sz w:val="16"/>
              </w:rPr>
            </w:pPr>
            <w:r>
              <w:rPr>
                <w:rFonts w:hint="eastAsia"/>
                <w:color w:val="000000" w:themeColor="text1"/>
                <w:spacing w:val="106"/>
                <w:sz w:val="16"/>
                <w:fitText w:val="1280" w:id="6"/>
              </w:rPr>
              <w:t>併存症</w:t>
            </w:r>
            <w:r>
              <w:rPr>
                <w:rFonts w:hint="eastAsia"/>
                <w:color w:val="000000" w:themeColor="text1"/>
                <w:spacing w:val="2"/>
                <w:sz w:val="16"/>
                <w:fitText w:val="1280" w:id="6"/>
              </w:rPr>
              <w:t>状</w:t>
            </w:r>
          </w:p>
          <w:p>
            <w:pPr>
              <w:pStyle w:val="0"/>
              <w:ind w:left="-10" w:right="-10"/>
              <w:jc w:val="center"/>
              <w:rPr>
                <w:rFonts w:hint="default"/>
                <w:color w:val="000000" w:themeColor="text1"/>
                <w:sz w:val="16"/>
              </w:rPr>
            </w:pPr>
            <w:r>
              <w:rPr>
                <w:rFonts w:hint="eastAsia"/>
                <w:color w:val="000000" w:themeColor="text1"/>
                <w:spacing w:val="13"/>
                <w:sz w:val="16"/>
                <w:fitText w:val="1280" w:id="7"/>
              </w:rPr>
              <w:t>（難聴と同時</w:t>
            </w:r>
            <w:r>
              <w:rPr>
                <w:rFonts w:hint="eastAsia"/>
                <w:color w:val="000000" w:themeColor="text1"/>
                <w:spacing w:val="2"/>
                <w:sz w:val="16"/>
                <w:fitText w:val="1280" w:id="7"/>
              </w:rPr>
              <w:t>）</w:t>
            </w:r>
          </w:p>
        </w:tc>
        <w:tc>
          <w:tcPr>
            <w:tcW w:w="8244" w:type="dxa"/>
            <w:gridSpan w:val="2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34" w:right="-11"/>
              <w:rPr>
                <w:rFonts w:hint="default"/>
                <w:color w:val="000000" w:themeColor="text1"/>
                <w:sz w:val="16"/>
              </w:rPr>
            </w:pPr>
            <w:r>
              <w:rPr>
                <w:rFonts w:hint="eastAsia"/>
                <w:color w:val="000000" w:themeColor="text1"/>
                <w:sz w:val="16"/>
              </w:rPr>
              <w:t>１</w:t>
            </w:r>
            <w:r>
              <w:rPr>
                <w:rFonts w:hint="eastAsia"/>
                <w:color w:val="000000" w:themeColor="text1"/>
                <w:sz w:val="16"/>
              </w:rPr>
              <w:t xml:space="preserve">. </w:t>
            </w:r>
            <w:r>
              <w:rPr>
                <w:rFonts w:hint="eastAsia"/>
                <w:color w:val="000000" w:themeColor="text1"/>
                <w:sz w:val="16"/>
              </w:rPr>
              <w:t>頭痛</w:t>
            </w:r>
            <w:r>
              <w:rPr>
                <w:rFonts w:hint="eastAsia"/>
                <w:color w:val="000000" w:themeColor="text1"/>
                <w:sz w:val="16"/>
              </w:rPr>
              <w:t xml:space="preserve"> </w:t>
            </w:r>
            <w:r>
              <w:rPr>
                <w:rFonts w:hint="eastAsia"/>
                <w:color w:val="000000" w:themeColor="text1"/>
                <w:sz w:val="16"/>
              </w:rPr>
              <w:t>２</w:t>
            </w:r>
            <w:r>
              <w:rPr>
                <w:rFonts w:hint="eastAsia"/>
                <w:color w:val="000000" w:themeColor="text1"/>
                <w:sz w:val="16"/>
              </w:rPr>
              <w:t xml:space="preserve">. </w:t>
            </w:r>
            <w:r>
              <w:rPr>
                <w:rFonts w:hint="eastAsia"/>
                <w:color w:val="000000" w:themeColor="text1"/>
                <w:sz w:val="16"/>
              </w:rPr>
              <w:t>耳痛</w:t>
            </w:r>
            <w:r>
              <w:rPr>
                <w:rFonts w:hint="eastAsia"/>
                <w:color w:val="000000" w:themeColor="text1"/>
                <w:sz w:val="16"/>
              </w:rPr>
              <w:t xml:space="preserve"> </w:t>
            </w:r>
            <w:r>
              <w:rPr>
                <w:rFonts w:hint="eastAsia"/>
                <w:color w:val="000000" w:themeColor="text1"/>
                <w:sz w:val="16"/>
              </w:rPr>
              <w:t>３</w:t>
            </w:r>
            <w:r>
              <w:rPr>
                <w:rFonts w:hint="eastAsia"/>
                <w:color w:val="000000" w:themeColor="text1"/>
                <w:sz w:val="16"/>
              </w:rPr>
              <w:t xml:space="preserve">. </w:t>
            </w:r>
            <w:r>
              <w:rPr>
                <w:rFonts w:hint="eastAsia"/>
                <w:color w:val="000000" w:themeColor="text1"/>
                <w:sz w:val="16"/>
              </w:rPr>
              <w:t>耳鳴</w:t>
            </w:r>
            <w:r>
              <w:rPr>
                <w:rFonts w:hint="eastAsia"/>
                <w:color w:val="000000" w:themeColor="text1"/>
                <w:sz w:val="16"/>
              </w:rPr>
              <w:t xml:space="preserve"> </w:t>
            </w:r>
            <w:r>
              <w:rPr>
                <w:rFonts w:hint="eastAsia"/>
                <w:color w:val="000000" w:themeColor="text1"/>
                <w:sz w:val="16"/>
              </w:rPr>
              <w:t>４</w:t>
            </w:r>
            <w:r>
              <w:rPr>
                <w:rFonts w:hint="eastAsia"/>
                <w:color w:val="000000" w:themeColor="text1"/>
                <w:sz w:val="16"/>
              </w:rPr>
              <w:t xml:space="preserve">. </w:t>
            </w:r>
            <w:r>
              <w:rPr>
                <w:rFonts w:hint="eastAsia"/>
                <w:color w:val="000000" w:themeColor="text1"/>
                <w:sz w:val="16"/>
              </w:rPr>
              <w:t>耳閉塞感</w:t>
            </w:r>
            <w:r>
              <w:rPr>
                <w:rFonts w:hint="eastAsia"/>
                <w:color w:val="000000" w:themeColor="text1"/>
                <w:sz w:val="16"/>
              </w:rPr>
              <w:t xml:space="preserve"> </w:t>
            </w:r>
            <w:r>
              <w:rPr>
                <w:rFonts w:hint="eastAsia"/>
                <w:color w:val="000000" w:themeColor="text1"/>
                <w:sz w:val="16"/>
              </w:rPr>
              <w:t>５</w:t>
            </w:r>
            <w:r>
              <w:rPr>
                <w:rFonts w:hint="eastAsia"/>
                <w:color w:val="000000" w:themeColor="text1"/>
                <w:sz w:val="16"/>
              </w:rPr>
              <w:t xml:space="preserve">. </w:t>
            </w:r>
            <w:r>
              <w:rPr>
                <w:rFonts w:hint="eastAsia"/>
                <w:color w:val="000000" w:themeColor="text1"/>
                <w:sz w:val="16"/>
              </w:rPr>
              <w:t>めまい</w:t>
            </w:r>
            <w:r>
              <w:rPr>
                <w:rFonts w:hint="eastAsia"/>
                <w:color w:val="000000" w:themeColor="text1"/>
                <w:sz w:val="16"/>
              </w:rPr>
              <w:t xml:space="preserve"> </w:t>
            </w:r>
            <w:r>
              <w:rPr>
                <w:rFonts w:hint="eastAsia"/>
                <w:color w:val="000000" w:themeColor="text1"/>
                <w:sz w:val="16"/>
              </w:rPr>
              <w:t>（</w:t>
            </w:r>
            <w:r>
              <w:rPr>
                <w:rFonts w:hint="eastAsia"/>
                <w:color w:val="000000" w:themeColor="text1"/>
                <w:sz w:val="16"/>
              </w:rPr>
              <w:t xml:space="preserve">1. </w:t>
            </w:r>
            <w:r>
              <w:rPr>
                <w:rFonts w:hint="eastAsia"/>
                <w:color w:val="000000" w:themeColor="text1"/>
                <w:sz w:val="16"/>
              </w:rPr>
              <w:t>回転性　</w:t>
            </w:r>
            <w:r>
              <w:rPr>
                <w:rFonts w:hint="eastAsia"/>
                <w:color w:val="000000" w:themeColor="text1"/>
                <w:sz w:val="16"/>
              </w:rPr>
              <w:t xml:space="preserve">2. </w:t>
            </w:r>
            <w:r>
              <w:rPr>
                <w:rFonts w:hint="eastAsia"/>
                <w:color w:val="000000" w:themeColor="text1"/>
                <w:sz w:val="16"/>
              </w:rPr>
              <w:t>非回転性）６</w:t>
            </w:r>
            <w:r>
              <w:rPr>
                <w:rFonts w:hint="eastAsia"/>
                <w:color w:val="000000" w:themeColor="text1"/>
                <w:sz w:val="16"/>
              </w:rPr>
              <w:t xml:space="preserve">. </w:t>
            </w:r>
            <w:r>
              <w:rPr>
                <w:rFonts w:hint="eastAsia"/>
                <w:color w:val="000000" w:themeColor="text1"/>
                <w:sz w:val="16"/>
              </w:rPr>
              <w:t>めまい感</w:t>
            </w:r>
          </w:p>
          <w:p>
            <w:pPr>
              <w:pStyle w:val="0"/>
              <w:ind w:left="34" w:right="-11"/>
              <w:rPr>
                <w:rFonts w:hint="default"/>
                <w:color w:val="000000" w:themeColor="text1"/>
                <w:sz w:val="16"/>
              </w:rPr>
            </w:pPr>
            <w:r>
              <w:rPr>
                <w:rFonts w:hint="eastAsia"/>
                <w:color w:val="000000" w:themeColor="text1"/>
                <w:sz w:val="16"/>
              </w:rPr>
              <w:t>７</w:t>
            </w:r>
            <w:r>
              <w:rPr>
                <w:rFonts w:hint="eastAsia"/>
                <w:color w:val="000000" w:themeColor="text1"/>
                <w:sz w:val="16"/>
              </w:rPr>
              <w:t xml:space="preserve">. </w:t>
            </w:r>
            <w:r>
              <w:rPr>
                <w:rFonts w:hint="eastAsia"/>
                <w:color w:val="000000" w:themeColor="text1"/>
                <w:sz w:val="16"/>
              </w:rPr>
              <w:t>破裂音（ポン）８</w:t>
            </w:r>
            <w:r>
              <w:rPr>
                <w:rFonts w:hint="eastAsia"/>
                <w:color w:val="000000" w:themeColor="text1"/>
                <w:sz w:val="16"/>
              </w:rPr>
              <w:t xml:space="preserve">. </w:t>
            </w:r>
            <w:r>
              <w:rPr>
                <w:rFonts w:hint="eastAsia"/>
                <w:color w:val="000000" w:themeColor="text1"/>
                <w:sz w:val="16"/>
              </w:rPr>
              <w:t>その他（　　　　　　　　　　　）　</w:t>
            </w:r>
            <w:r>
              <w:rPr>
                <w:rFonts w:hint="eastAsia"/>
                <w:color w:val="000000" w:themeColor="text1"/>
                <w:sz w:val="14"/>
              </w:rPr>
              <w:t>これらの時間的関係</w:t>
            </w:r>
            <w:r>
              <w:rPr>
                <w:rFonts w:hint="eastAsia"/>
                <w:color w:val="000000" w:themeColor="text1"/>
                <w:sz w:val="16"/>
              </w:rPr>
              <w:t>（　　　　　　　　　　　）</w:t>
            </w:r>
          </w:p>
        </w:tc>
      </w:tr>
      <w:tr>
        <w:tblPrEx>
          <w:tblCellMar>
            <w:left w:w="10" w:type="dxa"/>
            <w:right w:w="10" w:type="dxa"/>
          </w:tblCellMar>
        </w:tblPrEx>
        <w:trPr>
          <w:cantSplit/>
          <w:trHeight w:val="243" w:hRule="atLeast"/>
        </w:trPr>
        <w:tc>
          <w:tcPr>
            <w:tcW w:w="406" w:type="dxa"/>
            <w:vMerge w:val="continue"/>
            <w:tcBorders>
              <w:top w:val="nil"/>
              <w:left w:val="single" w:color="000000" w:sz="12" w:space="0"/>
              <w:bottom w:val="nil"/>
              <w:right w:val="single" w:color="auto" w:sz="4" w:space="0"/>
              <w:tl2br w:val="none" w:color="auto" w:sz="0" w:space="0"/>
              <w:tr2bl w:val="none" w:color="auto" w:sz="0" w:space="0"/>
            </w:tcBorders>
            <w:textDirection w:val="tbRlV"/>
            <w:vAlign w:val="center"/>
          </w:tcPr>
          <w:p>
            <w:pPr>
              <w:pStyle w:val="0"/>
              <w:tabs>
                <w:tab w:val="left" w:leader="none" w:pos="1781"/>
              </w:tabs>
              <w:ind w:left="113" w:right="-10"/>
              <w:jc w:val="center"/>
              <w:rPr>
                <w:rFonts w:hint="default"/>
                <w:sz w:val="18"/>
              </w:rPr>
            </w:pPr>
          </w:p>
        </w:tc>
        <w:tc>
          <w:tcPr>
            <w:tcW w:w="1498"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 w:right="-10"/>
              <w:jc w:val="center"/>
              <w:rPr>
                <w:rFonts w:hint="default"/>
                <w:color w:val="000000" w:themeColor="text1"/>
                <w:sz w:val="16"/>
              </w:rPr>
            </w:pPr>
            <w:r>
              <w:rPr>
                <w:rFonts w:hint="eastAsia"/>
                <w:color w:val="000000" w:themeColor="text1"/>
                <w:spacing w:val="106"/>
                <w:sz w:val="16"/>
                <w:fitText w:val="1280" w:id="8"/>
              </w:rPr>
              <w:t>他医受</w:t>
            </w:r>
            <w:r>
              <w:rPr>
                <w:rFonts w:hint="eastAsia"/>
                <w:color w:val="000000" w:themeColor="text1"/>
                <w:spacing w:val="2"/>
                <w:sz w:val="16"/>
                <w:fitText w:val="1280" w:id="8"/>
              </w:rPr>
              <w:t>診</w:t>
            </w:r>
          </w:p>
        </w:tc>
        <w:tc>
          <w:tcPr>
            <w:tcW w:w="8244" w:type="dxa"/>
            <w:gridSpan w:val="2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34" w:leftChars="0" w:right="-11" w:rightChars="0" w:firstLine="320" w:firstLineChars="200"/>
              <w:rPr>
                <w:rFonts w:hint="default"/>
                <w:color w:val="000000" w:themeColor="text1"/>
                <w:sz w:val="16"/>
              </w:rPr>
            </w:pPr>
            <w:r>
              <w:rPr>
                <w:rFonts w:hint="eastAsia"/>
                <w:color w:val="000000" w:themeColor="text1"/>
                <w:sz w:val="16"/>
              </w:rPr>
              <w:t>　　年　　月　　日　施設名（　　　　　　　　　　　　　）　医師（　　　　　　　　　　　　　）</w:t>
            </w:r>
          </w:p>
        </w:tc>
      </w:tr>
      <w:tr>
        <w:tblPrEx>
          <w:tblCellMar>
            <w:left w:w="10" w:type="dxa"/>
            <w:right w:w="10" w:type="dxa"/>
          </w:tblCellMar>
        </w:tblPrEx>
        <w:trPr>
          <w:cantSplit/>
          <w:trHeight w:val="457" w:hRule="atLeast"/>
        </w:trPr>
        <w:tc>
          <w:tcPr>
            <w:tcW w:w="406" w:type="dxa"/>
            <w:vMerge w:val="continue"/>
            <w:tcBorders>
              <w:top w:val="nil"/>
              <w:left w:val="single" w:color="000000" w:sz="12" w:space="0"/>
              <w:bottom w:val="nil"/>
              <w:right w:val="single" w:color="auto" w:sz="4" w:space="0"/>
              <w:tl2br w:val="none" w:color="auto" w:sz="0" w:space="0"/>
              <w:tr2bl w:val="none" w:color="auto" w:sz="0" w:space="0"/>
            </w:tcBorders>
            <w:textDirection w:val="tbRlV"/>
            <w:vAlign w:val="center"/>
          </w:tcPr>
          <w:p>
            <w:pPr>
              <w:pStyle w:val="0"/>
              <w:tabs>
                <w:tab w:val="left" w:leader="none" w:pos="1781"/>
              </w:tabs>
              <w:ind w:left="113" w:right="-10"/>
              <w:jc w:val="center"/>
              <w:rPr>
                <w:rFonts w:hint="default"/>
                <w:sz w:val="18"/>
              </w:rPr>
            </w:pPr>
          </w:p>
        </w:tc>
        <w:tc>
          <w:tcPr>
            <w:tcW w:w="1498" w:type="dxa"/>
            <w:gridSpan w:val="4"/>
            <w:vMerge w:val="restart"/>
            <w:tcBorders>
              <w:top w:val="single" w:color="auto" w:sz="4" w:space="0"/>
              <w:left w:val="nil"/>
              <w:bottom w:val="nil"/>
              <w:right w:val="single" w:color="auto" w:sz="4" w:space="0"/>
              <w:tl2br w:val="none" w:color="auto" w:sz="0" w:space="0"/>
              <w:tr2bl w:val="none" w:color="auto" w:sz="0" w:space="0"/>
            </w:tcBorders>
            <w:vAlign w:val="center"/>
          </w:tcPr>
          <w:p>
            <w:pPr>
              <w:pStyle w:val="0"/>
              <w:spacing w:line="180" w:lineRule="auto"/>
              <w:ind w:left="-10" w:right="-10"/>
              <w:jc w:val="center"/>
              <w:rPr>
                <w:rFonts w:hint="default"/>
                <w:color w:val="000000" w:themeColor="text1"/>
                <w:sz w:val="16"/>
              </w:rPr>
            </w:pPr>
            <w:r>
              <w:rPr>
                <w:rFonts w:hint="eastAsia"/>
                <w:color w:val="000000" w:themeColor="text1"/>
                <w:spacing w:val="13"/>
                <w:sz w:val="16"/>
                <w:fitText w:val="1280" w:id="9"/>
              </w:rPr>
              <w:t>既往疾患・環</w:t>
            </w:r>
            <w:r>
              <w:rPr>
                <w:rFonts w:hint="eastAsia"/>
                <w:color w:val="000000" w:themeColor="text1"/>
                <w:spacing w:val="2"/>
                <w:sz w:val="16"/>
                <w:fitText w:val="1280" w:id="9"/>
              </w:rPr>
              <w:t>境</w:t>
            </w:r>
          </w:p>
        </w:tc>
        <w:tc>
          <w:tcPr>
            <w:tcW w:w="8244" w:type="dxa"/>
            <w:gridSpan w:val="22"/>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ind w:left="34" w:right="-11"/>
              <w:rPr>
                <w:rFonts w:hint="default"/>
                <w:color w:val="000000" w:themeColor="text1"/>
                <w:sz w:val="16"/>
              </w:rPr>
            </w:pPr>
            <w:r>
              <w:rPr>
                <w:rFonts w:hint="eastAsia"/>
                <w:color w:val="000000" w:themeColor="text1"/>
                <w:sz w:val="16"/>
              </w:rPr>
              <w:t>１</w:t>
            </w:r>
            <w:r>
              <w:rPr>
                <w:rFonts w:hint="eastAsia"/>
                <w:color w:val="000000" w:themeColor="text1"/>
                <w:sz w:val="16"/>
              </w:rPr>
              <w:t xml:space="preserve">. </w:t>
            </w:r>
            <w:r>
              <w:rPr>
                <w:rFonts w:hint="eastAsia"/>
                <w:color w:val="000000" w:themeColor="text1"/>
                <w:sz w:val="16"/>
              </w:rPr>
              <w:t>高血圧</w:t>
            </w:r>
            <w:r>
              <w:rPr>
                <w:rFonts w:hint="eastAsia"/>
                <w:color w:val="000000" w:themeColor="text1"/>
                <w:sz w:val="16"/>
              </w:rPr>
              <w:t xml:space="preserve"> </w:t>
            </w:r>
            <w:r>
              <w:rPr>
                <w:rFonts w:hint="eastAsia"/>
                <w:color w:val="000000" w:themeColor="text1"/>
                <w:sz w:val="16"/>
              </w:rPr>
              <w:t>２</w:t>
            </w:r>
            <w:r>
              <w:rPr>
                <w:rFonts w:hint="eastAsia"/>
                <w:color w:val="000000" w:themeColor="text1"/>
                <w:sz w:val="16"/>
              </w:rPr>
              <w:t xml:space="preserve">. </w:t>
            </w:r>
            <w:r>
              <w:rPr>
                <w:rFonts w:hint="eastAsia"/>
                <w:color w:val="000000" w:themeColor="text1"/>
                <w:sz w:val="16"/>
              </w:rPr>
              <w:t>低血圧</w:t>
            </w:r>
            <w:r>
              <w:rPr>
                <w:rFonts w:hint="eastAsia"/>
                <w:color w:val="000000" w:themeColor="text1"/>
                <w:sz w:val="16"/>
              </w:rPr>
              <w:t xml:space="preserve"> </w:t>
            </w:r>
            <w:r>
              <w:rPr>
                <w:rFonts w:hint="eastAsia"/>
                <w:color w:val="000000" w:themeColor="text1"/>
                <w:sz w:val="16"/>
              </w:rPr>
              <w:t>３</w:t>
            </w:r>
            <w:r>
              <w:rPr>
                <w:rFonts w:hint="eastAsia"/>
                <w:color w:val="000000" w:themeColor="text1"/>
                <w:sz w:val="16"/>
              </w:rPr>
              <w:t xml:space="preserve">. </w:t>
            </w:r>
            <w:r>
              <w:rPr>
                <w:rFonts w:hint="eastAsia"/>
                <w:color w:val="000000" w:themeColor="text1"/>
                <w:sz w:val="16"/>
              </w:rPr>
              <w:t>心疾患</w:t>
            </w:r>
            <w:r>
              <w:rPr>
                <w:rFonts w:hint="eastAsia"/>
                <w:color w:val="000000" w:themeColor="text1"/>
                <w:sz w:val="16"/>
              </w:rPr>
              <w:t xml:space="preserve"> </w:t>
            </w:r>
            <w:r>
              <w:rPr>
                <w:rFonts w:hint="eastAsia"/>
                <w:color w:val="000000" w:themeColor="text1"/>
                <w:sz w:val="16"/>
              </w:rPr>
              <w:t>４</w:t>
            </w:r>
            <w:r>
              <w:rPr>
                <w:rFonts w:hint="eastAsia"/>
                <w:color w:val="000000" w:themeColor="text1"/>
                <w:sz w:val="16"/>
              </w:rPr>
              <w:t xml:space="preserve">. </w:t>
            </w:r>
            <w:r>
              <w:rPr>
                <w:rFonts w:hint="eastAsia"/>
                <w:color w:val="000000" w:themeColor="text1"/>
                <w:sz w:val="16"/>
              </w:rPr>
              <w:t>糖尿病</w:t>
            </w:r>
            <w:r>
              <w:rPr>
                <w:rFonts w:hint="eastAsia"/>
                <w:color w:val="000000" w:themeColor="text1"/>
                <w:sz w:val="16"/>
              </w:rPr>
              <w:t xml:space="preserve"> </w:t>
            </w:r>
            <w:r>
              <w:rPr>
                <w:rFonts w:hint="eastAsia"/>
                <w:color w:val="000000" w:themeColor="text1"/>
                <w:sz w:val="16"/>
              </w:rPr>
              <w:t>５</w:t>
            </w:r>
            <w:r>
              <w:rPr>
                <w:rFonts w:hint="eastAsia"/>
                <w:color w:val="000000" w:themeColor="text1"/>
                <w:sz w:val="16"/>
              </w:rPr>
              <w:t xml:space="preserve">. </w:t>
            </w:r>
            <w:r>
              <w:rPr>
                <w:rFonts w:hint="eastAsia"/>
                <w:color w:val="000000" w:themeColor="text1"/>
                <w:sz w:val="16"/>
              </w:rPr>
              <w:t>アレルギー性疾患</w:t>
            </w:r>
            <w:r>
              <w:rPr>
                <w:rFonts w:hint="eastAsia"/>
                <w:color w:val="000000" w:themeColor="text1"/>
                <w:sz w:val="16"/>
              </w:rPr>
              <w:t xml:space="preserve"> </w:t>
            </w:r>
            <w:r>
              <w:rPr>
                <w:rFonts w:hint="eastAsia"/>
                <w:color w:val="000000" w:themeColor="text1"/>
                <w:sz w:val="16"/>
              </w:rPr>
              <w:t>６</w:t>
            </w:r>
            <w:r>
              <w:rPr>
                <w:rFonts w:hint="eastAsia"/>
                <w:color w:val="000000" w:themeColor="text1"/>
                <w:sz w:val="16"/>
              </w:rPr>
              <w:t xml:space="preserve">. </w:t>
            </w:r>
            <w:r>
              <w:rPr>
                <w:rFonts w:hint="eastAsia"/>
                <w:color w:val="000000" w:themeColor="text1"/>
                <w:sz w:val="16"/>
              </w:rPr>
              <w:t>自己免疫疾患（　　　　　　　）</w:t>
            </w:r>
          </w:p>
          <w:p>
            <w:pPr>
              <w:pStyle w:val="0"/>
              <w:ind w:left="34" w:right="-11"/>
              <w:rPr>
                <w:rFonts w:hint="default"/>
                <w:color w:val="000000" w:themeColor="text1"/>
                <w:sz w:val="16"/>
              </w:rPr>
            </w:pPr>
            <w:r>
              <w:rPr>
                <w:rFonts w:hint="eastAsia"/>
                <w:color w:val="000000" w:themeColor="text1"/>
                <w:sz w:val="16"/>
              </w:rPr>
              <w:t>７</w:t>
            </w:r>
            <w:r>
              <w:rPr>
                <w:rFonts w:hint="eastAsia"/>
                <w:color w:val="000000" w:themeColor="text1"/>
                <w:sz w:val="16"/>
              </w:rPr>
              <w:t xml:space="preserve">. </w:t>
            </w:r>
            <w:r>
              <w:rPr>
                <w:rFonts w:hint="eastAsia"/>
                <w:color w:val="000000" w:themeColor="text1"/>
                <w:sz w:val="16"/>
              </w:rPr>
              <w:t>水痘</w:t>
            </w:r>
            <w:r>
              <w:rPr>
                <w:rFonts w:hint="eastAsia"/>
                <w:color w:val="000000" w:themeColor="text1"/>
                <w:sz w:val="16"/>
              </w:rPr>
              <w:t xml:space="preserve"> </w:t>
            </w:r>
            <w:r>
              <w:rPr>
                <w:rFonts w:hint="eastAsia"/>
                <w:color w:val="000000" w:themeColor="text1"/>
                <w:sz w:val="16"/>
              </w:rPr>
              <w:t>　８</w:t>
            </w:r>
            <w:r>
              <w:rPr>
                <w:rFonts w:hint="eastAsia"/>
                <w:color w:val="000000" w:themeColor="text1"/>
                <w:sz w:val="16"/>
              </w:rPr>
              <w:t xml:space="preserve">. </w:t>
            </w:r>
            <w:r>
              <w:rPr>
                <w:rFonts w:hint="eastAsia"/>
                <w:color w:val="000000" w:themeColor="text1"/>
                <w:sz w:val="16"/>
              </w:rPr>
              <w:t>外傷</w:t>
            </w:r>
            <w:r>
              <w:rPr>
                <w:rFonts w:hint="eastAsia"/>
                <w:color w:val="000000" w:themeColor="text1"/>
                <w:sz w:val="16"/>
              </w:rPr>
              <w:t xml:space="preserve"> </w:t>
            </w:r>
            <w:r>
              <w:rPr>
                <w:rFonts w:hint="eastAsia"/>
                <w:color w:val="000000" w:themeColor="text1"/>
                <w:sz w:val="16"/>
              </w:rPr>
              <w:t>　９</w:t>
            </w:r>
            <w:r>
              <w:rPr>
                <w:rFonts w:hint="eastAsia"/>
                <w:color w:val="000000" w:themeColor="text1"/>
                <w:sz w:val="16"/>
              </w:rPr>
              <w:t xml:space="preserve">. </w:t>
            </w:r>
            <w:r>
              <w:rPr>
                <w:rFonts w:hint="eastAsia"/>
                <w:color w:val="000000" w:themeColor="text1"/>
                <w:sz w:val="16"/>
              </w:rPr>
              <w:t>腎不全</w:t>
            </w:r>
            <w:r>
              <w:rPr>
                <w:rFonts w:hint="eastAsia"/>
                <w:color w:val="000000" w:themeColor="text1"/>
                <w:sz w:val="16"/>
              </w:rPr>
              <w:t xml:space="preserve"> 10. </w:t>
            </w:r>
            <w:r>
              <w:rPr>
                <w:rFonts w:hint="eastAsia"/>
                <w:color w:val="000000" w:themeColor="text1"/>
                <w:sz w:val="16"/>
              </w:rPr>
              <w:t>その他（　　　　　　　　　　　　　　　　）</w:t>
            </w:r>
          </w:p>
        </w:tc>
      </w:tr>
      <w:tr>
        <w:tblPrEx>
          <w:tblCellMar>
            <w:left w:w="10" w:type="dxa"/>
            <w:right w:w="10" w:type="dxa"/>
          </w:tblCellMar>
        </w:tblPrEx>
        <w:trPr>
          <w:cantSplit/>
          <w:trHeight w:val="243" w:hRule="atLeast"/>
        </w:trPr>
        <w:tc>
          <w:tcPr>
            <w:tcW w:w="406" w:type="dxa"/>
            <w:vMerge w:val="continue"/>
            <w:tcBorders>
              <w:top w:val="nil"/>
              <w:left w:val="single" w:color="000000" w:sz="12" w:space="0"/>
              <w:bottom w:val="single" w:color="auto" w:sz="4" w:space="0"/>
              <w:right w:val="single" w:color="auto" w:sz="4" w:space="0"/>
              <w:tl2br w:val="none" w:color="auto" w:sz="0" w:space="0"/>
              <w:tr2bl w:val="none" w:color="auto" w:sz="0" w:space="0"/>
            </w:tcBorders>
            <w:textDirection w:val="tbRlV"/>
            <w:vAlign w:val="center"/>
          </w:tcPr>
          <w:p>
            <w:pPr>
              <w:pStyle w:val="0"/>
              <w:tabs>
                <w:tab w:val="left" w:leader="none" w:pos="1781"/>
              </w:tabs>
              <w:ind w:left="113" w:right="-10"/>
              <w:jc w:val="center"/>
              <w:rPr>
                <w:rFonts w:hint="default"/>
                <w:sz w:val="18"/>
              </w:rPr>
            </w:pPr>
          </w:p>
        </w:tc>
        <w:tc>
          <w:tcPr>
            <w:tcW w:w="1498" w:type="dxa"/>
            <w:gridSpan w:val="4"/>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spacing w:line="180" w:lineRule="auto"/>
              <w:ind w:right="-11"/>
              <w:jc w:val="center"/>
              <w:rPr>
                <w:rFonts w:hint="default"/>
                <w:sz w:val="18"/>
              </w:rPr>
            </w:pPr>
          </w:p>
        </w:tc>
        <w:tc>
          <w:tcPr>
            <w:tcW w:w="8244" w:type="dxa"/>
            <w:gridSpan w:val="22"/>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34" w:right="-11"/>
              <w:rPr>
                <w:rFonts w:hint="default"/>
                <w:color w:val="000000" w:themeColor="text1"/>
                <w:sz w:val="16"/>
              </w:rPr>
            </w:pPr>
            <w:r>
              <w:rPr>
                <w:rFonts w:hint="eastAsia"/>
                <w:color w:val="000000" w:themeColor="text1"/>
                <w:sz w:val="16"/>
              </w:rPr>
              <w:t>騒音の中にいる機会（</w:t>
            </w:r>
            <w:r>
              <w:rPr>
                <w:rFonts w:hint="eastAsia"/>
                <w:color w:val="000000" w:themeColor="text1"/>
                <w:sz w:val="16"/>
              </w:rPr>
              <w:t xml:space="preserve">1. </w:t>
            </w:r>
            <w:r>
              <w:rPr>
                <w:rFonts w:hint="eastAsia"/>
                <w:color w:val="000000" w:themeColor="text1"/>
                <w:sz w:val="16"/>
              </w:rPr>
              <w:t>多い　</w:t>
            </w:r>
            <w:r>
              <w:rPr>
                <w:rFonts w:hint="eastAsia"/>
                <w:color w:val="000000" w:themeColor="text1"/>
                <w:sz w:val="16"/>
              </w:rPr>
              <w:t xml:space="preserve">2. </w:t>
            </w:r>
            <w:r>
              <w:rPr>
                <w:rFonts w:hint="eastAsia"/>
                <w:color w:val="000000" w:themeColor="text1"/>
                <w:sz w:val="16"/>
              </w:rPr>
              <w:t>少ない）</w:t>
            </w:r>
          </w:p>
        </w:tc>
      </w:tr>
      <w:tr>
        <w:tblPrEx>
          <w:tblCellMar>
            <w:left w:w="10" w:type="dxa"/>
            <w:right w:w="10" w:type="dxa"/>
          </w:tblCellMar>
        </w:tblPrEx>
        <w:trPr>
          <w:cantSplit/>
          <w:trHeight w:val="192" w:hRule="atLeast"/>
        </w:trPr>
        <w:tc>
          <w:tcPr>
            <w:tcW w:w="1498" w:type="dxa"/>
            <w:gridSpan w:val="3"/>
            <w:vMerge w:val="restart"/>
            <w:tcBorders>
              <w:top w:val="single" w:color="auto" w:sz="4" w:space="0"/>
              <w:left w:val="single" w:color="000000" w:sz="12" w:space="0"/>
              <w:bottom w:val="nil"/>
              <w:right w:val="single" w:color="auto" w:sz="4" w:space="0"/>
              <w:tl2br w:val="none" w:color="auto" w:sz="0" w:space="0"/>
              <w:tr2bl w:val="none" w:color="auto" w:sz="0" w:space="0"/>
            </w:tcBorders>
            <w:vAlign w:val="center"/>
          </w:tcPr>
          <w:p>
            <w:pPr>
              <w:pStyle w:val="0"/>
              <w:ind w:left="102" w:right="-23"/>
              <w:rPr>
                <w:rFonts w:hint="default"/>
                <w:color w:val="000000" w:themeColor="text1"/>
                <w:sz w:val="18"/>
              </w:rPr>
            </w:pPr>
            <w:r>
              <w:rPr>
                <w:rFonts w:hint="eastAsia"/>
                <w:color w:val="000000" w:themeColor="text1"/>
                <w:sz w:val="18"/>
              </w:rPr>
              <w:t>B</w:t>
            </w:r>
            <w:r>
              <w:rPr>
                <w:rFonts w:hint="eastAsia"/>
                <w:color w:val="000000" w:themeColor="text1"/>
                <w:sz w:val="18"/>
              </w:rPr>
              <w:t>　</w:t>
            </w:r>
            <w:r>
              <w:rPr>
                <w:rFonts w:hint="eastAsia"/>
                <w:color w:val="000000" w:themeColor="text1"/>
                <w:spacing w:val="30"/>
                <w:sz w:val="18"/>
                <w:fitText w:val="900" w:id="10"/>
              </w:rPr>
              <w:t>一般検</w:t>
            </w:r>
            <w:r>
              <w:rPr>
                <w:rFonts w:hint="eastAsia"/>
                <w:color w:val="000000" w:themeColor="text1"/>
                <w:sz w:val="18"/>
                <w:fitText w:val="900" w:id="10"/>
              </w:rPr>
              <w:t>査</w:t>
            </w:r>
          </w:p>
        </w:tc>
        <w:tc>
          <w:tcPr>
            <w:tcW w:w="8650" w:type="dxa"/>
            <w:gridSpan w:val="24"/>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ind w:left="46" w:right="-23"/>
              <w:rPr>
                <w:rFonts w:hint="default"/>
                <w:color w:val="000000" w:themeColor="text1"/>
                <w:sz w:val="16"/>
              </w:rPr>
            </w:pPr>
            <w:r>
              <w:rPr>
                <w:rFonts w:hint="eastAsia"/>
                <w:color w:val="000000" w:themeColor="text1"/>
                <w:sz w:val="16"/>
              </w:rPr>
              <w:t>血圧　　／　　</w:t>
            </w:r>
            <w:r>
              <w:rPr>
                <w:rFonts w:hint="eastAsia"/>
                <w:color w:val="000000" w:themeColor="text1"/>
                <w:sz w:val="16"/>
              </w:rPr>
              <w:t>mmHg</w:t>
            </w:r>
            <w:r>
              <w:rPr>
                <w:rFonts w:hint="eastAsia"/>
                <w:color w:val="000000" w:themeColor="text1"/>
                <w:sz w:val="16"/>
              </w:rPr>
              <w:t>　　一般血液検査（</w:t>
            </w:r>
            <w:r>
              <w:rPr>
                <w:rFonts w:hint="eastAsia"/>
                <w:color w:val="000000" w:themeColor="text1"/>
                <w:sz w:val="16"/>
              </w:rPr>
              <w:t xml:space="preserve">1. </w:t>
            </w:r>
            <w:r>
              <w:rPr>
                <w:rFonts w:hint="eastAsia"/>
                <w:color w:val="000000" w:themeColor="text1"/>
                <w:sz w:val="16"/>
              </w:rPr>
              <w:t>正常　</w:t>
            </w:r>
            <w:r>
              <w:rPr>
                <w:rFonts w:hint="eastAsia"/>
                <w:color w:val="000000" w:themeColor="text1"/>
                <w:sz w:val="16"/>
              </w:rPr>
              <w:t xml:space="preserve">2. </w:t>
            </w:r>
            <w:r>
              <w:rPr>
                <w:rFonts w:hint="eastAsia"/>
                <w:color w:val="000000" w:themeColor="text1"/>
                <w:sz w:val="16"/>
              </w:rPr>
              <w:t>異常あり）　</w:t>
            </w:r>
            <w:r>
              <w:rPr>
                <w:rFonts w:hint="eastAsia"/>
                <w:color w:val="000000" w:themeColor="text1"/>
                <w:sz w:val="16"/>
              </w:rPr>
              <w:t>Wa</w:t>
            </w:r>
            <w:r>
              <w:rPr>
                <w:rFonts w:hint="eastAsia"/>
                <w:color w:val="000000" w:themeColor="text1"/>
                <w:sz w:val="16"/>
              </w:rPr>
              <w:t>－</w:t>
            </w:r>
            <w:r>
              <w:rPr>
                <w:rFonts w:hint="eastAsia"/>
                <w:color w:val="000000" w:themeColor="text1"/>
                <w:sz w:val="16"/>
              </w:rPr>
              <w:t>R</w:t>
            </w:r>
            <w:r>
              <w:rPr>
                <w:rFonts w:hint="eastAsia"/>
                <w:color w:val="000000" w:themeColor="text1"/>
                <w:sz w:val="16"/>
              </w:rPr>
              <w:t>（</w:t>
            </w:r>
            <w:r>
              <w:rPr>
                <w:rFonts w:hint="eastAsia"/>
                <w:color w:val="000000" w:themeColor="text1"/>
                <w:sz w:val="16"/>
              </w:rPr>
              <w:t xml:space="preserve">1. </w:t>
            </w:r>
            <w:r>
              <w:rPr>
                <w:rFonts w:hint="eastAsia"/>
                <w:color w:val="000000" w:themeColor="text1"/>
                <w:sz w:val="16"/>
              </w:rPr>
              <w:t>＋　</w:t>
            </w:r>
            <w:r>
              <w:rPr>
                <w:rFonts w:hint="eastAsia"/>
                <w:color w:val="000000" w:themeColor="text1"/>
                <w:sz w:val="16"/>
              </w:rPr>
              <w:t xml:space="preserve">2. </w:t>
            </w:r>
            <w:r>
              <w:rPr>
                <w:rFonts w:hint="eastAsia"/>
                <w:color w:val="000000" w:themeColor="text1"/>
                <w:sz w:val="16"/>
              </w:rPr>
              <w:t>－）　　赤沈　　／</w:t>
            </w:r>
          </w:p>
        </w:tc>
      </w:tr>
      <w:tr>
        <w:tblPrEx>
          <w:tblCellMar>
            <w:left w:w="10" w:type="dxa"/>
            <w:right w:w="10" w:type="dxa"/>
          </w:tblCellMar>
        </w:tblPrEx>
        <w:trPr>
          <w:cantSplit/>
          <w:trHeight w:val="120" w:hRule="atLeast"/>
        </w:trPr>
        <w:tc>
          <w:tcPr>
            <w:tcW w:w="1498" w:type="dxa"/>
            <w:gridSpan w:val="3"/>
            <w:vMerge w:val="continue"/>
            <w:tcBorders>
              <w:top w:val="nil"/>
              <w:left w:val="single" w:color="000000" w:sz="12" w:space="0"/>
              <w:bottom w:val="single" w:color="auto" w:sz="4" w:space="0"/>
              <w:right w:val="single" w:color="auto" w:sz="4" w:space="0"/>
              <w:tl2br w:val="none" w:color="auto" w:sz="0" w:space="0"/>
              <w:tr2bl w:val="none" w:color="auto" w:sz="0" w:space="0"/>
            </w:tcBorders>
            <w:vAlign w:val="center"/>
          </w:tcPr>
          <w:p>
            <w:pPr>
              <w:pStyle w:val="0"/>
              <w:ind w:left="102" w:right="-23"/>
              <w:rPr>
                <w:rFonts w:hint="default"/>
                <w:sz w:val="18"/>
              </w:rPr>
            </w:pPr>
          </w:p>
        </w:tc>
        <w:tc>
          <w:tcPr>
            <w:tcW w:w="8650" w:type="dxa"/>
            <w:gridSpan w:val="24"/>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46" w:right="-23"/>
              <w:rPr>
                <w:rFonts w:hint="default"/>
                <w:color w:val="000000" w:themeColor="text1"/>
                <w:sz w:val="16"/>
              </w:rPr>
            </w:pPr>
            <w:r>
              <w:rPr>
                <w:rFonts w:hint="eastAsia"/>
                <w:color w:val="000000" w:themeColor="text1"/>
                <w:sz w:val="16"/>
              </w:rPr>
              <w:t>異常所見（　　　　　　　　　　　　　　　　　　　　　　　　　　　　　　　　　　　　　　　　　　　　</w:t>
            </w:r>
            <w:r>
              <w:rPr>
                <w:rFonts w:hint="eastAsia"/>
                <w:color w:val="000000" w:themeColor="text1"/>
                <w:sz w:val="16"/>
              </w:rPr>
              <w:t xml:space="preserve"> </w:t>
            </w:r>
            <w:r>
              <w:rPr>
                <w:rFonts w:hint="eastAsia"/>
                <w:color w:val="000000" w:themeColor="text1"/>
                <w:sz w:val="16"/>
              </w:rPr>
              <w:t>）</w:t>
            </w:r>
          </w:p>
        </w:tc>
      </w:tr>
      <w:tr>
        <w:tblPrEx>
          <w:tblCellMar>
            <w:left w:w="10" w:type="dxa"/>
            <w:right w:w="10" w:type="dxa"/>
          </w:tblCellMar>
        </w:tblPrEx>
        <w:trPr>
          <w:cantSplit/>
          <w:trHeight w:val="384" w:hRule="atLeast"/>
        </w:trPr>
        <w:tc>
          <w:tcPr>
            <w:tcW w:w="1498"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102" w:right="-23"/>
              <w:rPr>
                <w:rFonts w:hint="default"/>
                <w:color w:val="000000" w:themeColor="text1"/>
                <w:sz w:val="18"/>
              </w:rPr>
            </w:pPr>
            <w:r>
              <w:rPr>
                <w:rFonts w:hint="eastAsia"/>
                <w:color w:val="000000" w:themeColor="text1"/>
                <w:sz w:val="18"/>
              </w:rPr>
              <w:t>C</w:t>
            </w:r>
            <w:r>
              <w:rPr>
                <w:rFonts w:hint="eastAsia"/>
                <w:color w:val="000000" w:themeColor="text1"/>
                <w:sz w:val="18"/>
              </w:rPr>
              <w:t>　</w:t>
            </w:r>
            <w:r>
              <w:rPr>
                <w:rFonts w:hint="eastAsia"/>
                <w:color w:val="000000" w:themeColor="text1"/>
                <w:spacing w:val="30"/>
                <w:sz w:val="18"/>
                <w:fitText w:val="900" w:id="11"/>
              </w:rPr>
              <w:t>治療内</w:t>
            </w:r>
            <w:r>
              <w:rPr>
                <w:rFonts w:hint="eastAsia"/>
                <w:color w:val="000000" w:themeColor="text1"/>
                <w:sz w:val="18"/>
                <w:fitText w:val="900" w:id="11"/>
              </w:rPr>
              <w:t>容</w:t>
            </w:r>
          </w:p>
        </w:tc>
        <w:tc>
          <w:tcPr>
            <w:tcW w:w="8650" w:type="dxa"/>
            <w:gridSpan w:val="2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46" w:right="-23"/>
              <w:rPr>
                <w:rFonts w:hint="default"/>
                <w:color w:val="000000" w:themeColor="text1"/>
                <w:sz w:val="16"/>
              </w:rPr>
            </w:pPr>
            <w:r>
              <w:rPr>
                <w:rFonts w:hint="eastAsia"/>
                <w:color w:val="000000" w:themeColor="text1"/>
                <w:sz w:val="16"/>
              </w:rPr>
              <w:t>１．治療せず　２．ステロイド（点滴</w:t>
            </w:r>
            <w:r>
              <w:rPr>
                <w:rFonts w:hint="eastAsia"/>
                <w:color w:val="000000" w:themeColor="text1"/>
                <w:sz w:val="16"/>
              </w:rPr>
              <w:t>or</w:t>
            </w:r>
            <w:r>
              <w:rPr>
                <w:rFonts w:hint="eastAsia"/>
                <w:color w:val="000000" w:themeColor="text1"/>
                <w:sz w:val="16"/>
              </w:rPr>
              <w:t>内服）　３．星状神経節ブロック　４．高圧酸素</w:t>
            </w:r>
          </w:p>
          <w:p>
            <w:pPr>
              <w:pStyle w:val="0"/>
              <w:ind w:left="46" w:right="-23"/>
              <w:rPr>
                <w:rFonts w:hint="default"/>
                <w:color w:val="000000" w:themeColor="text1"/>
                <w:sz w:val="16"/>
              </w:rPr>
            </w:pPr>
            <w:r>
              <w:rPr>
                <w:rFonts w:hint="eastAsia"/>
                <w:color w:val="000000" w:themeColor="text1"/>
                <w:sz w:val="16"/>
              </w:rPr>
              <w:t>５．低分子デキストラン　６．その他（　　　　　　　　　　　　　　　　　　　　</w:t>
            </w:r>
            <w:r>
              <w:rPr>
                <w:rFonts w:hint="eastAsia"/>
                <w:color w:val="000000" w:themeColor="text1"/>
                <w:sz w:val="16"/>
              </w:rPr>
              <w:t xml:space="preserve"> </w:t>
            </w:r>
            <w:r>
              <w:rPr>
                <w:rFonts w:hint="eastAsia"/>
                <w:color w:val="000000" w:themeColor="text1"/>
                <w:sz w:val="16"/>
              </w:rPr>
              <w:t>　）</w:t>
            </w:r>
          </w:p>
        </w:tc>
      </w:tr>
      <w:tr>
        <w:tblPrEx>
          <w:tblCellMar>
            <w:left w:w="10" w:type="dxa"/>
            <w:right w:w="10" w:type="dxa"/>
          </w:tblCellMar>
        </w:tblPrEx>
        <w:trPr>
          <w:cantSplit/>
          <w:trHeight w:val="5055" w:hRule="atLeast"/>
        </w:trPr>
        <w:tc>
          <w:tcPr>
            <w:tcW w:w="10148" w:type="dxa"/>
            <w:gridSpan w:val="27"/>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before="20" w:beforeLines="0" w:beforeAutospacing="0"/>
              <w:ind w:right="-23" w:firstLine="180" w:firstLineChars="100"/>
              <w:rPr>
                <w:rFonts w:hint="default"/>
                <w:color w:val="000000" w:themeColor="text1"/>
                <w:sz w:val="14"/>
              </w:rPr>
            </w:pPr>
            <w:r>
              <w:rPr>
                <w:rFonts w:hint="default"/>
                <w:color w:val="000000" w:themeColor="text1"/>
                <w:sz w:val="18"/>
              </w:rPr>
              <mc:AlternateContent>
                <mc:Choice Requires="wps">
                  <w:drawing>
                    <wp:anchor distT="0" distB="0" distL="114300" distR="114300" simplePos="0" relativeHeight="7" behindDoc="0" locked="0" layoutInCell="1" hidden="0" allowOverlap="1">
                      <wp:simplePos x="0" y="0"/>
                      <wp:positionH relativeFrom="column">
                        <wp:posOffset>3728720</wp:posOffset>
                      </wp:positionH>
                      <wp:positionV relativeFrom="paragraph">
                        <wp:posOffset>363220</wp:posOffset>
                      </wp:positionV>
                      <wp:extent cx="788035" cy="161925"/>
                      <wp:effectExtent l="0" t="0" r="635" b="635"/>
                      <wp:wrapNone/>
                      <wp:docPr id="1027" name="Text Box 84"/>
                      <a:graphic xmlns:a="http://schemas.openxmlformats.org/drawingml/2006/main">
                        <a:graphicData uri="http://schemas.microsoft.com/office/word/2010/wordprocessingShape">
                          <wps:wsp>
                            <wps:cNvPr id="1027" name="Text Box 84"/>
                            <wps:cNvSpPr txBox="1">
                              <a:spLocks noChangeArrowheads="1"/>
                            </wps:cNvSpPr>
                            <wps:spPr>
                              <a:xfrm>
                                <a:off x="0" y="0"/>
                                <a:ext cx="788035" cy="161925"/>
                              </a:xfrm>
                              <a:prstGeom prst="rect">
                                <a:avLst/>
                              </a:prstGeom>
                              <a:noFill/>
                              <a:ln>
                                <a:noFill/>
                              </a:ln>
                            </wps:spPr>
                            <wps:txbx>
                              <w:txbxContent>
                                <w:p>
                                  <w:pPr>
                                    <w:pStyle w:val="0"/>
                                    <w:jc w:val="center"/>
                                    <w:rPr>
                                      <w:rFonts w:hint="default"/>
                                      <w:sz w:val="14"/>
                                    </w:rPr>
                                  </w:pPr>
                                  <w:r>
                                    <w:rPr>
                                      <w:rFonts w:hint="eastAsia"/>
                                      <w:sz w:val="14"/>
                                    </w:rPr>
                                    <w:t>Masking Noise</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84" style="v-text-anchor:top;mso-wrap-distance-top:0pt;mso-wrap-distance-right:9pt;mso-wrap-distance-left:9pt;mso-wrap-distance-bottom:0pt;margin-top:28.6pt;margin-left:293.60000000000002pt;mso-position-horizontal-relative:text;mso-position-vertical-relative:text;position:absolute;height:12.75pt;width:62.05pt;z-index:7;" o:spid="_x0000_s1027" o:allowincell="t" o:allowoverlap="t" filled="f" stroked="f" o:spt="202" type="#_x0000_t202">
                      <v:fill/>
                      <v:textbox style="layout-flow:horizontal;" inset="0mm,0mm,0mm,0mm">
                        <w:txbxContent>
                          <w:p>
                            <w:pPr>
                              <w:pStyle w:val="0"/>
                              <w:jc w:val="center"/>
                              <w:rPr>
                                <w:rFonts w:hint="default"/>
                                <w:sz w:val="14"/>
                              </w:rPr>
                            </w:pPr>
                            <w:r>
                              <w:rPr>
                                <w:rFonts w:hint="eastAsia"/>
                                <w:sz w:val="14"/>
                              </w:rPr>
                              <w:t>Masking Noise</w:t>
                            </w:r>
                          </w:p>
                        </w:txbxContent>
                      </v:textbox>
                      <v:imagedata o:title=""/>
                      <w10:wrap type="none" anchorx="text" anchory="text"/>
                    </v:shape>
                  </w:pict>
                </mc:Fallback>
              </mc:AlternateContent>
            </w:r>
            <w:r>
              <w:rPr>
                <w:rFonts w:hint="default"/>
                <w:color w:val="000000" w:themeColor="text1"/>
                <w:sz w:val="18"/>
              </w:rPr>
              <mc:AlternateContent>
                <mc:Choice Requires="wps">
                  <w:drawing>
                    <wp:anchor distT="0" distB="0" distL="114300" distR="114300" simplePos="0" relativeHeight="8" behindDoc="0" locked="0" layoutInCell="1" hidden="0" allowOverlap="1">
                      <wp:simplePos x="0" y="0"/>
                      <wp:positionH relativeFrom="column">
                        <wp:posOffset>4467860</wp:posOffset>
                      </wp:positionH>
                      <wp:positionV relativeFrom="paragraph">
                        <wp:posOffset>363220</wp:posOffset>
                      </wp:positionV>
                      <wp:extent cx="1502410" cy="220980"/>
                      <wp:effectExtent l="0" t="0" r="635" b="635"/>
                      <wp:wrapNone/>
                      <wp:docPr id="1028" name="Text Box 85"/>
                      <a:graphic xmlns:a="http://schemas.openxmlformats.org/drawingml/2006/main">
                        <a:graphicData uri="http://schemas.microsoft.com/office/word/2010/wordprocessingShape">
                          <wps:wsp>
                            <wps:cNvPr id="1028" name="Text Box 85"/>
                            <wps:cNvSpPr txBox="1">
                              <a:spLocks noChangeArrowheads="1"/>
                            </wps:cNvSpPr>
                            <wps:spPr>
                              <a:xfrm>
                                <a:off x="0" y="0"/>
                                <a:ext cx="1502410" cy="220980"/>
                              </a:xfrm>
                              <a:prstGeom prst="rect">
                                <a:avLst/>
                              </a:prstGeom>
                              <a:noFill/>
                              <a:ln>
                                <a:noFill/>
                              </a:ln>
                            </wps:spPr>
                            <wps:txbx>
                              <w:txbxContent>
                                <w:p>
                                  <w:pPr>
                                    <w:pStyle w:val="0"/>
                                    <w:jc w:val="center"/>
                                    <w:rPr>
                                      <w:rFonts w:hint="default"/>
                                      <w:sz w:val="14"/>
                                    </w:rPr>
                                  </w:pPr>
                                  <w:r>
                                    <w:rPr>
                                      <w:rFonts w:hint="eastAsia"/>
                                      <w:sz w:val="14"/>
                                    </w:rPr>
                                    <w:t>A.C.</w:t>
                                  </w:r>
                                  <w:r>
                                    <w:rPr>
                                      <w:rFonts w:hint="eastAsia"/>
                                      <w:sz w:val="14"/>
                                    </w:rPr>
                                    <w:t>　　　　</w:t>
                                  </w:r>
                                  <w:r>
                                    <w:rPr>
                                      <w:rFonts w:hint="eastAsia"/>
                                      <w:sz w:val="14"/>
                                    </w:rPr>
                                    <w:t>dB</w:t>
                                  </w:r>
                                  <w:r>
                                    <w:rPr>
                                      <w:rFonts w:hint="eastAsia"/>
                                      <w:sz w:val="14"/>
                                    </w:rPr>
                                    <w:t>〔</w:t>
                                  </w:r>
                                  <w:r>
                                    <w:rPr>
                                      <w:rFonts w:hint="eastAsia"/>
                                      <w:sz w:val="14"/>
                                    </w:rPr>
                                    <w:t>W.N.</w:t>
                                  </w:r>
                                  <w:r>
                                    <w:rPr>
                                      <w:rFonts w:hint="eastAsia"/>
                                      <w:sz w:val="14"/>
                                    </w:rPr>
                                    <w:t>，</w:t>
                                  </w:r>
                                  <w:r>
                                    <w:rPr>
                                      <w:rFonts w:hint="eastAsia"/>
                                      <w:sz w:val="14"/>
                                    </w:rPr>
                                    <w:t>B.N</w:t>
                                  </w:r>
                                  <w:r>
                                    <w:rPr>
                                      <w:rFonts w:hint="eastAsia"/>
                                      <w:sz w:val="14"/>
                                    </w:rPr>
                                    <w:t>〕</w:t>
                                  </w:r>
                                </w:p>
                                <w:p>
                                  <w:pPr>
                                    <w:pStyle w:val="0"/>
                                    <w:jc w:val="center"/>
                                    <w:rPr>
                                      <w:rFonts w:hint="default"/>
                                      <w:sz w:val="14"/>
                                    </w:rPr>
                                  </w:pPr>
                                  <w:r>
                                    <w:rPr>
                                      <w:rFonts w:hint="eastAsia"/>
                                      <w:sz w:val="14"/>
                                    </w:rPr>
                                    <w:t>B.C.</w:t>
                                  </w:r>
                                  <w:r>
                                    <w:rPr>
                                      <w:rFonts w:hint="eastAsia"/>
                                      <w:sz w:val="14"/>
                                    </w:rPr>
                                    <w:t>　　　　</w:t>
                                  </w:r>
                                  <w:r>
                                    <w:rPr>
                                      <w:rFonts w:hint="eastAsia"/>
                                      <w:sz w:val="14"/>
                                    </w:rPr>
                                    <w:t>dB</w:t>
                                  </w:r>
                                  <w:r>
                                    <w:rPr>
                                      <w:rFonts w:hint="eastAsia"/>
                                      <w:sz w:val="14"/>
                                    </w:rPr>
                                    <w:t>〔</w:t>
                                  </w:r>
                                  <w:r>
                                    <w:rPr>
                                      <w:rFonts w:hint="eastAsia"/>
                                      <w:sz w:val="14"/>
                                    </w:rPr>
                                    <w:t>W.N.</w:t>
                                  </w:r>
                                  <w:r>
                                    <w:rPr>
                                      <w:rFonts w:hint="eastAsia"/>
                                      <w:sz w:val="14"/>
                                    </w:rPr>
                                    <w:t>，</w:t>
                                  </w:r>
                                  <w:r>
                                    <w:rPr>
                                      <w:rFonts w:hint="eastAsia"/>
                                      <w:sz w:val="14"/>
                                    </w:rPr>
                                    <w:t>B.N</w:t>
                                  </w:r>
                                  <w:r>
                                    <w:rPr>
                                      <w:rFonts w:hint="eastAsia"/>
                                      <w:sz w:val="14"/>
                                    </w:rPr>
                                    <w:t>〕</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85" style="v-text-anchor:top;mso-wrap-distance-top:0pt;mso-wrap-distance-right:9pt;mso-wrap-distance-left:9pt;mso-wrap-distance-bottom:0pt;margin-top:28.6pt;margin-left:351.8pt;mso-position-horizontal-relative:text;mso-position-vertical-relative:text;position:absolute;height:17.39pt;width:118.3pt;z-index:8;" o:spid="_x0000_s1028" o:allowincell="t" o:allowoverlap="t" filled="f" stroked="f" o:spt="202" type="#_x0000_t202">
                      <v:fill/>
                      <v:textbox style="layout-flow:horizontal;" inset="0mm,0mm,0mm,0mm">
                        <w:txbxContent>
                          <w:p>
                            <w:pPr>
                              <w:pStyle w:val="0"/>
                              <w:jc w:val="center"/>
                              <w:rPr>
                                <w:rFonts w:hint="default"/>
                                <w:sz w:val="14"/>
                              </w:rPr>
                            </w:pPr>
                            <w:r>
                              <w:rPr>
                                <w:rFonts w:hint="eastAsia"/>
                                <w:sz w:val="14"/>
                              </w:rPr>
                              <w:t>A.C.</w:t>
                            </w:r>
                            <w:r>
                              <w:rPr>
                                <w:rFonts w:hint="eastAsia"/>
                                <w:sz w:val="14"/>
                              </w:rPr>
                              <w:t>　　　　</w:t>
                            </w:r>
                            <w:r>
                              <w:rPr>
                                <w:rFonts w:hint="eastAsia"/>
                                <w:sz w:val="14"/>
                              </w:rPr>
                              <w:t>dB</w:t>
                            </w:r>
                            <w:r>
                              <w:rPr>
                                <w:rFonts w:hint="eastAsia"/>
                                <w:sz w:val="14"/>
                              </w:rPr>
                              <w:t>〔</w:t>
                            </w:r>
                            <w:r>
                              <w:rPr>
                                <w:rFonts w:hint="eastAsia"/>
                                <w:sz w:val="14"/>
                              </w:rPr>
                              <w:t>W.N.</w:t>
                            </w:r>
                            <w:r>
                              <w:rPr>
                                <w:rFonts w:hint="eastAsia"/>
                                <w:sz w:val="14"/>
                              </w:rPr>
                              <w:t>，</w:t>
                            </w:r>
                            <w:r>
                              <w:rPr>
                                <w:rFonts w:hint="eastAsia"/>
                                <w:sz w:val="14"/>
                              </w:rPr>
                              <w:t>B.N</w:t>
                            </w:r>
                            <w:r>
                              <w:rPr>
                                <w:rFonts w:hint="eastAsia"/>
                                <w:sz w:val="14"/>
                              </w:rPr>
                              <w:t>〕</w:t>
                            </w:r>
                          </w:p>
                          <w:p>
                            <w:pPr>
                              <w:pStyle w:val="0"/>
                              <w:jc w:val="center"/>
                              <w:rPr>
                                <w:rFonts w:hint="default"/>
                                <w:sz w:val="14"/>
                              </w:rPr>
                            </w:pPr>
                            <w:r>
                              <w:rPr>
                                <w:rFonts w:hint="eastAsia"/>
                                <w:sz w:val="14"/>
                              </w:rPr>
                              <w:t>B.C.</w:t>
                            </w:r>
                            <w:r>
                              <w:rPr>
                                <w:rFonts w:hint="eastAsia"/>
                                <w:sz w:val="14"/>
                              </w:rPr>
                              <w:t>　　　　</w:t>
                            </w:r>
                            <w:r>
                              <w:rPr>
                                <w:rFonts w:hint="eastAsia"/>
                                <w:sz w:val="14"/>
                              </w:rPr>
                              <w:t>dB</w:t>
                            </w:r>
                            <w:r>
                              <w:rPr>
                                <w:rFonts w:hint="eastAsia"/>
                                <w:sz w:val="14"/>
                              </w:rPr>
                              <w:t>〔</w:t>
                            </w:r>
                            <w:r>
                              <w:rPr>
                                <w:rFonts w:hint="eastAsia"/>
                                <w:sz w:val="14"/>
                              </w:rPr>
                              <w:t>W.N.</w:t>
                            </w:r>
                            <w:r>
                              <w:rPr>
                                <w:rFonts w:hint="eastAsia"/>
                                <w:sz w:val="14"/>
                              </w:rPr>
                              <w:t>，</w:t>
                            </w:r>
                            <w:r>
                              <w:rPr>
                                <w:rFonts w:hint="eastAsia"/>
                                <w:sz w:val="14"/>
                              </w:rPr>
                              <w:t>B.N</w:t>
                            </w:r>
                            <w:r>
                              <w:rPr>
                                <w:rFonts w:hint="eastAsia"/>
                                <w:sz w:val="14"/>
                              </w:rPr>
                              <w:t>〕</w:t>
                            </w:r>
                          </w:p>
                        </w:txbxContent>
                      </v:textbox>
                      <v:imagedata o:title=""/>
                      <w10:wrap type="none" anchorx="text" anchory="text"/>
                    </v:shape>
                  </w:pict>
                </mc:Fallback>
              </mc:AlternateContent>
            </w:r>
            <w:r>
              <w:rPr>
                <w:rFonts w:hint="eastAsia"/>
                <w:color w:val="000000" w:themeColor="text1"/>
                <w:sz w:val="18"/>
              </w:rPr>
              <w:t>D</w:t>
            </w:r>
            <w:r>
              <w:rPr>
                <w:rFonts w:hint="eastAsia"/>
                <w:color w:val="000000" w:themeColor="text1"/>
                <w:sz w:val="16"/>
              </w:rPr>
              <w:t>＊聴力検査（鑑別診断上必要なので１と２のオージオグラムは、時間的に２週間以上離れたものを記載すること）</w:t>
            </w:r>
          </w:p>
          <w:p>
            <w:pPr>
              <w:pStyle w:val="0"/>
              <w:spacing w:before="40" w:beforeLines="0" w:beforeAutospacing="0" w:line="180" w:lineRule="auto"/>
              <w:ind w:right="-23" w:firstLine="320" w:firstLineChars="200"/>
              <w:rPr>
                <w:rFonts w:hint="default"/>
                <w:color w:val="000000" w:themeColor="text1"/>
                <w:sz w:val="14"/>
              </w:rPr>
            </w:pPr>
            <w:r>
              <w:rPr>
                <w:rFonts w:hint="eastAsia"/>
                <w:color w:val="000000" w:themeColor="text1"/>
                <w:sz w:val="16"/>
              </w:rPr>
              <w:t>＊オージオグラム以外に「突発性難聴」の診断の参考となる検査所見、経過を記載すること</w:t>
            </w:r>
          </w:p>
          <w:p>
            <w:pPr>
              <w:pStyle w:val="0"/>
              <w:spacing w:before="40" w:beforeLines="0" w:beforeAutospacing="0" w:line="180" w:lineRule="auto"/>
              <w:ind w:left="102" w:right="-23"/>
              <w:rPr>
                <w:rFonts w:hint="default"/>
                <w:color w:val="000000" w:themeColor="text1"/>
                <w:sz w:val="16"/>
              </w:rPr>
            </w:pPr>
            <w:r>
              <w:rPr>
                <w:rFonts w:hint="default"/>
                <w:color w:val="000000" w:themeColor="text1"/>
                <w:sz w:val="18"/>
              </w:rPr>
              <mc:AlternateContent>
                <mc:Choice Requires="wps">
                  <w:drawing>
                    <wp:anchor distT="0" distB="0" distL="114300" distR="114300" simplePos="0" relativeHeight="10" behindDoc="0" locked="0" layoutInCell="1" hidden="0" allowOverlap="1">
                      <wp:simplePos x="0" y="0"/>
                      <wp:positionH relativeFrom="column">
                        <wp:posOffset>156210</wp:posOffset>
                      </wp:positionH>
                      <wp:positionV relativeFrom="paragraph">
                        <wp:posOffset>2290445</wp:posOffset>
                      </wp:positionV>
                      <wp:extent cx="6048375" cy="501650"/>
                      <wp:effectExtent l="0" t="0" r="635" b="635"/>
                      <wp:wrapNone/>
                      <wp:docPr id="1029" name="Text Box 87"/>
                      <a:graphic xmlns:a="http://schemas.openxmlformats.org/drawingml/2006/main">
                        <a:graphicData uri="http://schemas.microsoft.com/office/word/2010/wordprocessingShape">
                          <wps:wsp>
                            <wps:cNvPr id="1029" name="Text Box 87"/>
                            <wps:cNvSpPr txBox="1">
                              <a:spLocks noChangeArrowheads="1"/>
                            </wps:cNvSpPr>
                            <wps:spPr>
                              <a:xfrm>
                                <a:off x="0" y="0"/>
                                <a:ext cx="6048375" cy="501650"/>
                              </a:xfrm>
                              <a:prstGeom prst="rect">
                                <a:avLst/>
                              </a:prstGeom>
                              <a:noFill/>
                              <a:ln>
                                <a:noFill/>
                              </a:ln>
                            </wps:spPr>
                            <wps:txbx>
                              <w:txbxContent>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966"/>
                                    <w:gridCol w:w="1302"/>
                                    <w:gridCol w:w="1344"/>
                                    <w:gridCol w:w="1427"/>
                                    <w:gridCol w:w="1260"/>
                                    <w:gridCol w:w="1918"/>
                                  </w:tblGrid>
                                  <w:tr>
                                    <w:trPr>
                                      <w:trHeight w:val="348" w:hRule="atLeast"/>
                                    </w:trPr>
                                    <w:tc>
                                      <w:tcPr>
                                        <w:tcW w:w="1134" w:type="dxa"/>
                                        <w:vAlign w:val="center"/>
                                      </w:tcPr>
                                      <w:p>
                                        <w:pPr>
                                          <w:pStyle w:val="0"/>
                                          <w:ind w:right="-43"/>
                                          <w:jc w:val="center"/>
                                          <w:rPr>
                                            <w:rFonts w:hint="default"/>
                                            <w:sz w:val="14"/>
                                          </w:rPr>
                                        </w:pPr>
                                        <w:r>
                                          <w:rPr>
                                            <w:rFonts w:hint="eastAsia"/>
                                            <w:sz w:val="14"/>
                                          </w:rPr>
                                          <w:t>SISI-test</w:t>
                                        </w:r>
                                      </w:p>
                                    </w:tc>
                                    <w:tc>
                                      <w:tcPr>
                                        <w:tcW w:w="2268" w:type="dxa"/>
                                        <w:gridSpan w:val="2"/>
                                        <w:vAlign w:val="center"/>
                                      </w:tcPr>
                                      <w:p>
                                        <w:pPr>
                                          <w:pStyle w:val="0"/>
                                          <w:spacing w:line="192" w:lineRule="auto"/>
                                          <w:jc w:val="center"/>
                                          <w:rPr>
                                            <w:rFonts w:hint="default"/>
                                            <w:sz w:val="14"/>
                                          </w:rPr>
                                        </w:pPr>
                                        <w:r>
                                          <w:rPr>
                                            <w:rFonts w:hint="eastAsia"/>
                                            <w:sz w:val="14"/>
                                          </w:rPr>
                                          <w:t>0.5KHz</w:t>
                                        </w:r>
                                        <w:r>
                                          <w:rPr>
                                            <w:rFonts w:hint="eastAsia"/>
                                            <w:sz w:val="14"/>
                                          </w:rPr>
                                          <w:t>　　％　　</w:t>
                                        </w:r>
                                        <w:r>
                                          <w:rPr>
                                            <w:rFonts w:hint="eastAsia"/>
                                            <w:sz w:val="14"/>
                                          </w:rPr>
                                          <w:t>2KHz</w:t>
                                        </w:r>
                                        <w:r>
                                          <w:rPr>
                                            <w:rFonts w:hint="eastAsia"/>
                                            <w:sz w:val="14"/>
                                          </w:rPr>
                                          <w:t>　　％</w:t>
                                        </w:r>
                                      </w:p>
                                      <w:p>
                                        <w:pPr>
                                          <w:pStyle w:val="0"/>
                                          <w:spacing w:line="192" w:lineRule="auto"/>
                                          <w:ind w:left="111"/>
                                          <w:jc w:val="center"/>
                                          <w:rPr>
                                            <w:rFonts w:hint="default"/>
                                            <w:sz w:val="14"/>
                                          </w:rPr>
                                        </w:pPr>
                                        <w:r>
                                          <w:rPr>
                                            <w:rFonts w:hint="eastAsia"/>
                                            <w:sz w:val="14"/>
                                          </w:rPr>
                                          <w:t>1KHz</w:t>
                                        </w:r>
                                        <w:r>
                                          <w:rPr>
                                            <w:rFonts w:hint="eastAsia"/>
                                            <w:sz w:val="14"/>
                                          </w:rPr>
                                          <w:t>　　％　　</w:t>
                                        </w:r>
                                        <w:r>
                                          <w:rPr>
                                            <w:rFonts w:hint="eastAsia"/>
                                            <w:sz w:val="14"/>
                                          </w:rPr>
                                          <w:t>4KHz</w:t>
                                        </w:r>
                                        <w:r>
                                          <w:rPr>
                                            <w:rFonts w:hint="eastAsia"/>
                                            <w:sz w:val="14"/>
                                          </w:rPr>
                                          <w:t>　　％</w:t>
                                        </w:r>
                                      </w:p>
                                    </w:tc>
                                    <w:tc>
                                      <w:tcPr>
                                        <w:tcW w:w="1344" w:type="dxa"/>
                                        <w:vAlign w:val="center"/>
                                      </w:tcPr>
                                      <w:p>
                                        <w:pPr>
                                          <w:pStyle w:val="0"/>
                                          <w:jc w:val="center"/>
                                          <w:rPr>
                                            <w:rFonts w:hint="default"/>
                                            <w:sz w:val="14"/>
                                          </w:rPr>
                                        </w:pPr>
                                        <w:r>
                                          <w:rPr>
                                            <w:rFonts w:hint="eastAsia"/>
                                            <w:sz w:val="14"/>
                                          </w:rPr>
                                          <w:t>Jerger type</w:t>
                                        </w:r>
                                      </w:p>
                                    </w:tc>
                                    <w:tc>
                                      <w:tcPr>
                                        <w:tcW w:w="1427" w:type="dxa"/>
                                        <w:vAlign w:val="center"/>
                                      </w:tcPr>
                                      <w:p>
                                        <w:pPr>
                                          <w:pStyle w:val="0"/>
                                          <w:jc w:val="right"/>
                                          <w:rPr>
                                            <w:rFonts w:hint="default"/>
                                            <w:sz w:val="14"/>
                                          </w:rPr>
                                        </w:pPr>
                                        <w:r>
                                          <w:rPr>
                                            <w:rFonts w:hint="eastAsia"/>
                                            <w:sz w:val="14"/>
                                          </w:rPr>
                                          <w:t>型</w:t>
                                        </w:r>
                                      </w:p>
                                    </w:tc>
                                    <w:tc>
                                      <w:tcPr>
                                        <w:tcW w:w="1260" w:type="dxa"/>
                                        <w:vAlign w:val="center"/>
                                      </w:tcPr>
                                      <w:p>
                                        <w:pPr>
                                          <w:pStyle w:val="0"/>
                                          <w:jc w:val="center"/>
                                          <w:rPr>
                                            <w:rFonts w:hint="default"/>
                                            <w:sz w:val="14"/>
                                          </w:rPr>
                                        </w:pPr>
                                        <w:r>
                                          <w:rPr>
                                            <w:rFonts w:hint="eastAsia"/>
                                            <w:sz w:val="14"/>
                                          </w:rPr>
                                          <w:t>リクルーメント</w:t>
                                        </w:r>
                                      </w:p>
                                    </w:tc>
                                    <w:tc>
                                      <w:tcPr>
                                        <w:tcW w:w="1918" w:type="dxa"/>
                                        <w:vAlign w:val="center"/>
                                      </w:tcPr>
                                      <w:p>
                                        <w:pPr>
                                          <w:pStyle w:val="0"/>
                                          <w:spacing w:line="192" w:lineRule="auto"/>
                                          <w:rPr>
                                            <w:rFonts w:hint="default"/>
                                            <w:sz w:val="14"/>
                                          </w:rPr>
                                        </w:pPr>
                                        <w:r>
                                          <w:rPr>
                                            <w:rFonts w:hint="eastAsia"/>
                                            <w:sz w:val="14"/>
                                          </w:rPr>
                                          <w:t>１．陰性</w:t>
                                        </w:r>
                                      </w:p>
                                      <w:p>
                                        <w:pPr>
                                          <w:pStyle w:val="0"/>
                                          <w:spacing w:line="192" w:lineRule="auto"/>
                                          <w:rPr>
                                            <w:rFonts w:hint="default"/>
                                            <w:sz w:val="14"/>
                                          </w:rPr>
                                        </w:pPr>
                                        <w:r>
                                          <w:rPr>
                                            <w:rFonts w:hint="eastAsia"/>
                                            <w:sz w:val="14"/>
                                          </w:rPr>
                                          <w:t>２．陽性</w:t>
                                        </w:r>
                                      </w:p>
                                    </w:tc>
                                  </w:tr>
                                  <w:tr>
                                    <w:trPr>
                                      <w:trHeight w:val="348" w:hRule="atLeast"/>
                                    </w:trPr>
                                    <w:tc>
                                      <w:tcPr>
                                        <w:tcW w:w="1134" w:type="dxa"/>
                                        <w:vAlign w:val="center"/>
                                      </w:tcPr>
                                      <w:p>
                                        <w:pPr>
                                          <w:pStyle w:val="0"/>
                                          <w:jc w:val="center"/>
                                          <w:rPr>
                                            <w:rFonts w:hint="default"/>
                                            <w:sz w:val="14"/>
                                          </w:rPr>
                                        </w:pPr>
                                        <w:r>
                                          <w:rPr>
                                            <w:rFonts w:hint="eastAsia"/>
                                            <w:sz w:val="14"/>
                                          </w:rPr>
                                          <w:t>T T S</w:t>
                                        </w:r>
                                      </w:p>
                                    </w:tc>
                                    <w:tc>
                                      <w:tcPr>
                                        <w:tcW w:w="966" w:type="dxa"/>
                                        <w:vAlign w:val="center"/>
                                      </w:tcPr>
                                      <w:p>
                                        <w:pPr>
                                          <w:pStyle w:val="0"/>
                                          <w:spacing w:line="192" w:lineRule="auto"/>
                                          <w:jc w:val="center"/>
                                          <w:rPr>
                                            <w:rFonts w:hint="default"/>
                                            <w:sz w:val="14"/>
                                          </w:rPr>
                                        </w:pPr>
                                        <w:r>
                                          <w:rPr>
                                            <w:rFonts w:hint="eastAsia"/>
                                            <w:sz w:val="14"/>
                                          </w:rPr>
                                          <w:t>１．陰性</w:t>
                                        </w:r>
                                      </w:p>
                                      <w:p>
                                        <w:pPr>
                                          <w:pStyle w:val="0"/>
                                          <w:spacing w:line="192" w:lineRule="auto"/>
                                          <w:jc w:val="center"/>
                                          <w:rPr>
                                            <w:rFonts w:hint="default"/>
                                            <w:sz w:val="14"/>
                                          </w:rPr>
                                        </w:pPr>
                                        <w:r>
                                          <w:rPr>
                                            <w:rFonts w:hint="eastAsia"/>
                                            <w:sz w:val="14"/>
                                          </w:rPr>
                                          <w:t>２．陽性</w:t>
                                        </w:r>
                                      </w:p>
                                    </w:tc>
                                    <w:tc>
                                      <w:tcPr>
                                        <w:tcW w:w="1302" w:type="dxa"/>
                                        <w:vAlign w:val="center"/>
                                      </w:tcPr>
                                      <w:p>
                                        <w:pPr>
                                          <w:pStyle w:val="0"/>
                                          <w:jc w:val="center"/>
                                          <w:rPr>
                                            <w:rFonts w:hint="default"/>
                                            <w:sz w:val="14"/>
                                          </w:rPr>
                                        </w:pPr>
                                        <w:r>
                                          <w:rPr>
                                            <w:rFonts w:hint="eastAsia"/>
                                            <w:sz w:val="14"/>
                                          </w:rPr>
                                          <w:t>ABLB</w:t>
                                        </w:r>
                                        <w:r>
                                          <w:rPr>
                                            <w:rFonts w:hint="eastAsia"/>
                                            <w:sz w:val="14"/>
                                          </w:rPr>
                                          <w:t>　</w:t>
                                        </w:r>
                                        <w:r>
                                          <w:rPr>
                                            <w:rFonts w:hint="eastAsia"/>
                                          </w:rPr>
                                          <w:fldChar w:fldCharType="begin"/>
                                        </w:r>
                                        <w:r>
                                          <w:rPr>
                                            <w:rFonts w:hint="default"/>
                                            <w:sz w:val="14"/>
                                          </w:rPr>
                                          <w:instrText>eq \o(\s\up  4(</w:instrText>
                                        </w:r>
                                        <w:r>
                                          <w:rPr>
                                            <w:rFonts w:hint="eastAsia" w:ascii="ＭＳ 明朝" w:hAnsi="ＭＳ 明朝"/>
                                            <w:sz w:val="14"/>
                                          </w:rPr>
                                          <w:instrText>１．陰性</w:instrText>
                                        </w:r>
                                        <w:r>
                                          <w:rPr>
                                            <w:rFonts w:hint="default" w:ascii="ＭＳ 明朝" w:hAnsi="ＭＳ 明朝"/>
                                            <w:sz w:val="14"/>
                                          </w:rPr>
                                          <w:instrText>),\s\do  4(</w:instrText>
                                        </w:r>
                                        <w:r>
                                          <w:rPr>
                                            <w:rFonts w:hint="eastAsia" w:ascii="ＭＳ 明朝" w:hAnsi="ＭＳ 明朝"/>
                                            <w:sz w:val="14"/>
                                          </w:rPr>
                                          <w:instrText>２．陽性</w:instrText>
                                        </w:r>
                                        <w:r>
                                          <w:rPr>
                                            <w:rFonts w:hint="default" w:ascii="ＭＳ 明朝" w:hAnsi="ＭＳ 明朝"/>
                                            <w:sz w:val="14"/>
                                          </w:rPr>
                                          <w:instrText>))</w:instrText>
                                        </w:r>
                                        <w:r>
                                          <w:rPr>
                                            <w:rFonts w:hint="eastAsia"/>
                                          </w:rPr>
                                          <w:fldChar w:fldCharType="end"/>
                                        </w:r>
                                      </w:p>
                                    </w:tc>
                                    <w:tc>
                                      <w:tcPr>
                                        <w:tcW w:w="1344" w:type="dxa"/>
                                        <w:vAlign w:val="center"/>
                                      </w:tcPr>
                                      <w:p>
                                        <w:pPr>
                                          <w:pStyle w:val="0"/>
                                          <w:spacing w:line="180" w:lineRule="auto"/>
                                          <w:jc w:val="center"/>
                                          <w:rPr>
                                            <w:rFonts w:hint="default"/>
                                            <w:sz w:val="14"/>
                                          </w:rPr>
                                        </w:pPr>
                                        <w:r>
                                          <w:rPr>
                                            <w:rFonts w:hint="eastAsia"/>
                                            <w:spacing w:val="11"/>
                                            <w:sz w:val="14"/>
                                            <w:fitText w:val="1120" w:id="12"/>
                                          </w:rPr>
                                          <w:t>インピーダン</w:t>
                                        </w:r>
                                        <w:r>
                                          <w:rPr>
                                            <w:rFonts w:hint="eastAsia"/>
                                            <w:spacing w:val="4"/>
                                            <w:sz w:val="14"/>
                                            <w:fitText w:val="1120" w:id="12"/>
                                          </w:rPr>
                                          <w:t>ス</w:t>
                                        </w:r>
                                      </w:p>
                                      <w:p>
                                        <w:pPr>
                                          <w:pStyle w:val="0"/>
                                          <w:spacing w:line="180" w:lineRule="auto"/>
                                          <w:jc w:val="center"/>
                                          <w:rPr>
                                            <w:rFonts w:hint="default"/>
                                            <w:sz w:val="14"/>
                                          </w:rPr>
                                        </w:pPr>
                                        <w:r>
                                          <w:rPr>
                                            <w:rFonts w:hint="eastAsia"/>
                                            <w:sz w:val="14"/>
                                          </w:rPr>
                                          <w:t>オージオメトリー</w:t>
                                        </w:r>
                                      </w:p>
                                    </w:tc>
                                    <w:tc>
                                      <w:tcPr>
                                        <w:tcW w:w="1427" w:type="dxa"/>
                                        <w:vAlign w:val="center"/>
                                      </w:tcPr>
                                      <w:p>
                                        <w:pPr>
                                          <w:pStyle w:val="0"/>
                                          <w:jc w:val="right"/>
                                          <w:rPr>
                                            <w:rFonts w:hint="default"/>
                                            <w:sz w:val="14"/>
                                          </w:rPr>
                                        </w:pPr>
                                        <w:r>
                                          <w:rPr>
                                            <w:rFonts w:hint="eastAsia"/>
                                            <w:sz w:val="14"/>
                                          </w:rPr>
                                          <w:t>型</w:t>
                                        </w:r>
                                      </w:p>
                                    </w:tc>
                                    <w:tc>
                                      <w:tcPr>
                                        <w:tcW w:w="1260" w:type="dxa"/>
                                        <w:vAlign w:val="center"/>
                                      </w:tcPr>
                                      <w:p>
                                        <w:pPr>
                                          <w:pStyle w:val="0"/>
                                          <w:jc w:val="center"/>
                                          <w:rPr>
                                            <w:rFonts w:hint="default"/>
                                            <w:sz w:val="14"/>
                                          </w:rPr>
                                        </w:pPr>
                                        <w:r>
                                          <w:rPr>
                                            <w:rFonts w:hint="eastAsia"/>
                                            <w:sz w:val="14"/>
                                          </w:rPr>
                                          <w:t>最高語音明瞭度</w:t>
                                        </w:r>
                                      </w:p>
                                    </w:tc>
                                    <w:tc>
                                      <w:tcPr>
                                        <w:tcW w:w="1918" w:type="dxa"/>
                                        <w:vAlign w:val="center"/>
                                      </w:tcPr>
                                      <w:p>
                                        <w:pPr>
                                          <w:pStyle w:val="0"/>
                                          <w:jc w:val="right"/>
                                          <w:rPr>
                                            <w:rFonts w:hint="default"/>
                                            <w:sz w:val="14"/>
                                          </w:rPr>
                                        </w:pPr>
                                        <w:r>
                                          <w:rPr>
                                            <w:rFonts w:hint="eastAsia"/>
                                            <w:sz w:val="14"/>
                                          </w:rPr>
                                          <w:t>　　　％　　　</w:t>
                                        </w:r>
                                        <w:r>
                                          <w:rPr>
                                            <w:rFonts w:hint="eastAsia"/>
                                            <w:sz w:val="14"/>
                                          </w:rPr>
                                          <w:t>dB</w:t>
                                        </w:r>
                                      </w:p>
                                    </w:tc>
                                  </w:tr>
                                </w:tbl>
                                <w:p>
                                  <w:pPr>
                                    <w:pStyle w:val="0"/>
                                    <w:rPr>
                                      <w:rFonts w:hint="default"/>
                                      <w:sz w:val="18"/>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87" style="v-text-anchor:top;mso-wrap-distance-top:0pt;mso-wrap-distance-right:9pt;mso-wrap-distance-left:9pt;mso-wrap-distance-bottom:0pt;margin-top:180.35pt;margin-left:12.3pt;mso-position-horizontal-relative:text;mso-position-vertical-relative:text;position:absolute;height:39.5pt;width:476.25pt;z-index:10;" o:spid="_x0000_s1029" o:allowincell="t" o:allowoverlap="t" filled="f" stroked="f" o:spt="202" type="#_x0000_t202">
                      <v:fill/>
                      <v:textbox style="layout-flow:horizontal;" inset="0mm,0mm,0mm,0mm">
                        <w:txbxContent>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966"/>
                              <w:gridCol w:w="1302"/>
                              <w:gridCol w:w="1344"/>
                              <w:gridCol w:w="1427"/>
                              <w:gridCol w:w="1260"/>
                              <w:gridCol w:w="1918"/>
                            </w:tblGrid>
                            <w:tr>
                              <w:trPr>
                                <w:trHeight w:val="348" w:hRule="atLeast"/>
                              </w:trPr>
                              <w:tc>
                                <w:tcPr>
                                  <w:tcW w:w="1134" w:type="dxa"/>
                                  <w:vAlign w:val="center"/>
                                </w:tcPr>
                                <w:p>
                                  <w:pPr>
                                    <w:pStyle w:val="0"/>
                                    <w:ind w:right="-43"/>
                                    <w:jc w:val="center"/>
                                    <w:rPr>
                                      <w:rFonts w:hint="default"/>
                                      <w:sz w:val="14"/>
                                    </w:rPr>
                                  </w:pPr>
                                  <w:r>
                                    <w:rPr>
                                      <w:rFonts w:hint="eastAsia"/>
                                      <w:sz w:val="14"/>
                                    </w:rPr>
                                    <w:t>SISI-test</w:t>
                                  </w:r>
                                </w:p>
                              </w:tc>
                              <w:tc>
                                <w:tcPr>
                                  <w:tcW w:w="2268" w:type="dxa"/>
                                  <w:gridSpan w:val="2"/>
                                  <w:vAlign w:val="center"/>
                                </w:tcPr>
                                <w:p>
                                  <w:pPr>
                                    <w:pStyle w:val="0"/>
                                    <w:spacing w:line="192" w:lineRule="auto"/>
                                    <w:jc w:val="center"/>
                                    <w:rPr>
                                      <w:rFonts w:hint="default"/>
                                      <w:sz w:val="14"/>
                                    </w:rPr>
                                  </w:pPr>
                                  <w:r>
                                    <w:rPr>
                                      <w:rFonts w:hint="eastAsia"/>
                                      <w:sz w:val="14"/>
                                    </w:rPr>
                                    <w:t>0.5KHz</w:t>
                                  </w:r>
                                  <w:r>
                                    <w:rPr>
                                      <w:rFonts w:hint="eastAsia"/>
                                      <w:sz w:val="14"/>
                                    </w:rPr>
                                    <w:t>　　％　　</w:t>
                                  </w:r>
                                  <w:r>
                                    <w:rPr>
                                      <w:rFonts w:hint="eastAsia"/>
                                      <w:sz w:val="14"/>
                                    </w:rPr>
                                    <w:t>2KHz</w:t>
                                  </w:r>
                                  <w:r>
                                    <w:rPr>
                                      <w:rFonts w:hint="eastAsia"/>
                                      <w:sz w:val="14"/>
                                    </w:rPr>
                                    <w:t>　　％</w:t>
                                  </w:r>
                                </w:p>
                                <w:p>
                                  <w:pPr>
                                    <w:pStyle w:val="0"/>
                                    <w:spacing w:line="192" w:lineRule="auto"/>
                                    <w:ind w:left="111"/>
                                    <w:jc w:val="center"/>
                                    <w:rPr>
                                      <w:rFonts w:hint="default"/>
                                      <w:sz w:val="14"/>
                                    </w:rPr>
                                  </w:pPr>
                                  <w:r>
                                    <w:rPr>
                                      <w:rFonts w:hint="eastAsia"/>
                                      <w:sz w:val="14"/>
                                    </w:rPr>
                                    <w:t>1KHz</w:t>
                                  </w:r>
                                  <w:r>
                                    <w:rPr>
                                      <w:rFonts w:hint="eastAsia"/>
                                      <w:sz w:val="14"/>
                                    </w:rPr>
                                    <w:t>　　％　　</w:t>
                                  </w:r>
                                  <w:r>
                                    <w:rPr>
                                      <w:rFonts w:hint="eastAsia"/>
                                      <w:sz w:val="14"/>
                                    </w:rPr>
                                    <w:t>4KHz</w:t>
                                  </w:r>
                                  <w:r>
                                    <w:rPr>
                                      <w:rFonts w:hint="eastAsia"/>
                                      <w:sz w:val="14"/>
                                    </w:rPr>
                                    <w:t>　　％</w:t>
                                  </w:r>
                                </w:p>
                              </w:tc>
                              <w:tc>
                                <w:tcPr>
                                  <w:tcW w:w="1344" w:type="dxa"/>
                                  <w:vAlign w:val="center"/>
                                </w:tcPr>
                                <w:p>
                                  <w:pPr>
                                    <w:pStyle w:val="0"/>
                                    <w:jc w:val="center"/>
                                    <w:rPr>
                                      <w:rFonts w:hint="default"/>
                                      <w:sz w:val="14"/>
                                    </w:rPr>
                                  </w:pPr>
                                  <w:r>
                                    <w:rPr>
                                      <w:rFonts w:hint="eastAsia"/>
                                      <w:sz w:val="14"/>
                                    </w:rPr>
                                    <w:t>Jerger type</w:t>
                                  </w:r>
                                </w:p>
                              </w:tc>
                              <w:tc>
                                <w:tcPr>
                                  <w:tcW w:w="1427" w:type="dxa"/>
                                  <w:vAlign w:val="center"/>
                                </w:tcPr>
                                <w:p>
                                  <w:pPr>
                                    <w:pStyle w:val="0"/>
                                    <w:jc w:val="right"/>
                                    <w:rPr>
                                      <w:rFonts w:hint="default"/>
                                      <w:sz w:val="14"/>
                                    </w:rPr>
                                  </w:pPr>
                                  <w:r>
                                    <w:rPr>
                                      <w:rFonts w:hint="eastAsia"/>
                                      <w:sz w:val="14"/>
                                    </w:rPr>
                                    <w:t>型</w:t>
                                  </w:r>
                                </w:p>
                              </w:tc>
                              <w:tc>
                                <w:tcPr>
                                  <w:tcW w:w="1260" w:type="dxa"/>
                                  <w:vAlign w:val="center"/>
                                </w:tcPr>
                                <w:p>
                                  <w:pPr>
                                    <w:pStyle w:val="0"/>
                                    <w:jc w:val="center"/>
                                    <w:rPr>
                                      <w:rFonts w:hint="default"/>
                                      <w:sz w:val="14"/>
                                    </w:rPr>
                                  </w:pPr>
                                  <w:r>
                                    <w:rPr>
                                      <w:rFonts w:hint="eastAsia"/>
                                      <w:sz w:val="14"/>
                                    </w:rPr>
                                    <w:t>リクルーメント</w:t>
                                  </w:r>
                                </w:p>
                              </w:tc>
                              <w:tc>
                                <w:tcPr>
                                  <w:tcW w:w="1918" w:type="dxa"/>
                                  <w:vAlign w:val="center"/>
                                </w:tcPr>
                                <w:p>
                                  <w:pPr>
                                    <w:pStyle w:val="0"/>
                                    <w:spacing w:line="192" w:lineRule="auto"/>
                                    <w:rPr>
                                      <w:rFonts w:hint="default"/>
                                      <w:sz w:val="14"/>
                                    </w:rPr>
                                  </w:pPr>
                                  <w:r>
                                    <w:rPr>
                                      <w:rFonts w:hint="eastAsia"/>
                                      <w:sz w:val="14"/>
                                    </w:rPr>
                                    <w:t>１．陰性</w:t>
                                  </w:r>
                                </w:p>
                                <w:p>
                                  <w:pPr>
                                    <w:pStyle w:val="0"/>
                                    <w:spacing w:line="192" w:lineRule="auto"/>
                                    <w:rPr>
                                      <w:rFonts w:hint="default"/>
                                      <w:sz w:val="14"/>
                                    </w:rPr>
                                  </w:pPr>
                                  <w:r>
                                    <w:rPr>
                                      <w:rFonts w:hint="eastAsia"/>
                                      <w:sz w:val="14"/>
                                    </w:rPr>
                                    <w:t>２．陽性</w:t>
                                  </w:r>
                                </w:p>
                              </w:tc>
                            </w:tr>
                            <w:tr>
                              <w:trPr>
                                <w:trHeight w:val="348" w:hRule="atLeast"/>
                              </w:trPr>
                              <w:tc>
                                <w:tcPr>
                                  <w:tcW w:w="1134" w:type="dxa"/>
                                  <w:vAlign w:val="center"/>
                                </w:tcPr>
                                <w:p>
                                  <w:pPr>
                                    <w:pStyle w:val="0"/>
                                    <w:jc w:val="center"/>
                                    <w:rPr>
                                      <w:rFonts w:hint="default"/>
                                      <w:sz w:val="14"/>
                                    </w:rPr>
                                  </w:pPr>
                                  <w:r>
                                    <w:rPr>
                                      <w:rFonts w:hint="eastAsia"/>
                                      <w:sz w:val="14"/>
                                    </w:rPr>
                                    <w:t>T T S</w:t>
                                  </w:r>
                                </w:p>
                              </w:tc>
                              <w:tc>
                                <w:tcPr>
                                  <w:tcW w:w="966" w:type="dxa"/>
                                  <w:vAlign w:val="center"/>
                                </w:tcPr>
                                <w:p>
                                  <w:pPr>
                                    <w:pStyle w:val="0"/>
                                    <w:spacing w:line="192" w:lineRule="auto"/>
                                    <w:jc w:val="center"/>
                                    <w:rPr>
                                      <w:rFonts w:hint="default"/>
                                      <w:sz w:val="14"/>
                                    </w:rPr>
                                  </w:pPr>
                                  <w:r>
                                    <w:rPr>
                                      <w:rFonts w:hint="eastAsia"/>
                                      <w:sz w:val="14"/>
                                    </w:rPr>
                                    <w:t>１．陰性</w:t>
                                  </w:r>
                                </w:p>
                                <w:p>
                                  <w:pPr>
                                    <w:pStyle w:val="0"/>
                                    <w:spacing w:line="192" w:lineRule="auto"/>
                                    <w:jc w:val="center"/>
                                    <w:rPr>
                                      <w:rFonts w:hint="default"/>
                                      <w:sz w:val="14"/>
                                    </w:rPr>
                                  </w:pPr>
                                  <w:r>
                                    <w:rPr>
                                      <w:rFonts w:hint="eastAsia"/>
                                      <w:sz w:val="14"/>
                                    </w:rPr>
                                    <w:t>２．陽性</w:t>
                                  </w:r>
                                </w:p>
                              </w:tc>
                              <w:tc>
                                <w:tcPr>
                                  <w:tcW w:w="1302" w:type="dxa"/>
                                  <w:vAlign w:val="center"/>
                                </w:tcPr>
                                <w:p>
                                  <w:pPr>
                                    <w:pStyle w:val="0"/>
                                    <w:jc w:val="center"/>
                                    <w:rPr>
                                      <w:rFonts w:hint="default"/>
                                      <w:sz w:val="14"/>
                                    </w:rPr>
                                  </w:pPr>
                                  <w:r>
                                    <w:rPr>
                                      <w:rFonts w:hint="eastAsia"/>
                                      <w:sz w:val="14"/>
                                    </w:rPr>
                                    <w:t>ABLB</w:t>
                                  </w:r>
                                  <w:r>
                                    <w:rPr>
                                      <w:rFonts w:hint="eastAsia"/>
                                      <w:sz w:val="14"/>
                                    </w:rPr>
                                    <w:t>　</w:t>
                                  </w:r>
                                  <w:r>
                                    <w:rPr>
                                      <w:rFonts w:hint="eastAsia"/>
                                    </w:rPr>
                                    <w:fldChar w:fldCharType="begin"/>
                                  </w:r>
                                  <w:r>
                                    <w:rPr>
                                      <w:rFonts w:hint="default"/>
                                      <w:sz w:val="14"/>
                                    </w:rPr>
                                    <w:instrText>eq \o(\s\up  4(</w:instrText>
                                  </w:r>
                                  <w:r>
                                    <w:rPr>
                                      <w:rFonts w:hint="eastAsia" w:ascii="ＭＳ 明朝" w:hAnsi="ＭＳ 明朝"/>
                                      <w:sz w:val="14"/>
                                    </w:rPr>
                                    <w:instrText>１．陰性</w:instrText>
                                  </w:r>
                                  <w:r>
                                    <w:rPr>
                                      <w:rFonts w:hint="default" w:ascii="ＭＳ 明朝" w:hAnsi="ＭＳ 明朝"/>
                                      <w:sz w:val="14"/>
                                    </w:rPr>
                                    <w:instrText>),\s\do  4(</w:instrText>
                                  </w:r>
                                  <w:r>
                                    <w:rPr>
                                      <w:rFonts w:hint="eastAsia" w:ascii="ＭＳ 明朝" w:hAnsi="ＭＳ 明朝"/>
                                      <w:sz w:val="14"/>
                                    </w:rPr>
                                    <w:instrText>２．陽性</w:instrText>
                                  </w:r>
                                  <w:r>
                                    <w:rPr>
                                      <w:rFonts w:hint="default" w:ascii="ＭＳ 明朝" w:hAnsi="ＭＳ 明朝"/>
                                      <w:sz w:val="14"/>
                                    </w:rPr>
                                    <w:instrText>))</w:instrText>
                                  </w:r>
                                  <w:r>
                                    <w:rPr>
                                      <w:rFonts w:hint="eastAsia"/>
                                    </w:rPr>
                                    <w:fldChar w:fldCharType="end"/>
                                  </w:r>
                                </w:p>
                              </w:tc>
                              <w:tc>
                                <w:tcPr>
                                  <w:tcW w:w="1344" w:type="dxa"/>
                                  <w:vAlign w:val="center"/>
                                </w:tcPr>
                                <w:p>
                                  <w:pPr>
                                    <w:pStyle w:val="0"/>
                                    <w:spacing w:line="180" w:lineRule="auto"/>
                                    <w:jc w:val="center"/>
                                    <w:rPr>
                                      <w:rFonts w:hint="default"/>
                                      <w:sz w:val="14"/>
                                    </w:rPr>
                                  </w:pPr>
                                  <w:r>
                                    <w:rPr>
                                      <w:rFonts w:hint="eastAsia"/>
                                      <w:spacing w:val="11"/>
                                      <w:sz w:val="14"/>
                                      <w:fitText w:val="1120" w:id="12"/>
                                    </w:rPr>
                                    <w:t>インピーダン</w:t>
                                  </w:r>
                                  <w:r>
                                    <w:rPr>
                                      <w:rFonts w:hint="eastAsia"/>
                                      <w:spacing w:val="4"/>
                                      <w:sz w:val="14"/>
                                      <w:fitText w:val="1120" w:id="12"/>
                                    </w:rPr>
                                    <w:t>ス</w:t>
                                  </w:r>
                                </w:p>
                                <w:p>
                                  <w:pPr>
                                    <w:pStyle w:val="0"/>
                                    <w:spacing w:line="180" w:lineRule="auto"/>
                                    <w:jc w:val="center"/>
                                    <w:rPr>
                                      <w:rFonts w:hint="default"/>
                                      <w:sz w:val="14"/>
                                    </w:rPr>
                                  </w:pPr>
                                  <w:r>
                                    <w:rPr>
                                      <w:rFonts w:hint="eastAsia"/>
                                      <w:sz w:val="14"/>
                                    </w:rPr>
                                    <w:t>オージオメトリー</w:t>
                                  </w:r>
                                </w:p>
                              </w:tc>
                              <w:tc>
                                <w:tcPr>
                                  <w:tcW w:w="1427" w:type="dxa"/>
                                  <w:vAlign w:val="center"/>
                                </w:tcPr>
                                <w:p>
                                  <w:pPr>
                                    <w:pStyle w:val="0"/>
                                    <w:jc w:val="right"/>
                                    <w:rPr>
                                      <w:rFonts w:hint="default"/>
                                      <w:sz w:val="14"/>
                                    </w:rPr>
                                  </w:pPr>
                                  <w:r>
                                    <w:rPr>
                                      <w:rFonts w:hint="eastAsia"/>
                                      <w:sz w:val="14"/>
                                    </w:rPr>
                                    <w:t>型</w:t>
                                  </w:r>
                                </w:p>
                              </w:tc>
                              <w:tc>
                                <w:tcPr>
                                  <w:tcW w:w="1260" w:type="dxa"/>
                                  <w:vAlign w:val="center"/>
                                </w:tcPr>
                                <w:p>
                                  <w:pPr>
                                    <w:pStyle w:val="0"/>
                                    <w:jc w:val="center"/>
                                    <w:rPr>
                                      <w:rFonts w:hint="default"/>
                                      <w:sz w:val="14"/>
                                    </w:rPr>
                                  </w:pPr>
                                  <w:r>
                                    <w:rPr>
                                      <w:rFonts w:hint="eastAsia"/>
                                      <w:sz w:val="14"/>
                                    </w:rPr>
                                    <w:t>最高語音明瞭度</w:t>
                                  </w:r>
                                </w:p>
                              </w:tc>
                              <w:tc>
                                <w:tcPr>
                                  <w:tcW w:w="1918" w:type="dxa"/>
                                  <w:vAlign w:val="center"/>
                                </w:tcPr>
                                <w:p>
                                  <w:pPr>
                                    <w:pStyle w:val="0"/>
                                    <w:jc w:val="right"/>
                                    <w:rPr>
                                      <w:rFonts w:hint="default"/>
                                      <w:sz w:val="14"/>
                                    </w:rPr>
                                  </w:pPr>
                                  <w:r>
                                    <w:rPr>
                                      <w:rFonts w:hint="eastAsia"/>
                                      <w:sz w:val="14"/>
                                    </w:rPr>
                                    <w:t>　　　％　　　</w:t>
                                  </w:r>
                                  <w:r>
                                    <w:rPr>
                                      <w:rFonts w:hint="eastAsia"/>
                                      <w:sz w:val="14"/>
                                    </w:rPr>
                                    <w:t>dB</w:t>
                                  </w:r>
                                </w:p>
                              </w:tc>
                            </w:tr>
                          </w:tbl>
                          <w:p>
                            <w:pPr>
                              <w:pStyle w:val="0"/>
                              <w:rPr>
                                <w:rFonts w:hint="default"/>
                                <w:sz w:val="18"/>
                              </w:rPr>
                            </w:pPr>
                          </w:p>
                        </w:txbxContent>
                      </v:textbox>
                      <v:imagedata o:title=""/>
                      <w10:wrap type="none" anchorx="text" anchory="text"/>
                    </v:shape>
                  </w:pict>
                </mc:Fallback>
              </mc:AlternateContent>
            </w:r>
            <w:r>
              <w:rPr>
                <w:rFonts w:hint="default"/>
                <w:color w:val="000000" w:themeColor="text1"/>
                <w:sz w:val="18"/>
              </w:rPr>
              <w:drawing>
                <wp:anchor distT="0" distB="0" distL="114300" distR="114300" simplePos="0" relativeHeight="3" behindDoc="0" locked="0" layoutInCell="1" hidden="0" allowOverlap="1">
                  <wp:simplePos x="0" y="0"/>
                  <wp:positionH relativeFrom="column">
                    <wp:posOffset>34290</wp:posOffset>
                  </wp:positionH>
                  <wp:positionV relativeFrom="paragraph">
                    <wp:posOffset>278765</wp:posOffset>
                  </wp:positionV>
                  <wp:extent cx="3061335" cy="1705610"/>
                  <wp:effectExtent l="0" t="0" r="0" b="0"/>
                  <wp:wrapNone/>
                  <wp:docPr id="1030" name="Picture 80"/>
                  <a:graphic xmlns:a="http://schemas.openxmlformats.org/drawingml/2006/main">
                    <a:graphicData uri="http://schemas.openxmlformats.org/drawingml/2006/picture">
                      <pic:pic xmlns:pic="http://schemas.openxmlformats.org/drawingml/2006/picture">
                        <pic:nvPicPr>
                          <pic:cNvPr id="1030" name="Picture 80"/>
                          <pic:cNvPicPr>
                            <a:picLocks noChangeArrowheads="1"/>
                          </pic:cNvPicPr>
                        </pic:nvPicPr>
                        <pic:blipFill>
                          <a:blip r:embed="rId6"/>
                          <a:stretch>
                            <a:fillRect/>
                          </a:stretch>
                        </pic:blipFill>
                        <pic:spPr>
                          <a:xfrm>
                            <a:off x="0" y="0"/>
                            <a:ext cx="3061335" cy="1705610"/>
                          </a:xfrm>
                          <a:prstGeom prst="rect">
                            <a:avLst/>
                          </a:prstGeom>
                          <a:noFill/>
                          <a:ln>
                            <a:noFill/>
                          </a:ln>
                        </pic:spPr>
                      </pic:pic>
                    </a:graphicData>
                  </a:graphic>
                </wp:anchor>
              </w:drawing>
            </w:r>
            <w:r>
              <w:rPr>
                <w:rFonts w:hint="default"/>
                <w:color w:val="000000" w:themeColor="text1"/>
                <w:sz w:val="18"/>
              </w:rPr>
              <w:drawing>
                <wp:anchor distT="0" distB="0" distL="114300" distR="114300" simplePos="0" relativeHeight="6" behindDoc="0" locked="0" layoutInCell="1" hidden="0" allowOverlap="1">
                  <wp:simplePos x="0" y="0"/>
                  <wp:positionH relativeFrom="column">
                    <wp:posOffset>3079750</wp:posOffset>
                  </wp:positionH>
                  <wp:positionV relativeFrom="paragraph">
                    <wp:posOffset>261620</wp:posOffset>
                  </wp:positionV>
                  <wp:extent cx="3101340" cy="1728470"/>
                  <wp:effectExtent l="0" t="0" r="0" b="0"/>
                  <wp:wrapNone/>
                  <wp:docPr id="1031" name="Picture 83"/>
                  <a:graphic xmlns:a="http://schemas.openxmlformats.org/drawingml/2006/main">
                    <a:graphicData uri="http://schemas.openxmlformats.org/drawingml/2006/picture">
                      <pic:pic xmlns:pic="http://schemas.openxmlformats.org/drawingml/2006/picture">
                        <pic:nvPicPr>
                          <pic:cNvPr id="1031" name="Picture 83"/>
                          <pic:cNvPicPr>
                            <a:picLocks noChangeArrowheads="1"/>
                          </pic:cNvPicPr>
                        </pic:nvPicPr>
                        <pic:blipFill>
                          <a:blip r:embed="rId6"/>
                          <a:stretch>
                            <a:fillRect/>
                          </a:stretch>
                        </pic:blipFill>
                        <pic:spPr>
                          <a:xfrm>
                            <a:off x="0" y="0"/>
                            <a:ext cx="3101340" cy="1728470"/>
                          </a:xfrm>
                          <a:prstGeom prst="rect">
                            <a:avLst/>
                          </a:prstGeom>
                          <a:noFill/>
                          <a:ln>
                            <a:noFill/>
                          </a:ln>
                        </pic:spPr>
                      </pic:pic>
                    </a:graphicData>
                  </a:graphic>
                </wp:anchor>
              </w:drawing>
            </w:r>
            <w:r>
              <w:rPr>
                <w:rFonts w:hint="default"/>
                <w:color w:val="000000" w:themeColor="text1"/>
                <w:sz w:val="18"/>
              </w:rPr>
              <mc:AlternateContent>
                <mc:Choice Requires="wps">
                  <w:drawing>
                    <wp:anchor distT="0" distB="0" distL="114300" distR="114300" simplePos="0" relativeHeight="11" behindDoc="0" locked="0" layoutInCell="1" hidden="0" allowOverlap="1">
                      <wp:simplePos x="0" y="0"/>
                      <wp:positionH relativeFrom="column">
                        <wp:posOffset>34290</wp:posOffset>
                      </wp:positionH>
                      <wp:positionV relativeFrom="paragraph">
                        <wp:posOffset>2787015</wp:posOffset>
                      </wp:positionV>
                      <wp:extent cx="6043930" cy="172720"/>
                      <wp:effectExtent l="635" t="635" r="29845" b="10795"/>
                      <wp:wrapNone/>
                      <wp:docPr id="1032" name="Text Box 90"/>
                      <a:graphic xmlns:a="http://schemas.openxmlformats.org/drawingml/2006/main">
                        <a:graphicData uri="http://schemas.microsoft.com/office/word/2010/wordprocessingShape">
                          <wps:wsp>
                            <wps:cNvPr id="1032" name="Text Box 90"/>
                            <wps:cNvSpPr txBox="1">
                              <a:spLocks noChangeArrowheads="1"/>
                            </wps:cNvSpPr>
                            <wps:spPr>
                              <a:xfrm>
                                <a:off x="0" y="0"/>
                                <a:ext cx="6043930" cy="172720"/>
                              </a:xfrm>
                              <a:prstGeom prst="rect">
                                <a:avLst/>
                              </a:prstGeom>
                              <a:noFill/>
                              <a:ln w="9525">
                                <a:solidFill>
                                  <a:srgbClr val="FFFFFF"/>
                                </a:solidFill>
                                <a:miter lim="800000"/>
                                <a:headEnd/>
                                <a:tailEnd/>
                              </a:ln>
                            </wps:spPr>
                            <wps:txbx>
                              <w:txbxContent>
                                <w:p>
                                  <w:pPr>
                                    <w:pStyle w:val="0"/>
                                    <w:rPr>
                                      <w:rFonts w:hint="default"/>
                                    </w:rPr>
                                  </w:pPr>
                                  <w:r>
                                    <w:rPr>
                                      <w:rFonts w:hint="eastAsia"/>
                                      <w:sz w:val="16"/>
                                    </w:rPr>
                                    <w:t>３．</w:t>
                                  </w:r>
                                  <w:r>
                                    <w:rPr>
                                      <w:rFonts w:hint="eastAsia"/>
                                      <w:sz w:val="16"/>
                                    </w:rPr>
                                    <w:t>0.5,1,2,4kHz</w:t>
                                  </w:r>
                                  <w:r>
                                    <w:rPr>
                                      <w:rFonts w:hint="eastAsia"/>
                                      <w:sz w:val="16"/>
                                    </w:rPr>
                                    <w:t>の算術平均値　　　初診時　　　　　ｄ</w:t>
                                  </w:r>
                                  <w:r>
                                    <w:rPr>
                                      <w:rFonts w:hint="eastAsia"/>
                                      <w:sz w:val="16"/>
                                    </w:rPr>
                                    <w:t>B</w:t>
                                  </w:r>
                                  <w:r>
                                    <w:rPr>
                                      <w:rFonts w:hint="eastAsia"/>
                                      <w:sz w:val="16"/>
                                    </w:rPr>
                                    <w:t>　　　　直　近　　　ｄ</w:t>
                                  </w:r>
                                  <w:r>
                                    <w:rPr>
                                      <w:rFonts w:hint="eastAsia"/>
                                      <w:sz w:val="16"/>
                                    </w:rPr>
                                    <w:t>B</w:t>
                                  </w:r>
                                  <w:r>
                                    <w:rPr>
                                      <w:rFonts w:hint="eastAsia"/>
                                      <w:sz w:val="16"/>
                                    </w:rPr>
                                    <w:t>（平成　　年　　月　　日）</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90" style="v-text-anchor:top;mso-wrap-distance-top:0pt;mso-wrap-distance-right:9pt;mso-wrap-distance-left:9pt;mso-wrap-distance-bottom:0pt;margin-top:219.45pt;margin-left:2.7pt;mso-position-horizontal-relative:text;mso-position-vertical-relative:text;position:absolute;height:13.6pt;width:475.9pt;z-index:11;" o:spid="_x0000_s1032" o:allowincell="t" o:allowoverlap="t" filled="f" stroked="t" strokecolor="#ffffff"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sz w:val="16"/>
                              </w:rPr>
                              <w:t>３．</w:t>
                            </w:r>
                            <w:r>
                              <w:rPr>
                                <w:rFonts w:hint="eastAsia"/>
                                <w:sz w:val="16"/>
                              </w:rPr>
                              <w:t>0.5,1,2,4kHz</w:t>
                            </w:r>
                            <w:r>
                              <w:rPr>
                                <w:rFonts w:hint="eastAsia"/>
                                <w:sz w:val="16"/>
                              </w:rPr>
                              <w:t>の算術平均値　　　初診時　　　　　ｄ</w:t>
                            </w:r>
                            <w:r>
                              <w:rPr>
                                <w:rFonts w:hint="eastAsia"/>
                                <w:sz w:val="16"/>
                              </w:rPr>
                              <w:t>B</w:t>
                            </w:r>
                            <w:r>
                              <w:rPr>
                                <w:rFonts w:hint="eastAsia"/>
                                <w:sz w:val="16"/>
                              </w:rPr>
                              <w:t>　　　　直　近　　　ｄ</w:t>
                            </w:r>
                            <w:r>
                              <w:rPr>
                                <w:rFonts w:hint="eastAsia"/>
                                <w:sz w:val="16"/>
                              </w:rPr>
                              <w:t>B</w:t>
                            </w:r>
                            <w:r>
                              <w:rPr>
                                <w:rFonts w:hint="eastAsia"/>
                                <w:sz w:val="16"/>
                              </w:rPr>
                              <w:t>（平成　　年　　月　　日）</w:t>
                            </w:r>
                          </w:p>
                        </w:txbxContent>
                      </v:textbox>
                      <v:imagedata o:title=""/>
                      <w10:wrap type="none" anchorx="text" anchory="text"/>
                    </v:shape>
                  </w:pict>
                </mc:Fallback>
              </mc:AlternateContent>
            </w:r>
            <w:r>
              <w:rPr>
                <w:rFonts w:hint="default"/>
                <w:color w:val="000000" w:themeColor="text1"/>
                <w:sz w:val="18"/>
              </w:rPr>
              <mc:AlternateContent>
                <mc:Choice Requires="wps">
                  <w:drawing>
                    <wp:anchor distT="0" distB="0" distL="114300" distR="114300" simplePos="0" relativeHeight="9" behindDoc="0" locked="0" layoutInCell="1" hidden="0" allowOverlap="1">
                      <wp:simplePos x="0" y="0"/>
                      <wp:positionH relativeFrom="column">
                        <wp:posOffset>95885</wp:posOffset>
                      </wp:positionH>
                      <wp:positionV relativeFrom="paragraph">
                        <wp:posOffset>2084705</wp:posOffset>
                      </wp:positionV>
                      <wp:extent cx="4966970" cy="313690"/>
                      <wp:effectExtent l="0" t="0" r="635" b="635"/>
                      <wp:wrapNone/>
                      <wp:docPr id="1033" name="Text Box 86"/>
                      <a:graphic xmlns:a="http://schemas.openxmlformats.org/drawingml/2006/main">
                        <a:graphicData uri="http://schemas.microsoft.com/office/word/2010/wordprocessingShape">
                          <wps:wsp>
                            <wps:cNvPr id="1033" name="Text Box 86"/>
                            <wps:cNvSpPr txBox="1">
                              <a:spLocks noChangeArrowheads="1"/>
                            </wps:cNvSpPr>
                            <wps:spPr>
                              <a:xfrm>
                                <a:off x="0" y="0"/>
                                <a:ext cx="4966970" cy="313690"/>
                              </a:xfrm>
                              <a:prstGeom prst="rect">
                                <a:avLst/>
                              </a:prstGeom>
                              <a:noFill/>
                              <a:ln>
                                <a:noFill/>
                              </a:ln>
                            </wps:spPr>
                            <wps:txbx>
                              <w:txbxContent>
                                <w:p>
                                  <w:pPr>
                                    <w:pStyle w:val="0"/>
                                    <w:spacing w:line="160" w:lineRule="exact"/>
                                    <w:rPr>
                                      <w:rFonts w:hint="default"/>
                                      <w:sz w:val="16"/>
                                    </w:rPr>
                                  </w:pPr>
                                  <w:r>
                                    <w:rPr>
                                      <w:rFonts w:hint="eastAsia"/>
                                      <w:sz w:val="16"/>
                                    </w:rPr>
                                    <w:t>１．初診時（発症　　日目）オージオグラム</w:t>
                                  </w:r>
                                  <w:r>
                                    <w:rPr>
                                      <w:rFonts w:hint="eastAsia"/>
                                      <w:sz w:val="16"/>
                                    </w:rPr>
                                    <w:tab/>
                                  </w:r>
                                  <w:r>
                                    <w:rPr>
                                      <w:rFonts w:hint="eastAsia"/>
                                      <w:sz w:val="16"/>
                                    </w:rPr>
                                    <w:tab/>
                                  </w:r>
                                  <w:r>
                                    <w:rPr>
                                      <w:rFonts w:hint="eastAsia"/>
                                      <w:sz w:val="16"/>
                                    </w:rPr>
                                    <w:t>　　　　　２．（発症　　日目）</w:t>
                                  </w:r>
                                </w:p>
                                <w:p>
                                  <w:pPr>
                                    <w:pStyle w:val="0"/>
                                    <w:spacing w:line="160" w:lineRule="exact"/>
                                    <w:rPr>
                                      <w:rFonts w:hint="default"/>
                                      <w:sz w:val="16"/>
                                    </w:rPr>
                                  </w:pPr>
                                  <w:r>
                                    <w:rPr>
                                      <w:rFonts w:hint="eastAsia"/>
                                      <w:sz w:val="16"/>
                                    </w:rPr>
                                    <w:t>２．精密聴力検査（発症　　日目）</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86" style="v-text-anchor:top;mso-wrap-distance-top:0pt;mso-wrap-distance-right:9pt;mso-wrap-distance-left:9pt;mso-wrap-distance-bottom:0pt;margin-top:164.15pt;margin-left:7.55pt;mso-position-horizontal-relative:text;mso-position-vertical-relative:text;position:absolute;height:24.7pt;width:391.1pt;z-index:9;" o:spid="_x0000_s1033" o:allowincell="t" o:allowoverlap="t" filled="f" stroked="f" o:spt="202" type="#_x0000_t202">
                      <v:fill/>
                      <v:textbox style="layout-flow:horizontal;" inset="0mm,0mm,0mm,0mm">
                        <w:txbxContent>
                          <w:p>
                            <w:pPr>
                              <w:pStyle w:val="0"/>
                              <w:spacing w:line="160" w:lineRule="exact"/>
                              <w:rPr>
                                <w:rFonts w:hint="default"/>
                                <w:sz w:val="16"/>
                              </w:rPr>
                            </w:pPr>
                            <w:r>
                              <w:rPr>
                                <w:rFonts w:hint="eastAsia"/>
                                <w:sz w:val="16"/>
                              </w:rPr>
                              <w:t>１．初診時（発症　　日目）オージオグラム</w:t>
                            </w:r>
                            <w:r>
                              <w:rPr>
                                <w:rFonts w:hint="eastAsia"/>
                                <w:sz w:val="16"/>
                              </w:rPr>
                              <w:tab/>
                            </w:r>
                            <w:r>
                              <w:rPr>
                                <w:rFonts w:hint="eastAsia"/>
                                <w:sz w:val="16"/>
                              </w:rPr>
                              <w:tab/>
                            </w:r>
                            <w:r>
                              <w:rPr>
                                <w:rFonts w:hint="eastAsia"/>
                                <w:sz w:val="16"/>
                              </w:rPr>
                              <w:t>　　　　　２．（発症　　日目）</w:t>
                            </w:r>
                          </w:p>
                          <w:p>
                            <w:pPr>
                              <w:pStyle w:val="0"/>
                              <w:spacing w:line="160" w:lineRule="exact"/>
                              <w:rPr>
                                <w:rFonts w:hint="default"/>
                                <w:sz w:val="16"/>
                              </w:rPr>
                            </w:pPr>
                            <w:r>
                              <w:rPr>
                                <w:rFonts w:hint="eastAsia"/>
                                <w:sz w:val="16"/>
                              </w:rPr>
                              <w:t>２．精密聴力検査（発症　　日目）</w:t>
                            </w:r>
                          </w:p>
                        </w:txbxContent>
                      </v:textbox>
                      <v:imagedata o:title=""/>
                      <w10:wrap type="none" anchorx="text" anchory="text"/>
                    </v:shape>
                  </w:pict>
                </mc:Fallback>
              </mc:AlternateContent>
            </w:r>
            <w:r>
              <w:rPr>
                <w:rFonts w:hint="default"/>
                <w:color w:val="000000" w:themeColor="text1"/>
                <w:sz w:val="18"/>
              </w:rPr>
              <mc:AlternateContent>
                <mc:Choice Requires="wps">
                  <w:drawing>
                    <wp:anchor distT="0" distB="0" distL="114300" distR="114300" simplePos="0" relativeHeight="4" behindDoc="0" locked="0" layoutInCell="1" hidden="0" allowOverlap="1">
                      <wp:simplePos x="0" y="0"/>
                      <wp:positionH relativeFrom="column">
                        <wp:posOffset>648970</wp:posOffset>
                      </wp:positionH>
                      <wp:positionV relativeFrom="paragraph">
                        <wp:posOffset>106680</wp:posOffset>
                      </wp:positionV>
                      <wp:extent cx="788035" cy="161925"/>
                      <wp:effectExtent l="0" t="0" r="635" b="635"/>
                      <wp:wrapNone/>
                      <wp:docPr id="1034" name="Text Box 81"/>
                      <a:graphic xmlns:a="http://schemas.openxmlformats.org/drawingml/2006/main">
                        <a:graphicData uri="http://schemas.microsoft.com/office/word/2010/wordprocessingShape">
                          <wps:wsp>
                            <wps:cNvPr id="1034" name="Text Box 81"/>
                            <wps:cNvSpPr txBox="1">
                              <a:spLocks noChangeArrowheads="1"/>
                            </wps:cNvSpPr>
                            <wps:spPr>
                              <a:xfrm>
                                <a:off x="0" y="0"/>
                                <a:ext cx="788035" cy="161925"/>
                              </a:xfrm>
                              <a:prstGeom prst="rect">
                                <a:avLst/>
                              </a:prstGeom>
                              <a:noFill/>
                              <a:ln>
                                <a:noFill/>
                              </a:ln>
                            </wps:spPr>
                            <wps:txbx>
                              <w:txbxContent>
                                <w:p>
                                  <w:pPr>
                                    <w:pStyle w:val="0"/>
                                    <w:jc w:val="center"/>
                                    <w:rPr>
                                      <w:rFonts w:hint="default"/>
                                      <w:sz w:val="14"/>
                                    </w:rPr>
                                  </w:pPr>
                                  <w:r>
                                    <w:rPr>
                                      <w:rFonts w:hint="eastAsia"/>
                                      <w:sz w:val="14"/>
                                    </w:rPr>
                                    <w:t>Masking Noise</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81" style="v-text-anchor:top;mso-wrap-distance-top:0pt;mso-wrap-distance-right:9pt;mso-wrap-distance-left:9pt;mso-wrap-distance-bottom:0pt;margin-top:8.4pt;margin-left:51.1pt;mso-position-horizontal-relative:text;mso-position-vertical-relative:text;position:absolute;height:12.75pt;width:62.05pt;z-index:4;" o:spid="_x0000_s1034" o:allowincell="t" o:allowoverlap="t" filled="f" stroked="f" o:spt="202" type="#_x0000_t202">
                      <v:fill/>
                      <v:textbox style="layout-flow:horizontal;" inset="0mm,0mm,0mm,0mm">
                        <w:txbxContent>
                          <w:p>
                            <w:pPr>
                              <w:pStyle w:val="0"/>
                              <w:jc w:val="center"/>
                              <w:rPr>
                                <w:rFonts w:hint="default"/>
                                <w:sz w:val="14"/>
                              </w:rPr>
                            </w:pPr>
                            <w:r>
                              <w:rPr>
                                <w:rFonts w:hint="eastAsia"/>
                                <w:sz w:val="14"/>
                              </w:rPr>
                              <w:t>Masking Noise</w:t>
                            </w:r>
                          </w:p>
                        </w:txbxContent>
                      </v:textbox>
                      <v:imagedata o:title=""/>
                      <w10:wrap type="none" anchorx="text" anchory="text"/>
                    </v:shape>
                  </w:pict>
                </mc:Fallback>
              </mc:AlternateContent>
            </w:r>
            <w:r>
              <w:rPr>
                <w:rFonts w:hint="default"/>
                <w:color w:val="000000" w:themeColor="text1"/>
                <w:sz w:val="18"/>
              </w:rPr>
              <mc:AlternateContent>
                <mc:Choice Requires="wps">
                  <w:drawing>
                    <wp:anchor distT="0" distB="0" distL="114300" distR="114300" simplePos="0" relativeHeight="5" behindDoc="0" locked="0" layoutInCell="1" hidden="0" allowOverlap="1">
                      <wp:simplePos x="0" y="0"/>
                      <wp:positionH relativeFrom="column">
                        <wp:posOffset>1388110</wp:posOffset>
                      </wp:positionH>
                      <wp:positionV relativeFrom="paragraph">
                        <wp:posOffset>106680</wp:posOffset>
                      </wp:positionV>
                      <wp:extent cx="1502410" cy="207645"/>
                      <wp:effectExtent l="0" t="0" r="635" b="635"/>
                      <wp:wrapNone/>
                      <wp:docPr id="1035" name="Text Box 82"/>
                      <a:graphic xmlns:a="http://schemas.openxmlformats.org/drawingml/2006/main">
                        <a:graphicData uri="http://schemas.microsoft.com/office/word/2010/wordprocessingShape">
                          <wps:wsp>
                            <wps:cNvPr id="1035" name="Text Box 82"/>
                            <wps:cNvSpPr txBox="1">
                              <a:spLocks noChangeArrowheads="1"/>
                            </wps:cNvSpPr>
                            <wps:spPr>
                              <a:xfrm>
                                <a:off x="0" y="0"/>
                                <a:ext cx="1502410" cy="207645"/>
                              </a:xfrm>
                              <a:prstGeom prst="rect">
                                <a:avLst/>
                              </a:prstGeom>
                              <a:noFill/>
                              <a:ln>
                                <a:noFill/>
                              </a:ln>
                            </wps:spPr>
                            <wps:txbx>
                              <w:txbxContent>
                                <w:p>
                                  <w:pPr>
                                    <w:pStyle w:val="0"/>
                                    <w:jc w:val="center"/>
                                    <w:rPr>
                                      <w:rFonts w:hint="default"/>
                                      <w:sz w:val="14"/>
                                    </w:rPr>
                                  </w:pPr>
                                  <w:r>
                                    <w:rPr>
                                      <w:rFonts w:hint="eastAsia"/>
                                      <w:sz w:val="14"/>
                                    </w:rPr>
                                    <w:t>A.C.</w:t>
                                  </w:r>
                                  <w:r>
                                    <w:rPr>
                                      <w:rFonts w:hint="eastAsia"/>
                                      <w:sz w:val="14"/>
                                    </w:rPr>
                                    <w:t>　　　　</w:t>
                                  </w:r>
                                  <w:r>
                                    <w:rPr>
                                      <w:rFonts w:hint="eastAsia"/>
                                      <w:sz w:val="14"/>
                                    </w:rPr>
                                    <w:t>dB</w:t>
                                  </w:r>
                                  <w:r>
                                    <w:rPr>
                                      <w:rFonts w:hint="eastAsia"/>
                                      <w:sz w:val="14"/>
                                    </w:rPr>
                                    <w:t>〔</w:t>
                                  </w:r>
                                  <w:r>
                                    <w:rPr>
                                      <w:rFonts w:hint="eastAsia"/>
                                      <w:sz w:val="14"/>
                                    </w:rPr>
                                    <w:t>W.N.</w:t>
                                  </w:r>
                                  <w:r>
                                    <w:rPr>
                                      <w:rFonts w:hint="eastAsia"/>
                                      <w:sz w:val="14"/>
                                    </w:rPr>
                                    <w:t>，</w:t>
                                  </w:r>
                                  <w:r>
                                    <w:rPr>
                                      <w:rFonts w:hint="eastAsia"/>
                                      <w:sz w:val="14"/>
                                    </w:rPr>
                                    <w:t>B.N</w:t>
                                  </w:r>
                                  <w:r>
                                    <w:rPr>
                                      <w:rFonts w:hint="eastAsia"/>
                                      <w:sz w:val="14"/>
                                    </w:rPr>
                                    <w:t>〕</w:t>
                                  </w:r>
                                </w:p>
                                <w:p>
                                  <w:pPr>
                                    <w:pStyle w:val="0"/>
                                    <w:jc w:val="center"/>
                                    <w:rPr>
                                      <w:rFonts w:hint="default"/>
                                      <w:sz w:val="14"/>
                                    </w:rPr>
                                  </w:pPr>
                                  <w:r>
                                    <w:rPr>
                                      <w:rFonts w:hint="eastAsia"/>
                                      <w:sz w:val="14"/>
                                    </w:rPr>
                                    <w:t>B.C.</w:t>
                                  </w:r>
                                  <w:r>
                                    <w:rPr>
                                      <w:rFonts w:hint="eastAsia"/>
                                      <w:sz w:val="14"/>
                                    </w:rPr>
                                    <w:t>　　　　</w:t>
                                  </w:r>
                                  <w:r>
                                    <w:rPr>
                                      <w:rFonts w:hint="eastAsia"/>
                                      <w:sz w:val="14"/>
                                    </w:rPr>
                                    <w:t>dB</w:t>
                                  </w:r>
                                  <w:r>
                                    <w:rPr>
                                      <w:rFonts w:hint="eastAsia"/>
                                      <w:sz w:val="14"/>
                                    </w:rPr>
                                    <w:t>〔</w:t>
                                  </w:r>
                                  <w:r>
                                    <w:rPr>
                                      <w:rFonts w:hint="eastAsia"/>
                                      <w:sz w:val="14"/>
                                    </w:rPr>
                                    <w:t>W.N.</w:t>
                                  </w:r>
                                  <w:r>
                                    <w:rPr>
                                      <w:rFonts w:hint="eastAsia"/>
                                      <w:sz w:val="14"/>
                                    </w:rPr>
                                    <w:t>，</w:t>
                                  </w:r>
                                  <w:r>
                                    <w:rPr>
                                      <w:rFonts w:hint="eastAsia"/>
                                      <w:sz w:val="14"/>
                                    </w:rPr>
                                    <w:t>B.N</w:t>
                                  </w:r>
                                  <w:r>
                                    <w:rPr>
                                      <w:rFonts w:hint="eastAsia"/>
                                      <w:sz w:val="14"/>
                                    </w:rPr>
                                    <w:t>〕</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82" style="v-text-anchor:top;mso-wrap-distance-top:0pt;mso-wrap-distance-right:9pt;mso-wrap-distance-left:9pt;mso-wrap-distance-bottom:0pt;margin-top:8.4pt;margin-left:109.3pt;mso-position-horizontal-relative:text;mso-position-vertical-relative:text;position:absolute;height:16.350000000000001pt;width:118.3pt;z-index:5;" o:spid="_x0000_s1035" o:allowincell="t" o:allowoverlap="t" filled="f" stroked="f" o:spt="202" type="#_x0000_t202">
                      <v:fill/>
                      <v:textbox style="layout-flow:horizontal;" inset="0mm,0mm,0mm,0mm">
                        <w:txbxContent>
                          <w:p>
                            <w:pPr>
                              <w:pStyle w:val="0"/>
                              <w:jc w:val="center"/>
                              <w:rPr>
                                <w:rFonts w:hint="default"/>
                                <w:sz w:val="14"/>
                              </w:rPr>
                            </w:pPr>
                            <w:r>
                              <w:rPr>
                                <w:rFonts w:hint="eastAsia"/>
                                <w:sz w:val="14"/>
                              </w:rPr>
                              <w:t>A.C.</w:t>
                            </w:r>
                            <w:r>
                              <w:rPr>
                                <w:rFonts w:hint="eastAsia"/>
                                <w:sz w:val="14"/>
                              </w:rPr>
                              <w:t>　　　　</w:t>
                            </w:r>
                            <w:r>
                              <w:rPr>
                                <w:rFonts w:hint="eastAsia"/>
                                <w:sz w:val="14"/>
                              </w:rPr>
                              <w:t>dB</w:t>
                            </w:r>
                            <w:r>
                              <w:rPr>
                                <w:rFonts w:hint="eastAsia"/>
                                <w:sz w:val="14"/>
                              </w:rPr>
                              <w:t>〔</w:t>
                            </w:r>
                            <w:r>
                              <w:rPr>
                                <w:rFonts w:hint="eastAsia"/>
                                <w:sz w:val="14"/>
                              </w:rPr>
                              <w:t>W.N.</w:t>
                            </w:r>
                            <w:r>
                              <w:rPr>
                                <w:rFonts w:hint="eastAsia"/>
                                <w:sz w:val="14"/>
                              </w:rPr>
                              <w:t>，</w:t>
                            </w:r>
                            <w:r>
                              <w:rPr>
                                <w:rFonts w:hint="eastAsia"/>
                                <w:sz w:val="14"/>
                              </w:rPr>
                              <w:t>B.N</w:t>
                            </w:r>
                            <w:r>
                              <w:rPr>
                                <w:rFonts w:hint="eastAsia"/>
                                <w:sz w:val="14"/>
                              </w:rPr>
                              <w:t>〕</w:t>
                            </w:r>
                          </w:p>
                          <w:p>
                            <w:pPr>
                              <w:pStyle w:val="0"/>
                              <w:jc w:val="center"/>
                              <w:rPr>
                                <w:rFonts w:hint="default"/>
                                <w:sz w:val="14"/>
                              </w:rPr>
                            </w:pPr>
                            <w:r>
                              <w:rPr>
                                <w:rFonts w:hint="eastAsia"/>
                                <w:sz w:val="14"/>
                              </w:rPr>
                              <w:t>B.C.</w:t>
                            </w:r>
                            <w:r>
                              <w:rPr>
                                <w:rFonts w:hint="eastAsia"/>
                                <w:sz w:val="14"/>
                              </w:rPr>
                              <w:t>　　　　</w:t>
                            </w:r>
                            <w:r>
                              <w:rPr>
                                <w:rFonts w:hint="eastAsia"/>
                                <w:sz w:val="14"/>
                              </w:rPr>
                              <w:t>dB</w:t>
                            </w:r>
                            <w:r>
                              <w:rPr>
                                <w:rFonts w:hint="eastAsia"/>
                                <w:sz w:val="14"/>
                              </w:rPr>
                              <w:t>〔</w:t>
                            </w:r>
                            <w:r>
                              <w:rPr>
                                <w:rFonts w:hint="eastAsia"/>
                                <w:sz w:val="14"/>
                              </w:rPr>
                              <w:t>W.N.</w:t>
                            </w:r>
                            <w:r>
                              <w:rPr>
                                <w:rFonts w:hint="eastAsia"/>
                                <w:sz w:val="14"/>
                              </w:rPr>
                              <w:t>，</w:t>
                            </w:r>
                            <w:r>
                              <w:rPr>
                                <w:rFonts w:hint="eastAsia"/>
                                <w:sz w:val="14"/>
                              </w:rPr>
                              <w:t>B.N</w:t>
                            </w:r>
                            <w:r>
                              <w:rPr>
                                <w:rFonts w:hint="eastAsia"/>
                                <w:sz w:val="14"/>
                              </w:rPr>
                              <w:t>〕</w:t>
                            </w:r>
                          </w:p>
                        </w:txbxContent>
                      </v:textbox>
                      <v:imagedata o:title=""/>
                      <w10:wrap type="none" anchorx="text" anchory="text"/>
                    </v:shape>
                  </w:pict>
                </mc:Fallback>
              </mc:AlternateContent>
            </w:r>
            <w:r>
              <w:rPr>
                <w:rFonts w:hint="eastAsia"/>
                <w:color w:val="000000" w:themeColor="text1"/>
                <w:sz w:val="14"/>
              </w:rPr>
              <w:t>１．オージオグラム　　　　　　　　　　　　　　　　　　　　　　　　　　２．オージオグラム</w:t>
            </w:r>
          </w:p>
        </w:tc>
      </w:tr>
      <w:tr>
        <w:tblPrEx>
          <w:tblCellMar>
            <w:left w:w="10" w:type="dxa"/>
            <w:right w:w="10" w:type="dxa"/>
          </w:tblCellMar>
        </w:tblPrEx>
        <w:trPr>
          <w:cantSplit/>
          <w:trHeight w:val="508" w:hRule="atLeast"/>
        </w:trPr>
        <w:tc>
          <w:tcPr>
            <w:tcW w:w="1596" w:type="dxa"/>
            <w:gridSpan w:val="4"/>
            <w:tcBorders>
              <w:top w:val="single" w:color="auto" w:sz="4" w:space="0"/>
              <w:left w:val="single" w:color="000000" w:sz="12" w:space="0"/>
              <w:bottom w:val="nil"/>
              <w:right w:val="single" w:color="auto" w:sz="4" w:space="0"/>
              <w:tl2br w:val="none" w:color="auto" w:sz="0" w:space="0"/>
              <w:tr2bl w:val="none" w:color="auto" w:sz="0" w:space="0"/>
            </w:tcBorders>
            <w:vAlign w:val="center"/>
          </w:tcPr>
          <w:p>
            <w:pPr>
              <w:pStyle w:val="0"/>
              <w:ind w:left="88" w:right="-23"/>
              <w:rPr>
                <w:rFonts w:hint="default"/>
                <w:color w:val="000000" w:themeColor="text1"/>
                <w:sz w:val="18"/>
              </w:rPr>
            </w:pPr>
            <w:r>
              <w:rPr>
                <w:rFonts w:hint="eastAsia"/>
                <w:color w:val="000000" w:themeColor="text1"/>
                <w:sz w:val="18"/>
              </w:rPr>
              <w:t>E</w:t>
            </w:r>
            <w:r>
              <w:rPr>
                <w:rFonts w:hint="eastAsia"/>
                <w:color w:val="000000" w:themeColor="text1"/>
                <w:sz w:val="18"/>
              </w:rPr>
              <w:t>　前庭機能検査</w:t>
            </w:r>
          </w:p>
        </w:tc>
        <w:tc>
          <w:tcPr>
            <w:tcW w:w="63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left="-10" w:right="-10"/>
              <w:jc w:val="center"/>
              <w:rPr>
                <w:rFonts w:hint="default"/>
                <w:color w:val="000000" w:themeColor="text1"/>
                <w:w w:val="90"/>
                <w:sz w:val="18"/>
              </w:rPr>
            </w:pPr>
            <w:r>
              <w:rPr>
                <w:rFonts w:hint="eastAsia"/>
                <w:color w:val="000000" w:themeColor="text1"/>
                <w:w w:val="90"/>
                <w:sz w:val="18"/>
              </w:rPr>
              <w:t>Caloric</w:t>
            </w:r>
          </w:p>
          <w:p>
            <w:pPr>
              <w:pStyle w:val="0"/>
              <w:ind w:left="-10" w:right="-10"/>
              <w:jc w:val="center"/>
              <w:rPr>
                <w:rFonts w:hint="default"/>
                <w:color w:val="000000" w:themeColor="text1"/>
                <w:sz w:val="18"/>
              </w:rPr>
            </w:pPr>
            <w:r>
              <w:rPr>
                <w:rFonts w:hint="eastAsia"/>
                <w:color w:val="000000" w:themeColor="text1"/>
                <w:w w:val="80"/>
                <w:sz w:val="18"/>
              </w:rPr>
              <w:t>－</w:t>
            </w:r>
            <w:r>
              <w:rPr>
                <w:rFonts w:hint="eastAsia"/>
                <w:color w:val="000000" w:themeColor="text1"/>
                <w:w w:val="90"/>
                <w:sz w:val="18"/>
              </w:rPr>
              <w:t>test</w:t>
            </w:r>
          </w:p>
        </w:tc>
        <w:tc>
          <w:tcPr>
            <w:tcW w:w="12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04" w:lineRule="auto"/>
              <w:ind w:left="46" w:right="130"/>
              <w:jc w:val="right"/>
              <w:rPr>
                <w:rFonts w:hint="default"/>
                <w:color w:val="000000" w:themeColor="text1"/>
                <w:sz w:val="14"/>
              </w:rPr>
            </w:pPr>
            <w:r>
              <w:rPr>
                <w:rFonts w:hint="eastAsia"/>
                <w:color w:val="000000" w:themeColor="text1"/>
                <w:sz w:val="14"/>
              </w:rPr>
              <w:t>１</w:t>
            </w:r>
            <w:r>
              <w:rPr>
                <w:rFonts w:hint="eastAsia"/>
                <w:color w:val="000000" w:themeColor="text1"/>
                <w:sz w:val="14"/>
              </w:rPr>
              <w:t xml:space="preserve">. </w:t>
            </w:r>
            <w:r>
              <w:rPr>
                <w:rFonts w:hint="eastAsia"/>
                <w:color w:val="000000" w:themeColor="text1"/>
                <w:sz w:val="14"/>
              </w:rPr>
              <w:t>あり</w:t>
            </w:r>
          </w:p>
          <w:p>
            <w:pPr>
              <w:pStyle w:val="0"/>
              <w:spacing w:line="204" w:lineRule="auto"/>
              <w:ind w:right="74" w:firstLine="320" w:firstLineChars="200"/>
              <w:rPr>
                <w:rFonts w:hint="default"/>
                <w:color w:val="000000" w:themeColor="text1"/>
                <w:sz w:val="16"/>
              </w:rPr>
            </w:pPr>
            <w:r>
              <w:rPr>
                <w:rFonts w:hint="eastAsia"/>
                <w:color w:val="000000" w:themeColor="text1"/>
                <w:sz w:val="16"/>
              </w:rPr>
              <w:t>Cp</w:t>
            </w:r>
          </w:p>
          <w:p>
            <w:pPr>
              <w:pStyle w:val="0"/>
              <w:spacing w:line="204" w:lineRule="auto"/>
              <w:ind w:left="46" w:right="130"/>
              <w:jc w:val="right"/>
              <w:rPr>
                <w:rFonts w:hint="default"/>
                <w:color w:val="000000" w:themeColor="text1"/>
                <w:sz w:val="14"/>
              </w:rPr>
            </w:pPr>
            <w:r>
              <w:rPr>
                <w:rFonts w:hint="eastAsia"/>
                <w:color w:val="000000" w:themeColor="text1"/>
                <w:sz w:val="14"/>
              </w:rPr>
              <w:t>２</w:t>
            </w:r>
            <w:r>
              <w:rPr>
                <w:rFonts w:hint="eastAsia"/>
                <w:color w:val="000000" w:themeColor="text1"/>
                <w:sz w:val="14"/>
              </w:rPr>
              <w:t xml:space="preserve">. </w:t>
            </w:r>
            <w:r>
              <w:rPr>
                <w:rFonts w:hint="eastAsia"/>
                <w:color w:val="000000" w:themeColor="text1"/>
                <w:sz w:val="14"/>
              </w:rPr>
              <w:t>なし</w:t>
            </w:r>
          </w:p>
        </w:tc>
        <w:tc>
          <w:tcPr>
            <w:tcW w:w="51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left="-10" w:right="-23"/>
              <w:jc w:val="center"/>
              <w:rPr>
                <w:rFonts w:hint="default"/>
                <w:color w:val="000000" w:themeColor="text1"/>
                <w:sz w:val="18"/>
              </w:rPr>
            </w:pPr>
            <w:r>
              <w:rPr>
                <w:rFonts w:hint="eastAsia"/>
                <w:color w:val="000000" w:themeColor="text1"/>
                <w:sz w:val="18"/>
              </w:rPr>
              <w:t>自発</w:t>
            </w:r>
          </w:p>
          <w:p>
            <w:pPr>
              <w:pStyle w:val="0"/>
              <w:ind w:left="-10" w:right="-23"/>
              <w:jc w:val="center"/>
              <w:rPr>
                <w:rFonts w:hint="default"/>
                <w:color w:val="000000" w:themeColor="text1"/>
                <w:sz w:val="18"/>
              </w:rPr>
            </w:pPr>
            <w:r>
              <w:rPr>
                <w:rFonts w:hint="eastAsia"/>
                <w:color w:val="000000" w:themeColor="text1"/>
                <w:sz w:val="18"/>
              </w:rPr>
              <w:t>眼振</w:t>
            </w:r>
          </w:p>
        </w:tc>
        <w:tc>
          <w:tcPr>
            <w:tcW w:w="2509" w:type="dxa"/>
            <w:gridSpan w:val="10"/>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04" w:lineRule="auto"/>
              <w:ind w:left="46" w:right="-23"/>
              <w:rPr>
                <w:rFonts w:hint="default"/>
                <w:color w:val="000000" w:themeColor="text1"/>
                <w:spacing w:val="-6"/>
                <w:sz w:val="14"/>
              </w:rPr>
            </w:pPr>
            <w:r>
              <w:rPr>
                <w:rFonts w:hint="eastAsia"/>
                <w:color w:val="000000" w:themeColor="text1"/>
                <w:spacing w:val="-6"/>
                <w:sz w:val="14"/>
              </w:rPr>
              <w:t>１</w:t>
            </w:r>
            <w:r>
              <w:rPr>
                <w:rFonts w:hint="eastAsia"/>
                <w:color w:val="000000" w:themeColor="text1"/>
                <w:spacing w:val="-6"/>
                <w:sz w:val="14"/>
              </w:rPr>
              <w:t xml:space="preserve">. </w:t>
            </w:r>
            <w:r>
              <w:rPr>
                <w:rFonts w:hint="eastAsia"/>
                <w:color w:val="000000" w:themeColor="text1"/>
                <w:spacing w:val="-6"/>
                <w:sz w:val="14"/>
              </w:rPr>
              <w:t>あり（</w:t>
            </w:r>
            <w:r>
              <w:rPr>
                <w:rFonts w:hint="eastAsia"/>
                <w:color w:val="000000" w:themeColor="text1"/>
                <w:spacing w:val="-6"/>
                <w:sz w:val="14"/>
              </w:rPr>
              <w:t xml:space="preserve">1. </w:t>
            </w:r>
            <w:r>
              <w:rPr>
                <w:rFonts w:hint="eastAsia"/>
                <w:color w:val="000000" w:themeColor="text1"/>
                <w:spacing w:val="-6"/>
                <w:sz w:val="14"/>
              </w:rPr>
              <w:t>右　</w:t>
            </w:r>
            <w:r>
              <w:rPr>
                <w:rFonts w:hint="eastAsia"/>
                <w:color w:val="000000" w:themeColor="text1"/>
                <w:spacing w:val="-6"/>
                <w:sz w:val="14"/>
              </w:rPr>
              <w:t xml:space="preserve">2. </w:t>
            </w:r>
            <w:r>
              <w:rPr>
                <w:rFonts w:hint="eastAsia"/>
                <w:color w:val="000000" w:themeColor="text1"/>
                <w:spacing w:val="-6"/>
                <w:sz w:val="14"/>
              </w:rPr>
              <w:t>左）　</w:t>
            </w:r>
            <w:r>
              <w:rPr>
                <w:rFonts w:hint="eastAsia"/>
                <w:color w:val="000000" w:themeColor="text1"/>
                <w:sz w:val="14"/>
              </w:rPr>
              <w:t>２</w:t>
            </w:r>
            <w:r>
              <w:rPr>
                <w:rFonts w:hint="eastAsia"/>
                <w:color w:val="000000" w:themeColor="text1"/>
                <w:sz w:val="14"/>
              </w:rPr>
              <w:t xml:space="preserve">. </w:t>
            </w:r>
            <w:r>
              <w:rPr>
                <w:rFonts w:hint="eastAsia"/>
                <w:color w:val="000000" w:themeColor="text1"/>
                <w:sz w:val="14"/>
              </w:rPr>
              <w:t>なし</w:t>
            </w:r>
          </w:p>
          <w:p>
            <w:pPr>
              <w:pStyle w:val="0"/>
              <w:spacing w:line="204" w:lineRule="auto"/>
              <w:ind w:left="256" w:right="-23"/>
              <w:rPr>
                <w:rFonts w:hint="default"/>
                <w:color w:val="000000" w:themeColor="text1"/>
                <w:spacing w:val="-6"/>
                <w:sz w:val="18"/>
              </w:rPr>
            </w:pPr>
            <w:r>
              <w:rPr>
                <w:rFonts w:hint="eastAsia"/>
                <w:color w:val="000000" w:themeColor="text1"/>
                <w:spacing w:val="-6"/>
                <w:sz w:val="14"/>
              </w:rPr>
              <w:t>方向（</w:t>
            </w:r>
            <w:r>
              <w:rPr>
                <w:rFonts w:hint="eastAsia"/>
                <w:color w:val="000000" w:themeColor="text1"/>
                <w:spacing w:val="-6"/>
                <w:sz w:val="14"/>
              </w:rPr>
              <w:t xml:space="preserve">1. </w:t>
            </w:r>
            <w:r>
              <w:rPr>
                <w:rFonts w:hint="eastAsia"/>
                <w:color w:val="000000" w:themeColor="text1"/>
                <w:spacing w:val="-6"/>
                <w:sz w:val="14"/>
              </w:rPr>
              <w:t>水平制　</w:t>
            </w:r>
            <w:r>
              <w:rPr>
                <w:rFonts w:hint="eastAsia"/>
                <w:color w:val="000000" w:themeColor="text1"/>
                <w:spacing w:val="-6"/>
                <w:sz w:val="14"/>
              </w:rPr>
              <w:t xml:space="preserve">2. </w:t>
            </w:r>
            <w:r>
              <w:rPr>
                <w:rFonts w:hint="eastAsia"/>
                <w:color w:val="000000" w:themeColor="text1"/>
                <w:spacing w:val="-6"/>
                <w:sz w:val="14"/>
              </w:rPr>
              <w:t>回転）</w:t>
            </w:r>
          </w:p>
        </w:tc>
        <w:tc>
          <w:tcPr>
            <w:tcW w:w="51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left="-10" w:right="-23"/>
              <w:jc w:val="center"/>
              <w:rPr>
                <w:rFonts w:hint="default"/>
                <w:color w:val="000000" w:themeColor="text1"/>
                <w:sz w:val="18"/>
              </w:rPr>
            </w:pPr>
            <w:r>
              <w:rPr>
                <w:rFonts w:hint="eastAsia"/>
                <w:color w:val="000000" w:themeColor="text1"/>
                <w:sz w:val="18"/>
              </w:rPr>
              <w:t>頭位</w:t>
            </w:r>
          </w:p>
          <w:p>
            <w:pPr>
              <w:pStyle w:val="0"/>
              <w:ind w:left="-10" w:right="-23"/>
              <w:jc w:val="center"/>
              <w:rPr>
                <w:rFonts w:hint="default"/>
                <w:color w:val="000000" w:themeColor="text1"/>
                <w:sz w:val="18"/>
              </w:rPr>
            </w:pPr>
            <w:r>
              <w:rPr>
                <w:rFonts w:hint="eastAsia"/>
                <w:color w:val="000000" w:themeColor="text1"/>
                <w:sz w:val="18"/>
              </w:rPr>
              <w:t>眼振</w:t>
            </w:r>
          </w:p>
        </w:tc>
        <w:tc>
          <w:tcPr>
            <w:tcW w:w="3145" w:type="dxa"/>
            <w:gridSpan w:val="5"/>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spacing w:line="204" w:lineRule="auto"/>
              <w:ind w:left="45" w:right="-23"/>
              <w:rPr>
                <w:rFonts w:hint="default"/>
                <w:color w:val="000000" w:themeColor="text1"/>
                <w:spacing w:val="-6"/>
                <w:sz w:val="14"/>
              </w:rPr>
            </w:pPr>
            <w:r>
              <w:rPr>
                <w:rFonts w:hint="eastAsia"/>
                <w:color w:val="000000" w:themeColor="text1"/>
                <w:spacing w:val="-6"/>
                <w:sz w:val="14"/>
              </w:rPr>
              <w:t>1.</w:t>
            </w:r>
            <w:r>
              <w:rPr>
                <w:rFonts w:hint="eastAsia"/>
                <w:color w:val="000000" w:themeColor="text1"/>
                <w:spacing w:val="-6"/>
                <w:sz w:val="14"/>
              </w:rPr>
              <w:t>あり（　　　）頭位（</w:t>
            </w:r>
            <w:r>
              <w:rPr>
                <w:rFonts w:hint="eastAsia"/>
                <w:color w:val="000000" w:themeColor="text1"/>
                <w:spacing w:val="-6"/>
                <w:sz w:val="14"/>
              </w:rPr>
              <w:t>1.</w:t>
            </w:r>
            <w:r>
              <w:rPr>
                <w:rFonts w:hint="eastAsia"/>
                <w:color w:val="000000" w:themeColor="text1"/>
                <w:spacing w:val="-6"/>
                <w:sz w:val="14"/>
              </w:rPr>
              <w:t>右　</w:t>
            </w:r>
            <w:r>
              <w:rPr>
                <w:rFonts w:hint="eastAsia"/>
                <w:color w:val="000000" w:themeColor="text1"/>
                <w:spacing w:val="-6"/>
                <w:sz w:val="14"/>
              </w:rPr>
              <w:t>2.</w:t>
            </w:r>
            <w:r>
              <w:rPr>
                <w:rFonts w:hint="eastAsia"/>
                <w:color w:val="000000" w:themeColor="text1"/>
                <w:spacing w:val="-6"/>
                <w:sz w:val="14"/>
              </w:rPr>
              <w:t>左）</w:t>
            </w:r>
            <w:r>
              <w:rPr>
                <w:rFonts w:hint="eastAsia"/>
                <w:color w:val="000000" w:themeColor="text1"/>
                <w:sz w:val="14"/>
              </w:rPr>
              <w:t>２</w:t>
            </w:r>
            <w:r>
              <w:rPr>
                <w:rFonts w:hint="eastAsia"/>
                <w:color w:val="000000" w:themeColor="text1"/>
                <w:sz w:val="14"/>
              </w:rPr>
              <w:t xml:space="preserve">. </w:t>
            </w:r>
            <w:r>
              <w:rPr>
                <w:rFonts w:hint="eastAsia"/>
                <w:color w:val="000000" w:themeColor="text1"/>
                <w:sz w:val="14"/>
              </w:rPr>
              <w:t>なし</w:t>
            </w:r>
          </w:p>
          <w:p>
            <w:pPr>
              <w:pStyle w:val="0"/>
              <w:spacing w:line="204" w:lineRule="auto"/>
              <w:ind w:right="76" w:firstLine="128" w:firstLineChars="100"/>
              <w:rPr>
                <w:rFonts w:hint="default"/>
                <w:color w:val="000000" w:themeColor="text1"/>
                <w:sz w:val="18"/>
              </w:rPr>
            </w:pPr>
            <w:r>
              <w:rPr>
                <w:rFonts w:hint="eastAsia"/>
                <w:color w:val="000000" w:themeColor="text1"/>
                <w:spacing w:val="-6"/>
                <w:sz w:val="14"/>
              </w:rPr>
              <w:t>方向（</w:t>
            </w:r>
            <w:r>
              <w:rPr>
                <w:rFonts w:hint="eastAsia"/>
                <w:color w:val="000000" w:themeColor="text1"/>
                <w:spacing w:val="-6"/>
                <w:sz w:val="14"/>
              </w:rPr>
              <w:t>1.</w:t>
            </w:r>
            <w:r>
              <w:rPr>
                <w:rFonts w:hint="eastAsia"/>
                <w:color w:val="000000" w:themeColor="text1"/>
                <w:spacing w:val="-6"/>
                <w:sz w:val="14"/>
              </w:rPr>
              <w:t>水平制　</w:t>
            </w:r>
            <w:r>
              <w:rPr>
                <w:rFonts w:hint="eastAsia"/>
                <w:color w:val="000000" w:themeColor="text1"/>
                <w:spacing w:val="-6"/>
                <w:sz w:val="14"/>
              </w:rPr>
              <w:t>2.</w:t>
            </w:r>
            <w:r>
              <w:rPr>
                <w:rFonts w:hint="eastAsia"/>
                <w:color w:val="000000" w:themeColor="text1"/>
                <w:spacing w:val="-6"/>
                <w:sz w:val="14"/>
              </w:rPr>
              <w:t>回転</w:t>
            </w:r>
            <w:r>
              <w:rPr>
                <w:rFonts w:hint="eastAsia"/>
                <w:color w:val="000000" w:themeColor="text1"/>
                <w:sz w:val="14"/>
              </w:rPr>
              <w:t>）</w:t>
            </w:r>
          </w:p>
        </w:tc>
      </w:tr>
      <w:tr>
        <w:tblPrEx>
          <w:tblCellMar>
            <w:left w:w="10" w:type="dxa"/>
            <w:right w:w="10" w:type="dxa"/>
          </w:tblCellMar>
        </w:tblPrEx>
        <w:trPr>
          <w:cantSplit/>
          <w:trHeight w:val="519" w:hRule="atLeast"/>
        </w:trPr>
        <w:tc>
          <w:tcPr>
            <w:tcW w:w="10148" w:type="dxa"/>
            <w:gridSpan w:val="27"/>
            <w:tcBorders>
              <w:top w:val="single" w:color="auto" w:sz="4" w:space="0"/>
              <w:left w:val="single" w:color="000000" w:sz="12" w:space="0"/>
              <w:bottom w:val="nil"/>
              <w:right w:val="single" w:color="000000" w:sz="12" w:space="0"/>
              <w:tl2br w:val="none" w:color="auto" w:sz="0" w:space="0"/>
              <w:tr2bl w:val="none" w:color="auto" w:sz="0" w:space="0"/>
            </w:tcBorders>
            <w:vAlign w:val="top"/>
          </w:tcPr>
          <w:p>
            <w:pPr>
              <w:pStyle w:val="0"/>
              <w:tabs>
                <w:tab w:val="left" w:leader="none" w:pos="5365"/>
              </w:tabs>
              <w:ind w:right="-23"/>
              <w:rPr>
                <w:rFonts w:hint="default"/>
                <w:color w:val="000000" w:themeColor="text1"/>
                <w:sz w:val="16"/>
              </w:rPr>
            </w:pPr>
            <w:r>
              <w:rPr>
                <w:rFonts w:hint="eastAsia"/>
                <w:color w:val="000000" w:themeColor="text1"/>
                <w:sz w:val="14"/>
              </w:rPr>
              <w:t>＊</w:t>
            </w:r>
            <w:r>
              <w:rPr>
                <w:rFonts w:hint="eastAsia"/>
                <w:color w:val="000000" w:themeColor="text1"/>
                <w:sz w:val="18"/>
              </w:rPr>
              <w:t>F</w:t>
            </w:r>
            <w:r>
              <w:rPr>
                <w:rFonts w:hint="eastAsia"/>
                <w:color w:val="000000" w:themeColor="text1"/>
                <w:sz w:val="18"/>
              </w:rPr>
              <w:t>　その他検査及び所見　　　</w:t>
            </w:r>
            <w:r>
              <w:rPr>
                <w:rFonts w:hint="eastAsia"/>
                <w:color w:val="000000" w:themeColor="text1"/>
                <w:sz w:val="18"/>
              </w:rPr>
              <w:t xml:space="preserve"> </w:t>
            </w:r>
            <w:r>
              <w:rPr>
                <w:rFonts w:hint="eastAsia"/>
                <w:color w:val="000000" w:themeColor="text1"/>
                <w:sz w:val="16"/>
              </w:rPr>
              <w:t>※特殊な症例はコメントを記入すること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28" w:type="dxa"/>
          </w:tblCellMar>
        </w:tblPrEx>
        <w:trPr>
          <w:cantSplit/>
          <w:trHeight w:val="819" w:hRule="atLeast"/>
        </w:trPr>
        <w:tc>
          <w:tcPr>
            <w:tcW w:w="5098" w:type="dxa"/>
            <w:gridSpan w:val="15"/>
            <w:tcBorders>
              <w:top w:val="double" w:color="auto" w:sz="4" w:space="0"/>
              <w:left w:val="none" w:color="auto" w:sz="0" w:space="0"/>
              <w:bottom w:val="single" w:color="auto" w:sz="12" w:space="0"/>
              <w:right w:val="single" w:color="FFFFFF" w:sz="4" w:space="0"/>
              <w:tl2br w:val="none" w:color="auto" w:sz="0" w:space="0"/>
              <w:tr2bl w:val="none" w:color="auto" w:sz="0" w:space="0"/>
            </w:tcBorders>
            <w:vAlign w:val="center"/>
          </w:tcPr>
          <w:p>
            <w:pPr>
              <w:pStyle w:val="0"/>
              <w:suppressAutoHyphens w:val="1"/>
              <w:kinsoku w:val="0"/>
              <w:autoSpaceDE w:val="0"/>
              <w:autoSpaceDN w:val="0"/>
              <w:spacing w:line="234" w:lineRule="atLeast"/>
              <w:ind w:left="100" w:leftChars="50" w:right="100" w:rightChars="50"/>
              <w:rPr>
                <w:rFonts w:hint="default"/>
                <w:color w:val="000000" w:themeColor="text1"/>
              </w:rPr>
            </w:pPr>
            <w:r>
              <w:rPr>
                <w:rFonts w:hint="eastAsia"/>
                <w:color w:val="000000" w:themeColor="text1"/>
                <w:kern w:val="0"/>
              </w:rPr>
              <w:t>医療機関名</w:t>
            </w:r>
          </w:p>
          <w:p>
            <w:pPr>
              <w:pStyle w:val="16"/>
              <w:tabs>
                <w:tab w:val="clear" w:pos="4252"/>
                <w:tab w:val="clear" w:pos="8504"/>
              </w:tabs>
              <w:suppressAutoHyphens w:val="1"/>
              <w:kinsoku w:val="0"/>
              <w:autoSpaceDE w:val="0"/>
              <w:autoSpaceDN w:val="0"/>
              <w:snapToGrid w:val="1"/>
              <w:spacing w:line="234" w:lineRule="atLeast"/>
              <w:ind w:left="100" w:leftChars="50" w:right="100" w:rightChars="50"/>
              <w:rPr>
                <w:rFonts w:hint="default"/>
                <w:color w:val="000000" w:themeColor="text1"/>
                <w:spacing w:val="4"/>
              </w:rPr>
            </w:pPr>
          </w:p>
          <w:p>
            <w:pPr>
              <w:pStyle w:val="0"/>
              <w:suppressAutoHyphens w:val="1"/>
              <w:kinsoku w:val="0"/>
              <w:autoSpaceDE w:val="0"/>
              <w:autoSpaceDN w:val="0"/>
              <w:spacing w:line="234" w:lineRule="atLeast"/>
              <w:ind w:left="100" w:leftChars="50" w:right="100" w:rightChars="50"/>
              <w:rPr>
                <w:rFonts w:hint="default"/>
                <w:color w:val="000000" w:themeColor="text1"/>
                <w:spacing w:val="4"/>
              </w:rPr>
            </w:pPr>
            <w:r>
              <w:rPr>
                <w:rFonts w:hint="eastAsia"/>
                <w:color w:val="000000" w:themeColor="text1"/>
              </w:rPr>
              <w:t>医療機関所在地</w:t>
            </w:r>
          </w:p>
          <w:p>
            <w:pPr>
              <w:pStyle w:val="0"/>
              <w:suppressAutoHyphens w:val="1"/>
              <w:kinsoku w:val="0"/>
              <w:autoSpaceDE w:val="0"/>
              <w:autoSpaceDN w:val="0"/>
              <w:spacing w:line="234" w:lineRule="atLeast"/>
              <w:ind w:left="100" w:leftChars="50" w:right="100" w:rightChars="50"/>
              <w:rPr>
                <w:rFonts w:hint="default"/>
                <w:color w:val="000000" w:themeColor="text1"/>
                <w:spacing w:val="4"/>
              </w:rPr>
            </w:pPr>
          </w:p>
          <w:p>
            <w:pPr>
              <w:pStyle w:val="0"/>
              <w:tabs>
                <w:tab w:val="left" w:leader="none" w:pos="5221"/>
              </w:tabs>
              <w:spacing w:line="300" w:lineRule="auto"/>
              <w:ind w:left="100" w:leftChars="50" w:right="100" w:rightChars="50"/>
              <w:rPr>
                <w:rFonts w:hint="default"/>
                <w:color w:val="000000" w:themeColor="text1"/>
                <w:sz w:val="18"/>
              </w:rPr>
            </w:pPr>
            <w:r>
              <w:rPr>
                <w:rFonts w:hint="eastAsia"/>
                <w:color w:val="000000" w:themeColor="text1"/>
              </w:rPr>
              <w:t>医師の氏名　　　　　　　　　　　　　　　　</w:t>
            </w:r>
            <w:r>
              <w:rPr>
                <w:rFonts w:hint="eastAsia"/>
              </w:rPr>
              <w:fldChar w:fldCharType="begin"/>
            </w:r>
            <w:r>
              <w:rPr>
                <w:rFonts w:hint="eastAsia"/>
              </w:rPr>
              <w:instrText>eq \o\ac(</w:instrText>
            </w:r>
            <w:r>
              <w:rPr>
                <w:rFonts w:hint="eastAsia" w:ascii="ＭＳ 明朝" w:hAnsi="ＭＳ 明朝"/>
                <w:color w:val="000000" w:themeColor="text1"/>
                <w:position w:val="-4"/>
                <w:sz w:val="30"/>
              </w:rPr>
              <w:instrText>○</w:instrText>
            </w:r>
            <w:r>
              <w:rPr>
                <w:rFonts w:hint="eastAsia"/>
              </w:rPr>
              <w:instrText>,</w:instrText>
            </w:r>
            <w:r>
              <w:rPr>
                <w:rFonts w:hint="eastAsia"/>
                <w:color w:val="000000" w:themeColor="text1"/>
              </w:rPr>
              <w:instrText>印</w:instrText>
            </w:r>
            <w:r>
              <w:rPr>
                <w:rFonts w:hint="eastAsia"/>
              </w:rPr>
              <w:instrText>)</w:instrText>
            </w:r>
            <w:r>
              <w:rPr>
                <w:rFonts w:hint="eastAsia"/>
              </w:rPr>
              <w:fldChar w:fldCharType="end"/>
            </w:r>
          </w:p>
        </w:tc>
        <w:tc>
          <w:tcPr>
            <w:tcW w:w="5050" w:type="dxa"/>
            <w:gridSpan w:val="12"/>
            <w:tcBorders>
              <w:top w:val="double" w:color="auto" w:sz="4" w:space="0"/>
              <w:left w:val="single" w:color="FFFFFF" w:sz="4" w:space="0"/>
              <w:bottom w:val="single" w:color="auto" w:sz="12" w:space="0"/>
              <w:right w:val="none" w:color="auto" w:sz="0" w:space="0"/>
              <w:tl2br w:val="none" w:color="auto" w:sz="0" w:space="0"/>
              <w:tr2bl w:val="none" w:color="auto" w:sz="0" w:space="0"/>
            </w:tcBorders>
            <w:vAlign w:val="center"/>
          </w:tcPr>
          <w:p>
            <w:pPr>
              <w:pStyle w:val="0"/>
              <w:widowControl w:val="1"/>
              <w:rPr>
                <w:rFonts w:hint="default"/>
                <w:color w:val="000000" w:themeColor="text1"/>
              </w:rPr>
            </w:pPr>
          </w:p>
          <w:p>
            <w:pPr>
              <w:pStyle w:val="0"/>
              <w:widowControl w:val="1"/>
              <w:rPr>
                <w:rFonts w:hint="default"/>
                <w:color w:val="000000" w:themeColor="text1"/>
              </w:rPr>
            </w:pPr>
          </w:p>
          <w:p>
            <w:pPr>
              <w:pStyle w:val="0"/>
              <w:widowControl w:val="1"/>
              <w:rPr>
                <w:rFonts w:hint="default"/>
                <w:color w:val="000000" w:themeColor="text1"/>
              </w:rPr>
            </w:pPr>
          </w:p>
          <w:p>
            <w:pPr>
              <w:pStyle w:val="0"/>
              <w:widowControl w:val="1"/>
              <w:rPr>
                <w:rFonts w:hint="default"/>
                <w:color w:val="000000" w:themeColor="text1"/>
              </w:rPr>
            </w:pPr>
          </w:p>
          <w:p>
            <w:pPr>
              <w:pStyle w:val="0"/>
              <w:widowControl w:val="1"/>
              <w:ind w:firstLine="200" w:firstLineChars="100"/>
              <w:rPr>
                <w:rFonts w:hint="default"/>
                <w:color w:val="000000" w:themeColor="text1"/>
              </w:rPr>
            </w:pPr>
            <w:r>
              <w:rPr>
                <w:rFonts w:hint="eastAsia"/>
                <w:color w:val="000000" w:themeColor="text1"/>
              </w:rPr>
              <w:t>電話番号　　　　　　（　　　　）　　　　　　　　</w:t>
            </w:r>
          </w:p>
          <w:p>
            <w:pPr>
              <w:pStyle w:val="0"/>
              <w:tabs>
                <w:tab w:val="left" w:leader="none" w:pos="5221"/>
              </w:tabs>
              <w:spacing w:line="300" w:lineRule="auto"/>
              <w:ind w:left="374"/>
              <w:rPr>
                <w:rFonts w:hint="default"/>
                <w:color w:val="000000" w:themeColor="text1"/>
                <w:sz w:val="18"/>
              </w:rPr>
            </w:pPr>
            <w:r>
              <w:rPr>
                <w:rFonts w:hint="eastAsia"/>
                <w:color w:val="000000" w:themeColor="text1"/>
              </w:rPr>
              <w:t>　　記載年月日：　　　　　年　　　月　　　日</w:t>
            </w:r>
          </w:p>
        </w:tc>
      </w:tr>
    </w:tbl>
    <w:p>
      <w:pPr>
        <w:pStyle w:val="0"/>
        <w:spacing w:before="20" w:beforeLines="0" w:beforeAutospacing="0" w:line="180" w:lineRule="auto"/>
        <w:ind w:left="40"/>
        <w:rPr>
          <w:rFonts w:hint="default"/>
          <w:color w:val="000000" w:themeColor="text1"/>
          <w:sz w:val="18"/>
        </w:rPr>
      </w:pPr>
      <w:r>
        <w:rPr>
          <w:rFonts w:hint="eastAsia"/>
          <w:color w:val="000000" w:themeColor="text1"/>
          <w:sz w:val="18"/>
        </w:rPr>
        <w:t>※　＊印の項目は必ず記載してください。</w:t>
      </w:r>
    </w:p>
    <w:p>
      <w:pPr>
        <w:pStyle w:val="0"/>
        <w:jc w:val="center"/>
        <w:rPr>
          <w:rFonts w:hint="default" w:ascii="ＭＳ ゴシック" w:hAnsi="ＭＳ ゴシック" w:eastAsia="ＭＳ ゴシック"/>
          <w:b w:val="1"/>
          <w:color w:val="000000" w:themeColor="text1"/>
          <w:sz w:val="28"/>
        </w:rPr>
      </w:pPr>
      <w:r>
        <w:rPr>
          <w:rFonts w:hint="default"/>
          <w:color w:val="000000" w:themeColor="text1"/>
          <w:sz w:val="18"/>
        </w:rPr>
        <w:br w:type="page"/>
      </w:r>
      <w:r>
        <w:rPr>
          <w:rFonts w:hint="eastAsia" w:ascii="ＭＳ ゴシック" w:hAnsi="ＭＳ ゴシック" w:eastAsia="ＭＳ ゴシック"/>
          <w:b w:val="1"/>
          <w:color w:val="000000" w:themeColor="text1"/>
          <w:sz w:val="28"/>
        </w:rPr>
        <w:t>806</w:t>
      </w:r>
      <w:r>
        <w:rPr>
          <w:rFonts w:hint="eastAsia" w:ascii="ＭＳ ゴシック" w:hAnsi="ＭＳ ゴシック" w:eastAsia="ＭＳ ゴシック"/>
          <w:b w:val="1"/>
          <w:color w:val="000000" w:themeColor="text1"/>
          <w:sz w:val="28"/>
        </w:rPr>
        <w:t>．突発性難聴の認定基準</w:t>
      </w:r>
    </w:p>
    <w:p>
      <w:pPr>
        <w:pStyle w:val="0"/>
        <w:rPr>
          <w:rFonts w:hint="default" w:ascii="ＭＳ ゴシック" w:hAnsi="ＭＳ ゴシック" w:eastAsia="ＭＳ ゴシック"/>
          <w:color w:val="000000" w:themeColor="text1"/>
          <w:sz w:val="18"/>
        </w:rPr>
      </w:pPr>
    </w:p>
    <w:p>
      <w:pPr>
        <w:pStyle w:val="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１　主症状</w:t>
      </w:r>
    </w:p>
    <w:p>
      <w:pPr>
        <w:pStyle w:val="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（１）突然の難聴</w:t>
      </w:r>
    </w:p>
    <w:p>
      <w:pPr>
        <w:pStyle w:val="0"/>
        <w:ind w:firstLine="540" w:firstLineChars="30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文字どおり即時的な難聴、又は朝、目が覚めて気づくような難聴</w:t>
      </w:r>
    </w:p>
    <w:p>
      <w:pPr>
        <w:pStyle w:val="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（２）高度な感音難聴</w:t>
      </w:r>
    </w:p>
    <w:p>
      <w:pPr>
        <w:pStyle w:val="15"/>
        <w:ind w:left="400" w:leftChars="200" w:firstLine="180" w:firstLineChars="100"/>
        <w:rPr>
          <w:rFonts w:hint="default" w:ascii="ＭＳ ゴシック" w:hAnsi="ＭＳ ゴシック"/>
          <w:color w:val="000000" w:themeColor="text1"/>
          <w:sz w:val="18"/>
        </w:rPr>
      </w:pPr>
      <w:r>
        <w:rPr>
          <w:rFonts w:hint="eastAsia" w:ascii="ＭＳ ゴシック" w:hAnsi="ＭＳ ゴシック"/>
          <w:color w:val="000000" w:themeColor="text1"/>
          <w:sz w:val="18"/>
        </w:rPr>
        <w:t>必ずしも「高度」である必要はないが、実際問題としては「高度」でないと突然難聴になったことに気が付かないことが多い</w:t>
      </w:r>
    </w:p>
    <w:p>
      <w:pPr>
        <w:pStyle w:val="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（３）原因が不明、または不確実</w:t>
      </w:r>
    </w:p>
    <w:p>
      <w:pPr>
        <w:pStyle w:val="0"/>
        <w:ind w:firstLine="540" w:firstLineChars="30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つまり、原因が明白ではないこと</w:t>
      </w:r>
    </w:p>
    <w:p>
      <w:pPr>
        <w:pStyle w:val="0"/>
        <w:rPr>
          <w:rFonts w:hint="default" w:ascii="ＭＳ ゴシック" w:hAnsi="ＭＳ ゴシック" w:eastAsia="ＭＳ ゴシック"/>
          <w:color w:val="000000" w:themeColor="text1"/>
          <w:sz w:val="18"/>
        </w:rPr>
      </w:pPr>
    </w:p>
    <w:p>
      <w:pPr>
        <w:pStyle w:val="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２　副症状</w:t>
      </w:r>
    </w:p>
    <w:p>
      <w:pPr>
        <w:pStyle w:val="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（１）耳鳴り</w:t>
      </w:r>
    </w:p>
    <w:p>
      <w:pPr>
        <w:pStyle w:val="0"/>
        <w:ind w:firstLine="540" w:firstLineChars="30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難聴の発生と前後して耳鳴りを生ずることがある</w:t>
      </w:r>
    </w:p>
    <w:p>
      <w:pPr>
        <w:pStyle w:val="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（２）めまい、及び吐き気、嘔吐</w:t>
      </w:r>
    </w:p>
    <w:p>
      <w:pPr>
        <w:pStyle w:val="0"/>
        <w:ind w:firstLine="540" w:firstLineChars="30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難聴の発生と前後してめまいや、吐き気、嘔吐を伴うことがあるが、めまい発作を繰り返すことはない</w:t>
      </w:r>
    </w:p>
    <w:p>
      <w:pPr>
        <w:pStyle w:val="0"/>
        <w:rPr>
          <w:rFonts w:hint="default" w:ascii="ＭＳ ゴシック" w:hAnsi="ＭＳ ゴシック" w:eastAsia="ＭＳ ゴシック"/>
          <w:color w:val="000000" w:themeColor="text1"/>
          <w:sz w:val="18"/>
        </w:rPr>
      </w:pPr>
    </w:p>
    <w:p>
      <w:pPr>
        <w:pStyle w:val="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診断の基準</w:t>
      </w:r>
    </w:p>
    <w:p>
      <w:pPr>
        <w:pStyle w:val="0"/>
        <w:ind w:firstLine="180" w:firstLineChars="10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確実例　「１　主症状」、「２　副症状」の全事項をみたすもの</w:t>
      </w:r>
    </w:p>
    <w:p>
      <w:pPr>
        <w:pStyle w:val="0"/>
        <w:ind w:firstLine="180" w:firstLineChars="10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疑い例　「１　主症状」の（１）、（２）の事項を満たすもの</w:t>
      </w:r>
    </w:p>
    <w:p>
      <w:pPr>
        <w:pStyle w:val="0"/>
        <w:rPr>
          <w:rFonts w:hint="default" w:ascii="ＭＳ ゴシック" w:hAnsi="ＭＳ ゴシック" w:eastAsia="ＭＳ ゴシック"/>
          <w:color w:val="000000" w:themeColor="text1"/>
          <w:sz w:val="18"/>
        </w:rPr>
      </w:pPr>
    </w:p>
    <w:p>
      <w:pPr>
        <w:pStyle w:val="0"/>
        <w:rPr>
          <w:rFonts w:hint="default" w:ascii="ＭＳ ゴシック" w:hAnsi="ＭＳ ゴシック" w:eastAsia="ＭＳ ゴシック"/>
          <w:color w:val="000000" w:themeColor="text1"/>
          <w:sz w:val="18"/>
          <w:u w:val="single" w:color="auto"/>
        </w:rPr>
      </w:pPr>
      <w:r>
        <w:rPr>
          <w:rFonts w:hint="eastAsia" w:ascii="ＭＳ ゴシック" w:hAnsi="ＭＳ ゴシック" w:eastAsia="ＭＳ ゴシック"/>
          <w:color w:val="000000" w:themeColor="text1"/>
          <w:sz w:val="18"/>
          <w:u w:val="single" w:color="auto"/>
        </w:rPr>
        <w:t>認定の</w:t>
      </w:r>
      <w:r>
        <w:rPr>
          <w:rFonts w:hint="default" w:ascii="ＭＳ ゴシック" w:hAnsi="ＭＳ ゴシック" w:eastAsia="ＭＳ ゴシック"/>
          <w:color w:val="000000" w:themeColor="text1"/>
          <w:sz w:val="18"/>
          <w:u w:val="single" w:color="auto"/>
        </w:rPr>
        <w:t>基準</w:t>
      </w:r>
    </w:p>
    <w:p>
      <w:pPr>
        <w:pStyle w:val="0"/>
        <w:rPr>
          <w:rFonts w:hint="default" w:ascii="ＭＳ ゴシック" w:hAnsi="ＭＳ ゴシック" w:eastAsia="ＭＳ ゴシック"/>
          <w:color w:val="000000" w:themeColor="text1"/>
          <w:sz w:val="18"/>
          <w:u w:val="single" w:color="auto"/>
        </w:rPr>
      </w:pPr>
      <w:r>
        <w:rPr>
          <w:rFonts w:hint="eastAsia" w:ascii="ＭＳ ゴシック" w:hAnsi="ＭＳ ゴシック" w:eastAsia="ＭＳ ゴシック"/>
          <w:color w:val="000000" w:themeColor="text1"/>
          <w:sz w:val="18"/>
        </w:rPr>
        <w:t>　</w:t>
      </w:r>
      <w:r>
        <w:rPr>
          <w:rFonts w:hint="eastAsia" w:ascii="ＭＳ ゴシック" w:hAnsi="ＭＳ ゴシック" w:eastAsia="ＭＳ ゴシック"/>
          <w:color w:val="000000" w:themeColor="text1"/>
          <w:sz w:val="18"/>
          <w:u w:val="single" w:color="auto"/>
        </w:rPr>
        <w:t>診断の</w:t>
      </w:r>
      <w:r>
        <w:rPr>
          <w:rFonts w:hint="default" w:ascii="ＭＳ ゴシック" w:hAnsi="ＭＳ ゴシック" w:eastAsia="ＭＳ ゴシック"/>
          <w:color w:val="000000" w:themeColor="text1"/>
          <w:sz w:val="18"/>
          <w:u w:val="single" w:color="auto"/>
        </w:rPr>
        <w:t>基準に該当</w:t>
      </w:r>
      <w:r>
        <w:rPr>
          <w:rFonts w:hint="eastAsia" w:ascii="ＭＳ ゴシック" w:hAnsi="ＭＳ ゴシック" w:eastAsia="ＭＳ ゴシック"/>
          <w:color w:val="000000" w:themeColor="text1"/>
          <w:sz w:val="18"/>
          <w:u w:val="single" w:color="auto"/>
        </w:rPr>
        <w:t>し</w:t>
      </w:r>
      <w:r>
        <w:rPr>
          <w:rFonts w:hint="default" w:ascii="ＭＳ ゴシック" w:hAnsi="ＭＳ ゴシック" w:eastAsia="ＭＳ ゴシック"/>
          <w:color w:val="000000" w:themeColor="text1"/>
          <w:sz w:val="18"/>
          <w:u w:val="single" w:color="auto"/>
        </w:rPr>
        <w:t>、初診時</w:t>
      </w:r>
      <w:r>
        <w:rPr>
          <w:rFonts w:hint="eastAsia" w:ascii="ＭＳ ゴシック" w:hAnsi="ＭＳ ゴシック" w:eastAsia="ＭＳ ゴシック"/>
          <w:color w:val="000000" w:themeColor="text1"/>
          <w:sz w:val="18"/>
          <w:u w:val="single" w:color="auto"/>
        </w:rPr>
        <w:t>純</w:t>
      </w:r>
      <w:r>
        <w:rPr>
          <w:rFonts w:hint="default" w:ascii="ＭＳ ゴシック" w:hAnsi="ＭＳ ゴシック" w:eastAsia="ＭＳ ゴシック"/>
          <w:color w:val="000000" w:themeColor="text1"/>
          <w:sz w:val="18"/>
          <w:u w:val="single" w:color="auto"/>
        </w:rPr>
        <w:t>音聴力が</w:t>
      </w:r>
      <w:r>
        <w:rPr>
          <w:rFonts w:hint="eastAsia" w:ascii="ＭＳ ゴシック" w:hAnsi="ＭＳ ゴシック" w:eastAsia="ＭＳ ゴシック"/>
          <w:color w:val="000000" w:themeColor="text1"/>
          <w:sz w:val="18"/>
          <w:u w:val="single" w:color="auto"/>
        </w:rPr>
        <w:t>40db</w:t>
      </w:r>
      <w:r>
        <w:rPr>
          <w:rFonts w:hint="eastAsia" w:ascii="ＭＳ ゴシック" w:hAnsi="ＭＳ ゴシック" w:eastAsia="ＭＳ ゴシック"/>
          <w:color w:val="000000" w:themeColor="text1"/>
          <w:sz w:val="18"/>
          <w:u w:val="single" w:color="auto"/>
        </w:rPr>
        <w:t>以上で、</w:t>
      </w:r>
      <w:r>
        <w:rPr>
          <w:rFonts w:hint="default" w:ascii="ＭＳ ゴシック" w:hAnsi="ＭＳ ゴシック" w:eastAsia="ＭＳ ゴシック"/>
          <w:color w:val="000000" w:themeColor="text1"/>
          <w:sz w:val="18"/>
          <w:u w:val="single" w:color="auto"/>
        </w:rPr>
        <w:t>投薬等の疾患特異的治療を必要とするもの。</w:t>
      </w:r>
    </w:p>
    <w:p>
      <w:pPr>
        <w:pStyle w:val="0"/>
        <w:rPr>
          <w:rFonts w:hint="default" w:ascii="ＭＳ ゴシック" w:hAnsi="ＭＳ ゴシック" w:eastAsia="ＭＳ ゴシック"/>
          <w:color w:val="000000" w:themeColor="text1"/>
          <w:sz w:val="18"/>
          <w:u w:val="single" w:color="auto"/>
        </w:rPr>
      </w:pPr>
      <w:r>
        <w:rPr>
          <w:rFonts w:hint="eastAsia" w:ascii="ＭＳ ゴシック" w:hAnsi="ＭＳ ゴシック" w:eastAsia="ＭＳ ゴシック"/>
          <w:color w:val="000000" w:themeColor="text1"/>
          <w:sz w:val="18"/>
          <w:u w:val="single" w:color="auto"/>
        </w:rPr>
        <w:t>　</w:t>
      </w:r>
      <w:r>
        <w:rPr>
          <w:rFonts w:hint="default" w:ascii="ＭＳ ゴシック" w:hAnsi="ＭＳ ゴシック" w:eastAsia="ＭＳ ゴシック"/>
          <w:color w:val="000000" w:themeColor="text1"/>
          <w:sz w:val="18"/>
          <w:u w:val="single" w:color="auto"/>
        </w:rPr>
        <w:t>ただし、</w:t>
      </w:r>
      <w:r>
        <w:rPr>
          <w:rFonts w:hint="eastAsia" w:ascii="ＭＳ ゴシック" w:hAnsi="ＭＳ ゴシック" w:eastAsia="ＭＳ ゴシック"/>
          <w:color w:val="000000" w:themeColor="text1"/>
          <w:sz w:val="18"/>
          <w:u w:val="single" w:color="auto"/>
        </w:rPr>
        <w:t>患者の初診時期が発病年月日から３か月以上経過しているもの、</w:t>
      </w:r>
      <w:r>
        <w:rPr>
          <w:rFonts w:hint="eastAsia" w:eastAsia="ＭＳ ゴシック"/>
          <w:color w:val="000000" w:themeColor="text1"/>
          <w:sz w:val="18"/>
          <w:u w:val="single" w:color="auto"/>
        </w:rPr>
        <w:t>初診後１年以上経過したものについては、診断が困難かつ症状固定のため本事業の対象外となる。</w:t>
      </w:r>
    </w:p>
    <w:p>
      <w:pPr>
        <w:pStyle w:val="0"/>
        <w:rPr>
          <w:rFonts w:hint="default" w:ascii="ＭＳ ゴシック" w:hAnsi="ＭＳ ゴシック" w:eastAsia="ＭＳ ゴシック"/>
          <w:color w:val="000000" w:themeColor="text1"/>
          <w:sz w:val="18"/>
        </w:rPr>
      </w:pPr>
    </w:p>
    <w:p>
      <w:pPr>
        <w:pStyle w:val="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〔参考〕</w:t>
      </w:r>
    </w:p>
    <w:p>
      <w:pPr>
        <w:pStyle w:val="0"/>
        <w:ind w:left="36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①　</w:t>
      </w:r>
      <w:r>
        <w:rPr>
          <w:rFonts w:hint="eastAsia" w:ascii="ＭＳ ゴシック" w:hAnsi="ＭＳ ゴシック" w:eastAsia="ＭＳ ゴシック"/>
          <w:color w:val="000000" w:themeColor="text1"/>
          <w:sz w:val="18"/>
        </w:rPr>
        <w:t>Recruitment</w:t>
      </w:r>
      <w:r>
        <w:rPr>
          <w:rFonts w:hint="eastAsia" w:ascii="ＭＳ ゴシック" w:hAnsi="ＭＳ ゴシック" w:eastAsia="ＭＳ ゴシック"/>
          <w:color w:val="000000" w:themeColor="text1"/>
          <w:sz w:val="18"/>
        </w:rPr>
        <w:t>現象の有無は一定せず</w:t>
      </w:r>
    </w:p>
    <w:p>
      <w:pPr>
        <w:pStyle w:val="0"/>
        <w:ind w:left="36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②　聴力の改善・悪化の繰り返しはない</w:t>
      </w:r>
    </w:p>
    <w:p>
      <w:pPr>
        <w:pStyle w:val="0"/>
        <w:ind w:left="360"/>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③　一側性の場合が多いが、両側性に同時罹患する例もある</w:t>
      </w:r>
    </w:p>
    <w:p>
      <w:pPr>
        <w:pStyle w:val="0"/>
        <w:ind w:left="357"/>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④　第Ⅷ脳神経以外に顕著な神経症状を伴うことはない</w:t>
      </w:r>
    </w:p>
    <w:p>
      <w:pPr>
        <w:pStyle w:val="0"/>
        <w:rPr>
          <w:rFonts w:hint="default" w:ascii="ＭＳ ゴシック" w:hAnsi="ＭＳ ゴシック" w:eastAsia="ＭＳ ゴシック"/>
          <w:color w:val="000000" w:themeColor="text1"/>
          <w:sz w:val="18"/>
        </w:rPr>
      </w:pPr>
    </w:p>
    <w:p>
      <w:pPr>
        <w:pStyle w:val="0"/>
        <w:rPr>
          <w:rFonts w:hint="default" w:eastAsia="ＭＳ ゴシック"/>
          <w:color w:val="000000" w:themeColor="text1"/>
          <w:sz w:val="18"/>
        </w:rPr>
      </w:pPr>
      <w:r>
        <w:rPr>
          <w:rFonts w:hint="eastAsia" w:eastAsia="ＭＳ ゴシック"/>
          <w:color w:val="000000" w:themeColor="text1"/>
          <w:sz w:val="18"/>
        </w:rPr>
        <w:t>【注意事項】</w:t>
      </w:r>
    </w:p>
    <w:p>
      <w:pPr>
        <w:pStyle w:val="0"/>
        <w:ind w:firstLine="360" w:firstLineChars="200"/>
        <w:rPr>
          <w:rFonts w:hint="default" w:eastAsia="ＭＳ ゴシック"/>
          <w:color w:val="000000" w:themeColor="text1"/>
          <w:sz w:val="18"/>
        </w:rPr>
      </w:pPr>
      <w:r>
        <w:rPr>
          <w:rFonts w:hint="default" w:ascii="ＭＳ 明朝" w:hAnsi="ＭＳ 明朝" w:eastAsia="ＭＳ ゴシック"/>
          <w:color w:val="000000" w:themeColor="text1"/>
          <w:sz w:val="18"/>
        </w:rPr>
        <w:t>①</w:t>
      </w:r>
      <w:r>
        <w:rPr>
          <w:rFonts w:hint="eastAsia" w:eastAsia="ＭＳ ゴシック"/>
          <w:color w:val="000000" w:themeColor="text1"/>
          <w:sz w:val="18"/>
        </w:rPr>
        <w:t>　二</w:t>
      </w:r>
      <w:r>
        <w:rPr>
          <w:rFonts w:hint="eastAsia" w:ascii="ＭＳ ゴシック" w:hAnsi="ＭＳ ゴシック" w:eastAsia="ＭＳ ゴシック"/>
          <w:color w:val="000000" w:themeColor="text1"/>
          <w:sz w:val="18"/>
        </w:rPr>
        <w:t>つのオージオグラムを必ず記入してください。</w:t>
      </w:r>
    </w:p>
    <w:p>
      <w:pPr>
        <w:pStyle w:val="0"/>
        <w:ind w:left="540" w:hanging="540" w:hangingChars="300"/>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　　②　初診時期が発病年月日</w:t>
      </w:r>
      <w:r>
        <w:rPr>
          <w:rFonts w:hint="default" w:ascii="ＭＳ ゴシック" w:hAnsi="ＭＳ ゴシック" w:eastAsia="ＭＳ ゴシック"/>
          <w:color w:val="000000" w:themeColor="text1"/>
          <w:sz w:val="18"/>
        </w:rPr>
        <w:t>から３か月以上経過しているもの、初診後１年以上経過したものについては、診断が困難かつ症状固定</w:t>
      </w:r>
      <w:r>
        <w:rPr>
          <w:rFonts w:hint="eastAsia" w:ascii="ＭＳ ゴシック" w:hAnsi="ＭＳ ゴシック" w:eastAsia="ＭＳ ゴシック"/>
          <w:color w:val="000000" w:themeColor="text1"/>
          <w:sz w:val="18"/>
        </w:rPr>
        <w:t>の</w:t>
      </w:r>
      <w:r>
        <w:rPr>
          <w:rFonts w:hint="default" w:ascii="ＭＳ ゴシック" w:hAnsi="ＭＳ ゴシック" w:eastAsia="ＭＳ ゴシック"/>
          <w:color w:val="000000" w:themeColor="text1"/>
          <w:sz w:val="18"/>
        </w:rPr>
        <w:t>ため本事業の対象となりません。</w:t>
      </w:r>
    </w:p>
    <w:tbl>
      <w:tblPr>
        <w:tblStyle w:val="11"/>
        <w:tblW w:w="10191" w:type="dxa"/>
        <w:jc w:val="center"/>
        <w:tblInd w:w="0" w:type="dxa"/>
        <w:tblLayout w:type="fixed"/>
        <w:tblCellMar>
          <w:left w:w="142" w:type="dxa"/>
          <w:right w:w="142" w:type="dxa"/>
        </w:tblCellMar>
        <w:tblLook w:firstRow="0" w:lastRow="0" w:firstColumn="0" w:lastColumn="0" w:noHBand="0" w:noVBand="0" w:val="0000"/>
      </w:tblPr>
      <w:tblGrid>
        <w:gridCol w:w="10191"/>
      </w:tblGrid>
      <w:tr>
        <w:trPr>
          <w:trHeight w:val="4085" w:hRule="exact"/>
        </w:trPr>
        <w:tc>
          <w:tcPr>
            <w:tcW w:w="1019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before="142" w:beforeLines="50" w:beforeAutospacing="0" w:line="240" w:lineRule="exact"/>
              <w:ind w:firstLine="180" w:firstLineChars="100"/>
              <w:rPr>
                <w:rFonts w:hint="default" w:eastAsia="ＭＳ ゴシック"/>
                <w:color w:val="000000" w:themeColor="text1"/>
                <w:sz w:val="18"/>
              </w:rPr>
            </w:pPr>
            <w:r>
              <w:rPr>
                <w:rFonts w:hint="eastAsia" w:eastAsia="ＭＳ ゴシック"/>
                <w:color w:val="000000" w:themeColor="text1"/>
                <w:sz w:val="18"/>
              </w:rPr>
              <w:t>○留意事項</w:t>
            </w:r>
          </w:p>
          <w:p>
            <w:pPr>
              <w:pStyle w:val="0"/>
              <w:spacing w:before="142" w:beforeLines="50" w:beforeAutospacing="0" w:line="240" w:lineRule="exact"/>
              <w:ind w:left="552" w:leftChars="6" w:hanging="540" w:hangingChars="300"/>
              <w:rPr>
                <w:rFonts w:hint="default" w:eastAsia="ＭＳ ゴシック"/>
                <w:color w:val="000000" w:themeColor="text1"/>
                <w:sz w:val="18"/>
              </w:rPr>
            </w:pPr>
            <w:r>
              <w:rPr>
                <w:rFonts w:hint="eastAsia" w:eastAsia="ＭＳ ゴシック"/>
                <w:color w:val="000000" w:themeColor="text1"/>
                <w:sz w:val="18"/>
              </w:rPr>
              <w:t>（１）この個人票は受給者証をお持ちでない方が、新規に受給者証の交付を受けようとする場合に、申請書に添付する書類です。</w:t>
            </w:r>
          </w:p>
          <w:p>
            <w:pPr>
              <w:pStyle w:val="0"/>
              <w:spacing w:before="142" w:beforeLines="50" w:beforeAutospacing="0" w:line="240" w:lineRule="exact"/>
              <w:rPr>
                <w:rFonts w:hint="default" w:eastAsia="ＭＳ ゴシック"/>
                <w:color w:val="000000" w:themeColor="text1"/>
                <w:sz w:val="18"/>
              </w:rPr>
            </w:pPr>
            <w:r>
              <w:rPr>
                <w:rFonts w:hint="eastAsia" w:eastAsia="ＭＳ ゴシック"/>
                <w:color w:val="000000" w:themeColor="text1"/>
                <w:sz w:val="18"/>
              </w:rPr>
              <w:t>（２）原則として６か月以内の資料に基づき記入してください。</w:t>
            </w:r>
          </w:p>
          <w:p>
            <w:pPr>
              <w:pStyle w:val="0"/>
              <w:spacing w:line="240" w:lineRule="exact"/>
              <w:ind w:firstLine="540" w:firstLineChars="300"/>
              <w:rPr>
                <w:rFonts w:hint="default" w:eastAsia="ＭＳ ゴシック"/>
                <w:color w:val="000000" w:themeColor="text1"/>
                <w:sz w:val="18"/>
              </w:rPr>
            </w:pPr>
            <w:r>
              <w:rPr>
                <w:rFonts w:hint="eastAsia" w:eastAsia="ＭＳ ゴシック"/>
                <w:color w:val="000000" w:themeColor="text1"/>
                <w:sz w:val="18"/>
              </w:rPr>
              <w:t>ただし、遺伝子検査を要するものにあってはこの限りではありません。</w:t>
            </w:r>
          </w:p>
          <w:p>
            <w:pPr>
              <w:pStyle w:val="0"/>
              <w:spacing w:before="142" w:beforeLines="50" w:beforeAutospacing="0" w:line="240" w:lineRule="exact"/>
              <w:ind w:left="540" w:hanging="540" w:hangingChars="300"/>
              <w:rPr>
                <w:rFonts w:hint="default" w:eastAsia="ＭＳ ゴシック"/>
                <w:color w:val="000000" w:themeColor="text1"/>
                <w:sz w:val="18"/>
              </w:rPr>
            </w:pPr>
            <w:r>
              <w:rPr>
                <w:rFonts w:hint="eastAsia" w:eastAsia="ＭＳ ゴシック"/>
                <w:color w:val="000000" w:themeColor="text1"/>
                <w:sz w:val="18"/>
              </w:rPr>
              <w:t>（３）該当する欄に記入又は</w:t>
            </w:r>
            <w:r>
              <w:rPr>
                <w:rFonts w:hint="eastAsia" w:eastAsia="ＭＳ ゴシック"/>
                <w:color w:val="000000" w:themeColor="text1"/>
                <w:sz w:val="21"/>
              </w:rPr>
              <w:t>☑</w:t>
            </w:r>
            <w:r>
              <w:rPr>
                <w:rFonts w:hint="default" w:eastAsia="ＭＳ ゴシック"/>
                <w:color w:val="000000" w:themeColor="text1"/>
                <w:sz w:val="18"/>
              </w:rPr>
              <w:t>して</w:t>
            </w:r>
            <w:r>
              <w:rPr>
                <w:rFonts w:hint="eastAsia" w:eastAsia="ＭＳ ゴシック"/>
                <w:color w:val="000000" w:themeColor="text1"/>
                <w:sz w:val="18"/>
              </w:rPr>
              <w:t>ください。</w:t>
            </w:r>
          </w:p>
          <w:p>
            <w:pPr>
              <w:pStyle w:val="0"/>
              <w:spacing w:before="142" w:beforeLines="50" w:beforeAutospacing="0" w:line="240" w:lineRule="exact"/>
              <w:rPr>
                <w:rFonts w:hint="default" w:eastAsia="ＭＳ ゴシック"/>
                <w:color w:val="000000" w:themeColor="text1"/>
                <w:sz w:val="18"/>
              </w:rPr>
            </w:pPr>
            <w:r>
              <w:rPr>
                <w:rFonts w:hint="eastAsia" w:eastAsia="ＭＳ ゴシック"/>
                <w:color w:val="000000" w:themeColor="text1"/>
                <w:sz w:val="18"/>
              </w:rPr>
              <w:t>（４）フィルム等の資料添付の指示がある場合は、必ず添付してください。</w:t>
            </w:r>
          </w:p>
          <w:p>
            <w:pPr>
              <w:pStyle w:val="0"/>
              <w:spacing w:before="142" w:beforeLines="50" w:beforeAutospacing="0" w:line="240" w:lineRule="exact"/>
              <w:rPr>
                <w:rFonts w:hint="default" w:eastAsia="ＭＳ ゴシック"/>
                <w:color w:val="000000" w:themeColor="text1"/>
                <w:sz w:val="18"/>
              </w:rPr>
            </w:pPr>
            <w:r>
              <w:rPr>
                <w:rFonts w:hint="eastAsia" w:eastAsia="ＭＳ ゴシック"/>
                <w:color w:val="000000" w:themeColor="text1"/>
                <w:sz w:val="18"/>
              </w:rPr>
              <w:t>（５）必要な場合は医師の意見書を添付してください。</w:t>
            </w:r>
          </w:p>
          <w:p>
            <w:pPr>
              <w:pStyle w:val="0"/>
              <w:spacing w:before="142" w:beforeLines="50" w:beforeAutospacing="0" w:line="240" w:lineRule="exact"/>
              <w:ind w:left="360" w:hanging="360" w:hangingChars="200"/>
              <w:rPr>
                <w:rFonts w:hint="default" w:eastAsia="ＭＳ ゴシック"/>
                <w:color w:val="000000" w:themeColor="text1"/>
                <w:sz w:val="18"/>
              </w:rPr>
            </w:pPr>
            <w:r>
              <w:rPr>
                <w:rFonts w:hint="eastAsia" w:eastAsia="ＭＳ ゴシック"/>
                <w:color w:val="000000" w:themeColor="text1"/>
                <w:sz w:val="18"/>
              </w:rPr>
              <w:t>（６）</w:t>
            </w:r>
            <w:r>
              <w:rPr>
                <w:rFonts w:hint="eastAsia" w:ascii="ＭＳ ゴシック" w:hAnsi="ＭＳ ゴシック" w:eastAsia="ＭＳ ゴシック"/>
                <w:color w:val="000000" w:themeColor="text1"/>
                <w:sz w:val="18"/>
              </w:rPr>
              <w:t>当該事業は治療研究事業であるため、現時点で疾患の症状が安定しており、投薬等の疾患特異的治療を必要とせず、経過観察等一定の通院管理下で著しい制限を受けることなく就労等を含む日常生活を営むことが可能な状態の場合にあっては事業の対象外となります。</w:t>
            </w:r>
          </w:p>
        </w:tc>
      </w:tr>
    </w:tbl>
    <w:p>
      <w:pPr>
        <w:pStyle w:val="0"/>
        <w:rPr>
          <w:rFonts w:hint="default" w:ascii="ＭＳ ゴシック" w:hAnsi="ＭＳ ゴシック"/>
          <w:color w:val="000000" w:themeColor="text1"/>
        </w:rPr>
      </w:pPr>
    </w:p>
    <w:p>
      <w:pPr>
        <w:pStyle w:val="15"/>
        <w:ind w:left="0" w:firstLine="0"/>
        <w:rPr>
          <w:rFonts w:hint="default"/>
          <w:sz w:val="21"/>
        </w:rPr>
      </w:pPr>
      <w:r>
        <w:rPr>
          <w:rFonts w:hint="eastAsia"/>
          <w:color w:val="000000" w:themeColor="text1"/>
          <w:sz w:val="21"/>
        </w:rPr>
        <w:t>※以上の事項が守られていないときは、審査が不可となるため、申請を却下する場合があります。</w:t>
      </w:r>
    </w:p>
    <w:sectPr>
      <w:pgSz w:w="11906" w:h="16838"/>
      <w:pgMar w:top="567" w:right="851" w:bottom="851" w:left="851" w:header="720" w:footer="720" w:gutter="0"/>
      <w:cols w:space="720"/>
      <w:noEndnote w:val="1"/>
      <w:textDirection w:val="lrTb"/>
      <w:docGrid w:type="linesAndChar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2D660E80"/>
    <w:lvl w:ilvl="0" w:tplc="EA0C4DF6">
      <w:start w:val="1"/>
      <w:numFmt w:val="decimalFullWidth"/>
      <w:lvlText w:val="%1．"/>
      <w:lvlJc w:val="left"/>
      <w:pPr>
        <w:tabs>
          <w:tab w:val="num" w:leader="none" w:pos="434"/>
        </w:tabs>
        <w:ind w:left="434" w:hanging="360"/>
      </w:pPr>
      <w:rPr>
        <w:rFonts w:hint="default"/>
      </w:rPr>
    </w:lvl>
    <w:lvl w:ilvl="1" w:tplc="04090017">
      <w:start w:val="1"/>
      <w:numFmt w:val="aiueoFullWidth"/>
      <w:lvlText w:val="(%2)"/>
      <w:lvlJc w:val="left"/>
      <w:pPr>
        <w:tabs>
          <w:tab w:val="num" w:leader="none" w:pos="914"/>
        </w:tabs>
        <w:ind w:left="914" w:hanging="420"/>
      </w:pPr>
    </w:lvl>
    <w:lvl w:ilvl="2" w:tplc="04090011">
      <w:start w:val="1"/>
      <w:numFmt w:val="decimalEnclosedCircle"/>
      <w:lvlText w:val="%3"/>
      <w:lvlJc w:val="left"/>
      <w:pPr>
        <w:tabs>
          <w:tab w:val="num" w:leader="none" w:pos="1334"/>
        </w:tabs>
        <w:ind w:left="1334" w:hanging="420"/>
      </w:pPr>
    </w:lvl>
    <w:lvl w:ilvl="3" w:tplc="0409000F">
      <w:start w:val="1"/>
      <w:numFmt w:val="decimal"/>
      <w:lvlText w:val="%4."/>
      <w:lvlJc w:val="left"/>
      <w:pPr>
        <w:tabs>
          <w:tab w:val="num" w:leader="none" w:pos="1754"/>
        </w:tabs>
        <w:ind w:left="1754" w:hanging="420"/>
      </w:pPr>
    </w:lvl>
    <w:lvl w:ilvl="4" w:tplc="04090017">
      <w:start w:val="1"/>
      <w:numFmt w:val="aiueoFullWidth"/>
      <w:lvlText w:val="(%5)"/>
      <w:lvlJc w:val="left"/>
      <w:pPr>
        <w:tabs>
          <w:tab w:val="num" w:leader="none" w:pos="2174"/>
        </w:tabs>
        <w:ind w:left="2174" w:hanging="420"/>
      </w:pPr>
    </w:lvl>
    <w:lvl w:ilvl="5" w:tplc="04090011">
      <w:start w:val="1"/>
      <w:numFmt w:val="decimalEnclosedCircle"/>
      <w:lvlText w:val="%6"/>
      <w:lvlJc w:val="left"/>
      <w:pPr>
        <w:tabs>
          <w:tab w:val="num" w:leader="none" w:pos="2594"/>
        </w:tabs>
        <w:ind w:left="2594" w:hanging="420"/>
      </w:pPr>
    </w:lvl>
    <w:lvl w:ilvl="6" w:tplc="0409000F">
      <w:start w:val="1"/>
      <w:numFmt w:val="decimal"/>
      <w:lvlText w:val="%7."/>
      <w:lvlJc w:val="left"/>
      <w:pPr>
        <w:tabs>
          <w:tab w:val="num" w:leader="none" w:pos="3014"/>
        </w:tabs>
        <w:ind w:left="3014" w:hanging="420"/>
      </w:pPr>
    </w:lvl>
    <w:lvl w:ilvl="7" w:tplc="04090017">
      <w:start w:val="1"/>
      <w:numFmt w:val="aiueoFullWidth"/>
      <w:lvlText w:val="(%8)"/>
      <w:lvlJc w:val="left"/>
      <w:pPr>
        <w:tabs>
          <w:tab w:val="num" w:leader="none" w:pos="3434"/>
        </w:tabs>
        <w:ind w:left="3434" w:hanging="420"/>
      </w:pPr>
    </w:lvl>
    <w:lvl w:ilvl="8" w:tplc="04090011">
      <w:start w:val="1"/>
      <w:numFmt w:val="decimalEnclosedCircle"/>
      <w:lvlText w:val="%9"/>
      <w:lvlJc w:val="left"/>
      <w:pPr>
        <w:tabs>
          <w:tab w:val="num" w:leader="none" w:pos="3854"/>
        </w:tabs>
        <w:ind w:left="3854"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51"/>
  <w:drawingGridHorizontalSpacing w:val="100"/>
  <w:drawingGridVerticalSpacing w:val="28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widowControl w:val="1"/>
      <w:ind w:left="462" w:hanging="294"/>
    </w:pPr>
    <w:rPr>
      <w:rFonts w:eastAsia="ＭＳ ゴシック"/>
      <w:sz w:val="28"/>
    </w:rPr>
  </w:style>
  <w:style w:type="paragraph" w:styleId="16">
    <w:name w:val="header"/>
    <w:basedOn w:val="0"/>
    <w:next w:val="16"/>
    <w:link w:val="21"/>
    <w:uiPriority w:val="0"/>
    <w:pPr>
      <w:tabs>
        <w:tab w:val="center" w:leader="none" w:pos="4252"/>
        <w:tab w:val="right" w:leader="none" w:pos="8504"/>
      </w:tabs>
      <w:snapToGrid w:val="0"/>
    </w:pPr>
    <w:rPr>
      <w:rFonts w:ascii="ＭＳ 明朝" w:hAnsi="ＭＳ 明朝"/>
      <w:sz w:val="18"/>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customStyle="1">
    <w:name w:val="ヘッダー (文字)"/>
    <w:next w:val="21"/>
    <w:link w:val="16"/>
    <w:uiPriority w:val="0"/>
    <w:rPr>
      <w:rFonts w:ascii="ＭＳ 明朝" w:hAnsi="ＭＳ 明朝"/>
      <w:kern w:val="2"/>
      <w:sz w:val="18"/>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commentsExtended.xml" Id="rId7" Type="http://schemas.microsoft.com/office/2011/relationships/commentsExtended" /><Relationship Target="numbering.xml" Id="rId2" Type="http://schemas.openxmlformats.org/officeDocument/2006/relationships/numbering" /><Relationship Target="settings.xml" Id="rId4" Type="http://schemas.openxmlformats.org/officeDocument/2006/relationships/settings" /><Relationship Target="media/image1.png" Id="rId6" Type="http://schemas.openxmlformats.org/officeDocument/2006/relationships/imag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80</Words>
  <Characters>2120</Characters>
  <Application>JUST Note</Application>
  <Lines>653</Lines>
  <Paragraphs>132</Paragraphs>
  <Company>ＨＢＡ</Company>
  <CharactersWithSpaces>2616</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ono ruriko</dc:creator>
  <cp:lastModifiedBy>赤間＿紳吾（保健係）</cp:lastModifiedBy>
  <cp:lastPrinted>2017-08-03T07:07:00Z</cp:lastPrinted>
  <dcterms:created xsi:type="dcterms:W3CDTF">2017-08-15T05:48:00Z</dcterms:created>
  <dcterms:modified xsi:type="dcterms:W3CDTF">2017-08-16T06:25:48Z</dcterms:modified>
  <cp:revision>8</cp:revision>
</cp:coreProperties>
</file>